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3D4AE9B0" w:rsidR="00961925" w:rsidRPr="00173E14" w:rsidRDefault="00961925" w:rsidP="00961925">
      <w:pPr>
        <w:pageBreakBefore/>
        <w:spacing w:line="200" w:lineRule="atLeast"/>
        <w:jc w:val="both"/>
        <w:rPr>
          <w:rFonts w:ascii="Cambria" w:hAnsi="Cambria"/>
          <w:b/>
          <w:color w:val="000000"/>
          <w:szCs w:val="24"/>
        </w:rPr>
      </w:pPr>
      <w:r w:rsidRPr="00173E14">
        <w:rPr>
          <w:rFonts w:ascii="Cambria" w:hAnsi="Cambria"/>
          <w:b/>
          <w:color w:val="000000"/>
          <w:szCs w:val="24"/>
        </w:rPr>
        <w:t xml:space="preserve">PROCESSO LICITATÓRIO Nº </w:t>
      </w:r>
      <w:r w:rsidR="00C275E2">
        <w:rPr>
          <w:rFonts w:ascii="Cambria" w:hAnsi="Cambria"/>
          <w:b/>
          <w:color w:val="000000"/>
          <w:szCs w:val="24"/>
        </w:rPr>
        <w:t>092/2021</w:t>
      </w:r>
    </w:p>
    <w:p w14:paraId="46DB31F4" w14:textId="6F58F66A"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 xml:space="preserve">PREGÃO PRESENCIAL Nº </w:t>
      </w:r>
      <w:r w:rsidR="00C275E2">
        <w:rPr>
          <w:rFonts w:ascii="Cambria" w:hAnsi="Cambria"/>
          <w:b/>
          <w:color w:val="000000"/>
          <w:szCs w:val="24"/>
        </w:rPr>
        <w:t>047/2021</w:t>
      </w:r>
    </w:p>
    <w:p w14:paraId="46DB31F5" w14:textId="77777777" w:rsidR="00961925" w:rsidRPr="00173E14" w:rsidRDefault="00961925" w:rsidP="00961925">
      <w:pPr>
        <w:spacing w:line="200" w:lineRule="atLeast"/>
        <w:jc w:val="both"/>
        <w:rPr>
          <w:rFonts w:ascii="Cambria" w:hAnsi="Cambria"/>
          <w:b/>
          <w:color w:val="000000"/>
          <w:szCs w:val="24"/>
        </w:rPr>
      </w:pPr>
    </w:p>
    <w:p w14:paraId="46DB31F6" w14:textId="77777777" w:rsidR="00961925" w:rsidRPr="00173E14" w:rsidRDefault="00961925" w:rsidP="00961925">
      <w:pPr>
        <w:pStyle w:val="Ttulo1"/>
        <w:keepNext w:val="0"/>
        <w:spacing w:line="200" w:lineRule="atLeast"/>
        <w:jc w:val="both"/>
        <w:rPr>
          <w:rFonts w:ascii="Cambria" w:hAnsi="Cambria"/>
          <w:b/>
          <w:sz w:val="24"/>
          <w:szCs w:val="24"/>
          <w:u w:val="single"/>
        </w:rPr>
      </w:pPr>
    </w:p>
    <w:p w14:paraId="2010038C" w14:textId="77777777" w:rsidR="00F04A35" w:rsidRDefault="00F04A35" w:rsidP="00961925">
      <w:pPr>
        <w:spacing w:line="200" w:lineRule="atLeast"/>
        <w:jc w:val="both"/>
        <w:rPr>
          <w:rFonts w:ascii="Cambria" w:hAnsi="Cambria"/>
          <w:color w:val="000000"/>
          <w:szCs w:val="24"/>
        </w:rPr>
      </w:pPr>
    </w:p>
    <w:p w14:paraId="46DB31FA" w14:textId="2A692DD5"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ATA DE REGISTRO DE PREÇOS Nº </w:t>
      </w:r>
      <w:r w:rsidR="00D85C00">
        <w:rPr>
          <w:rFonts w:ascii="Cambria" w:hAnsi="Cambria"/>
          <w:color w:val="000000"/>
          <w:szCs w:val="24"/>
        </w:rPr>
        <w:t>038/2021</w:t>
      </w:r>
      <w:r w:rsidRPr="00173E14">
        <w:rPr>
          <w:rFonts w:ascii="Cambria" w:hAnsi="Cambria"/>
          <w:color w:val="000000"/>
          <w:szCs w:val="24"/>
        </w:rPr>
        <w:t>.</w:t>
      </w:r>
    </w:p>
    <w:p w14:paraId="46DB31FB" w14:textId="61E5E0A8"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PREGÃO Nº </w:t>
      </w:r>
      <w:r w:rsidR="00C275E2">
        <w:rPr>
          <w:rFonts w:ascii="Cambria" w:hAnsi="Cambria"/>
          <w:color w:val="000000"/>
          <w:szCs w:val="24"/>
        </w:rPr>
        <w:t>047/2021</w:t>
      </w:r>
      <w:r w:rsidRPr="00173E14">
        <w:rPr>
          <w:rFonts w:ascii="Cambria" w:hAnsi="Cambria"/>
          <w:color w:val="000000"/>
          <w:szCs w:val="24"/>
        </w:rPr>
        <w:t>.</w:t>
      </w:r>
    </w:p>
    <w:p w14:paraId="46DB31FC" w14:textId="0CF8E986"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PROCESSO Nº </w:t>
      </w:r>
      <w:r w:rsidR="00C275E2">
        <w:rPr>
          <w:rFonts w:ascii="Cambria" w:hAnsi="Cambria"/>
          <w:color w:val="000000"/>
          <w:szCs w:val="24"/>
        </w:rPr>
        <w:t>092/2021</w:t>
      </w:r>
      <w:r w:rsidRPr="00173E14">
        <w:rPr>
          <w:rFonts w:ascii="Cambria" w:hAnsi="Cambria"/>
          <w:color w:val="000000"/>
          <w:szCs w:val="24"/>
        </w:rPr>
        <w:t>.</w:t>
      </w:r>
    </w:p>
    <w:p w14:paraId="46DB31FD" w14:textId="77777777" w:rsidR="00961925" w:rsidRPr="00173E14" w:rsidRDefault="00961925" w:rsidP="00961925">
      <w:pPr>
        <w:spacing w:line="200" w:lineRule="atLeast"/>
        <w:jc w:val="both"/>
        <w:rPr>
          <w:rFonts w:ascii="Cambria" w:hAnsi="Cambria"/>
          <w:color w:val="000000"/>
          <w:szCs w:val="24"/>
        </w:rPr>
      </w:pPr>
    </w:p>
    <w:p w14:paraId="46DB31F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VALIDADE: 12 meses.</w:t>
      </w:r>
    </w:p>
    <w:p w14:paraId="46DB31FF" w14:textId="77777777" w:rsidR="00961925" w:rsidRPr="00173E14" w:rsidRDefault="00961925" w:rsidP="00961925">
      <w:pPr>
        <w:spacing w:line="200" w:lineRule="atLeast"/>
        <w:jc w:val="both"/>
        <w:rPr>
          <w:rFonts w:ascii="Cambria" w:hAnsi="Cambria"/>
          <w:color w:val="000000"/>
          <w:szCs w:val="24"/>
        </w:rPr>
      </w:pPr>
    </w:p>
    <w:p w14:paraId="46DB3200" w14:textId="77777777" w:rsidR="00961925" w:rsidRPr="00173E14" w:rsidRDefault="00961925" w:rsidP="00961925">
      <w:pPr>
        <w:jc w:val="both"/>
        <w:rPr>
          <w:rFonts w:ascii="Cambria" w:hAnsi="Cambria"/>
          <w:color w:val="000000"/>
          <w:szCs w:val="24"/>
        </w:rPr>
      </w:pPr>
    </w:p>
    <w:p w14:paraId="46DB3201" w14:textId="1F2139EF" w:rsidR="00961925" w:rsidRPr="00173E14" w:rsidRDefault="00961925" w:rsidP="00961925">
      <w:pPr>
        <w:pStyle w:val="Corpodetexto"/>
        <w:tabs>
          <w:tab w:val="left" w:pos="4156"/>
          <w:tab w:val="left" w:pos="5426"/>
        </w:tabs>
        <w:spacing w:after="0"/>
        <w:jc w:val="both"/>
        <w:rPr>
          <w:rFonts w:ascii="Cambria" w:hAnsi="Cambria" w:cs="Arial"/>
          <w:color w:val="000000"/>
        </w:rPr>
      </w:pPr>
      <w:r w:rsidRPr="00173E14">
        <w:rPr>
          <w:rFonts w:ascii="Cambria" w:hAnsi="Cambria" w:cs="Arial"/>
          <w:color w:val="000000"/>
        </w:rPr>
        <w:t xml:space="preserve">Aos </w:t>
      </w:r>
      <w:r w:rsidR="002234F9">
        <w:rPr>
          <w:rFonts w:ascii="Cambria" w:hAnsi="Cambria" w:cs="Arial"/>
          <w:color w:val="000000"/>
        </w:rPr>
        <w:t xml:space="preserve">13 (treze) dias </w:t>
      </w:r>
      <w:r w:rsidRPr="00173E14">
        <w:rPr>
          <w:rFonts w:ascii="Cambria" w:hAnsi="Cambria" w:cs="Arial"/>
          <w:color w:val="000000"/>
        </w:rPr>
        <w:t xml:space="preserve">do mês de </w:t>
      </w:r>
      <w:r w:rsidR="002234F9">
        <w:rPr>
          <w:rFonts w:ascii="Cambria" w:hAnsi="Cambria" w:cs="Arial"/>
          <w:color w:val="000000"/>
        </w:rPr>
        <w:t>agosto</w:t>
      </w:r>
      <w:r w:rsidRPr="00173E14">
        <w:rPr>
          <w:rFonts w:ascii="Cambria" w:hAnsi="Cambria" w:cs="Arial"/>
          <w:color w:val="000000"/>
        </w:rPr>
        <w:t xml:space="preserve"> de </w:t>
      </w:r>
      <w:r w:rsidR="00D85C00">
        <w:rPr>
          <w:rFonts w:ascii="Cambria" w:hAnsi="Cambria" w:cs="Arial"/>
          <w:color w:val="000000"/>
        </w:rPr>
        <w:t>2021</w:t>
      </w:r>
      <w:r w:rsidRPr="00173E14">
        <w:rPr>
          <w:rFonts w:ascii="Cambria" w:hAnsi="Cambria" w:cs="Arial"/>
          <w:color w:val="000000"/>
        </w:rPr>
        <w:t xml:space="preserve">, na sala de licitações, na sede da Prefeitura Municipal, situada na </w:t>
      </w:r>
      <w:r w:rsidR="00E16988">
        <w:rPr>
          <w:rFonts w:ascii="Cambria" w:hAnsi="Cambria" w:cs="Arial"/>
          <w:color w:val="000000"/>
        </w:rPr>
        <w:t>Avenida Francisco Valadares da Fonseca, nº. 250, bairro Vasco Lopes, Papagaios/MG, CEP 35.669-000</w:t>
      </w:r>
      <w:r w:rsidRPr="00173E14">
        <w:rPr>
          <w:rFonts w:ascii="Cambria" w:hAnsi="Cambria" w:cs="Arial"/>
          <w:color w:val="000000"/>
        </w:rPr>
        <w:t xml:space="preserve">, o Exmo. Sr. Prefeito Municipal, Sr. </w:t>
      </w:r>
      <w:r w:rsidR="002713E3">
        <w:rPr>
          <w:rFonts w:ascii="Cambria" w:hAnsi="Cambria" w:cs="Arial"/>
          <w:color w:val="000000"/>
        </w:rPr>
        <w:t xml:space="preserve">Mário Reis </w:t>
      </w:r>
      <w:proofErr w:type="spellStart"/>
      <w:r w:rsidR="002713E3">
        <w:rPr>
          <w:rFonts w:ascii="Cambria" w:hAnsi="Cambria" w:cs="Arial"/>
          <w:color w:val="000000"/>
        </w:rPr>
        <w:t>Filgueiras</w:t>
      </w:r>
      <w:proofErr w:type="spellEnd"/>
      <w:r w:rsidRPr="00173E14">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C275E2">
        <w:rPr>
          <w:rFonts w:ascii="Cambria" w:hAnsi="Cambria" w:cs="Arial"/>
          <w:color w:val="000000"/>
        </w:rPr>
        <w:t>047/2021</w:t>
      </w:r>
      <w:r w:rsidRPr="00173E14">
        <w:rPr>
          <w:rFonts w:ascii="Cambria" w:hAnsi="Cambria" w:cs="Arial"/>
          <w:color w:val="000000"/>
        </w:rPr>
        <w:t xml:space="preserve"> por deliberação do pregoeiro oficial e equipe de apoio, e por ele homologada conforme processo nº </w:t>
      </w:r>
      <w:r w:rsidR="00C275E2">
        <w:rPr>
          <w:rFonts w:ascii="Cambria" w:hAnsi="Cambria" w:cs="Arial"/>
          <w:color w:val="000000"/>
        </w:rPr>
        <w:t>092/2021</w:t>
      </w:r>
      <w:r w:rsidRPr="00173E14">
        <w:rPr>
          <w:rFonts w:ascii="Cambria" w:hAnsi="Cambria" w:cs="Arial"/>
          <w:color w:val="000000"/>
        </w:rPr>
        <w:t xml:space="preserve"> RESOLVE registrar os preços para os fornecimentos constantes nos anexos desta ata, beneficiário </w:t>
      </w:r>
      <w:r w:rsidR="00C46A24">
        <w:rPr>
          <w:rFonts w:ascii="Cambria" w:hAnsi="Cambria" w:cs="Arial"/>
          <w:b/>
          <w:bCs/>
          <w:color w:val="000000"/>
        </w:rPr>
        <w:t>PROCIR PRODUTOS PARA SAUDE EIRELI</w:t>
      </w:r>
      <w:r w:rsidRPr="00173E14">
        <w:rPr>
          <w:rFonts w:ascii="Cambria" w:hAnsi="Cambria" w:cs="Arial"/>
          <w:color w:val="000000"/>
        </w:rPr>
        <w:t xml:space="preserve">, localizado na </w:t>
      </w:r>
      <w:r w:rsidR="00C46A24">
        <w:rPr>
          <w:rFonts w:ascii="Cambria" w:hAnsi="Cambria" w:cs="Arial"/>
          <w:color w:val="000000"/>
        </w:rPr>
        <w:t>Rua Londres, nº. 47, bairro Jardim Europa, Sete Lagoas/MG, CEP 35.701-267</w:t>
      </w:r>
      <w:r w:rsidRPr="00173E14">
        <w:rPr>
          <w:rFonts w:ascii="Cambria" w:hAnsi="Cambria" w:cs="Arial"/>
          <w:color w:val="000000"/>
        </w:rPr>
        <w:t xml:space="preserve">, cujo CNPJ é </w:t>
      </w:r>
      <w:r w:rsidR="00C46A24">
        <w:rPr>
          <w:rFonts w:ascii="Cambria" w:hAnsi="Cambria" w:cs="Arial"/>
          <w:color w:val="000000"/>
        </w:rPr>
        <w:t>19.188.783/0001-07</w:t>
      </w:r>
      <w:r w:rsidRPr="00173E14">
        <w:rPr>
          <w:rFonts w:ascii="Cambria" w:hAnsi="Cambria" w:cs="Arial"/>
          <w:color w:val="000000"/>
        </w:rPr>
        <w:t xml:space="preserve">, neste ato representado por </w:t>
      </w:r>
      <w:r w:rsidR="00C46A24">
        <w:rPr>
          <w:rFonts w:ascii="Cambria" w:hAnsi="Cambria" w:cs="Arial"/>
          <w:color w:val="000000"/>
        </w:rPr>
        <w:t>Euro Márcio Nazareno da Costa, inscrito no CPF/MF sob o nº. 014.673.766-04</w:t>
      </w:r>
      <w:r w:rsidRPr="00173E14">
        <w:rPr>
          <w:rFonts w:ascii="Cambria" w:hAnsi="Cambria" w:cs="Arial"/>
          <w:color w:val="000000"/>
        </w:rPr>
        <w:t>, conforme quadro abaixo:</w:t>
      </w:r>
    </w:p>
    <w:p w14:paraId="46DB3202" w14:textId="77777777" w:rsidR="00961925" w:rsidRPr="00173E14" w:rsidRDefault="00961925" w:rsidP="00961925">
      <w:pPr>
        <w:pStyle w:val="Corpodetexto"/>
        <w:tabs>
          <w:tab w:val="left" w:pos="4156"/>
          <w:tab w:val="left" w:pos="5426"/>
        </w:tabs>
        <w:spacing w:after="0"/>
        <w:jc w:val="both"/>
        <w:rPr>
          <w:rFonts w:ascii="Cambria" w:hAnsi="Cambria" w:cs="Arial"/>
          <w:color w:val="00000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2443"/>
        <w:gridCol w:w="858"/>
        <w:gridCol w:w="938"/>
        <w:gridCol w:w="912"/>
        <w:gridCol w:w="858"/>
        <w:gridCol w:w="912"/>
        <w:gridCol w:w="858"/>
        <w:gridCol w:w="1012"/>
      </w:tblGrid>
      <w:tr w:rsidR="00C46A24" w:rsidRPr="003901C1" w14:paraId="3DA99F29" w14:textId="77777777" w:rsidTr="005D629B">
        <w:trPr>
          <w:trHeight w:val="20"/>
        </w:trPr>
        <w:tc>
          <w:tcPr>
            <w:tcW w:w="575" w:type="dxa"/>
            <w:vMerge w:val="restart"/>
            <w:shd w:val="clear" w:color="auto" w:fill="auto"/>
            <w:vAlign w:val="center"/>
            <w:hideMark/>
          </w:tcPr>
          <w:p w14:paraId="1D2C7879" w14:textId="77777777" w:rsidR="00C46A24" w:rsidRPr="003901C1" w:rsidRDefault="00C46A24" w:rsidP="003901C1">
            <w:pPr>
              <w:rPr>
                <w:rFonts w:ascii="Cambria" w:hAnsi="Cambria" w:cs="Calibri"/>
                <w:b/>
                <w:bCs/>
                <w:color w:val="000000"/>
                <w:sz w:val="18"/>
                <w:szCs w:val="18"/>
              </w:rPr>
            </w:pPr>
            <w:r w:rsidRPr="003901C1">
              <w:rPr>
                <w:rFonts w:ascii="Cambria" w:hAnsi="Cambria" w:cs="Calibri"/>
                <w:b/>
                <w:bCs/>
                <w:color w:val="000000"/>
                <w:sz w:val="18"/>
                <w:szCs w:val="18"/>
              </w:rPr>
              <w:t>ITEM</w:t>
            </w:r>
          </w:p>
        </w:tc>
        <w:tc>
          <w:tcPr>
            <w:tcW w:w="2255" w:type="dxa"/>
            <w:vMerge w:val="restart"/>
            <w:shd w:val="clear" w:color="auto" w:fill="auto"/>
            <w:vAlign w:val="center"/>
            <w:hideMark/>
          </w:tcPr>
          <w:p w14:paraId="4E168137" w14:textId="77777777" w:rsidR="00C46A24" w:rsidRPr="003901C1" w:rsidRDefault="00C46A24" w:rsidP="00C46A24">
            <w:pPr>
              <w:jc w:val="center"/>
              <w:rPr>
                <w:rFonts w:ascii="Cambria" w:hAnsi="Cambria" w:cs="Calibri"/>
                <w:b/>
                <w:bCs/>
                <w:color w:val="000000"/>
                <w:sz w:val="18"/>
                <w:szCs w:val="18"/>
              </w:rPr>
            </w:pPr>
            <w:r w:rsidRPr="003901C1">
              <w:rPr>
                <w:rFonts w:ascii="Cambria" w:hAnsi="Cambria" w:cs="Calibri"/>
                <w:b/>
                <w:bCs/>
                <w:color w:val="000000"/>
                <w:sz w:val="18"/>
                <w:szCs w:val="18"/>
              </w:rPr>
              <w:t>DESCRIÇÃO DO ITEM</w:t>
            </w:r>
          </w:p>
        </w:tc>
        <w:tc>
          <w:tcPr>
            <w:tcW w:w="6518" w:type="dxa"/>
            <w:gridSpan w:val="7"/>
            <w:shd w:val="clear" w:color="auto" w:fill="auto"/>
            <w:vAlign w:val="center"/>
            <w:hideMark/>
          </w:tcPr>
          <w:p w14:paraId="5067EADA" w14:textId="77777777" w:rsidR="00C46A24" w:rsidRPr="003901C1" w:rsidRDefault="00C46A24" w:rsidP="003901C1">
            <w:pPr>
              <w:jc w:val="center"/>
              <w:rPr>
                <w:rFonts w:ascii="Cambria" w:hAnsi="Cambria" w:cs="Calibri"/>
                <w:b/>
                <w:bCs/>
                <w:color w:val="000000"/>
                <w:sz w:val="18"/>
                <w:szCs w:val="18"/>
              </w:rPr>
            </w:pPr>
            <w:r w:rsidRPr="003901C1">
              <w:rPr>
                <w:rFonts w:ascii="Cambria" w:hAnsi="Cambria" w:cs="Calibri"/>
                <w:b/>
                <w:bCs/>
                <w:color w:val="000000"/>
                <w:sz w:val="18"/>
                <w:szCs w:val="18"/>
              </w:rPr>
              <w:t>QUANTIDADE/ VALOR</w:t>
            </w:r>
          </w:p>
        </w:tc>
      </w:tr>
      <w:tr w:rsidR="00C46A24" w:rsidRPr="003901C1" w14:paraId="12DF39DD" w14:textId="77777777" w:rsidTr="005D629B">
        <w:trPr>
          <w:trHeight w:val="20"/>
        </w:trPr>
        <w:tc>
          <w:tcPr>
            <w:tcW w:w="575" w:type="dxa"/>
            <w:vMerge/>
            <w:vAlign w:val="center"/>
            <w:hideMark/>
          </w:tcPr>
          <w:p w14:paraId="2F4BCC4D" w14:textId="77777777" w:rsidR="00C46A24" w:rsidRPr="003901C1" w:rsidRDefault="00C46A24" w:rsidP="003901C1">
            <w:pPr>
              <w:rPr>
                <w:rFonts w:ascii="Cambria" w:hAnsi="Cambria" w:cs="Calibri"/>
                <w:b/>
                <w:bCs/>
                <w:color w:val="000000"/>
                <w:sz w:val="18"/>
                <w:szCs w:val="18"/>
              </w:rPr>
            </w:pPr>
          </w:p>
        </w:tc>
        <w:tc>
          <w:tcPr>
            <w:tcW w:w="2255" w:type="dxa"/>
            <w:vMerge/>
            <w:vAlign w:val="center"/>
            <w:hideMark/>
          </w:tcPr>
          <w:p w14:paraId="09E968BD" w14:textId="77777777" w:rsidR="00C46A24" w:rsidRPr="003901C1" w:rsidRDefault="00C46A24" w:rsidP="00C46A24">
            <w:pPr>
              <w:jc w:val="both"/>
              <w:rPr>
                <w:rFonts w:ascii="Cambria" w:hAnsi="Cambria" w:cs="Calibri"/>
                <w:b/>
                <w:bCs/>
                <w:color w:val="000000"/>
                <w:sz w:val="18"/>
                <w:szCs w:val="18"/>
              </w:rPr>
            </w:pPr>
          </w:p>
        </w:tc>
        <w:tc>
          <w:tcPr>
            <w:tcW w:w="2759" w:type="dxa"/>
            <w:gridSpan w:val="3"/>
            <w:shd w:val="clear" w:color="000000" w:fill="BFBFBF"/>
            <w:vAlign w:val="center"/>
            <w:hideMark/>
          </w:tcPr>
          <w:p w14:paraId="5A63C811"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Órgão gerenciador</w:t>
            </w:r>
          </w:p>
        </w:tc>
        <w:tc>
          <w:tcPr>
            <w:tcW w:w="1841" w:type="dxa"/>
            <w:gridSpan w:val="2"/>
            <w:shd w:val="clear" w:color="000000" w:fill="BFBFBF"/>
            <w:vAlign w:val="center"/>
            <w:hideMark/>
          </w:tcPr>
          <w:p w14:paraId="40FF10DD"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Total a ser registrada e limite por adesão</w:t>
            </w:r>
          </w:p>
        </w:tc>
        <w:tc>
          <w:tcPr>
            <w:tcW w:w="1918" w:type="dxa"/>
            <w:gridSpan w:val="2"/>
            <w:shd w:val="clear" w:color="000000" w:fill="BFBFBF"/>
            <w:vAlign w:val="center"/>
            <w:hideMark/>
          </w:tcPr>
          <w:p w14:paraId="1436BC37"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Limite decorrente de adesões</w:t>
            </w:r>
          </w:p>
        </w:tc>
      </w:tr>
      <w:tr w:rsidR="00C46A24" w:rsidRPr="003901C1" w14:paraId="322F6133" w14:textId="77777777" w:rsidTr="005D629B">
        <w:trPr>
          <w:trHeight w:val="230"/>
        </w:trPr>
        <w:tc>
          <w:tcPr>
            <w:tcW w:w="575" w:type="dxa"/>
            <w:vMerge/>
            <w:vAlign w:val="center"/>
            <w:hideMark/>
          </w:tcPr>
          <w:p w14:paraId="18BB8963" w14:textId="77777777" w:rsidR="00C46A24" w:rsidRPr="003901C1" w:rsidRDefault="00C46A24" w:rsidP="003901C1">
            <w:pPr>
              <w:rPr>
                <w:rFonts w:ascii="Cambria" w:hAnsi="Cambria" w:cs="Calibri"/>
                <w:b/>
                <w:bCs/>
                <w:color w:val="000000"/>
                <w:sz w:val="18"/>
                <w:szCs w:val="18"/>
              </w:rPr>
            </w:pPr>
          </w:p>
        </w:tc>
        <w:tc>
          <w:tcPr>
            <w:tcW w:w="2255" w:type="dxa"/>
            <w:vMerge/>
            <w:vAlign w:val="center"/>
            <w:hideMark/>
          </w:tcPr>
          <w:p w14:paraId="6D9253FC" w14:textId="77777777" w:rsidR="00C46A24" w:rsidRPr="003901C1" w:rsidRDefault="00C46A24" w:rsidP="00C46A24">
            <w:pPr>
              <w:jc w:val="both"/>
              <w:rPr>
                <w:rFonts w:ascii="Cambria" w:hAnsi="Cambria" w:cs="Calibri"/>
                <w:b/>
                <w:bCs/>
                <w:color w:val="000000"/>
                <w:sz w:val="18"/>
                <w:szCs w:val="18"/>
              </w:rPr>
            </w:pPr>
          </w:p>
        </w:tc>
        <w:tc>
          <w:tcPr>
            <w:tcW w:w="862" w:type="dxa"/>
            <w:vMerge w:val="restart"/>
            <w:shd w:val="clear" w:color="000000" w:fill="D9D9D9"/>
            <w:vAlign w:val="center"/>
            <w:hideMark/>
          </w:tcPr>
          <w:p w14:paraId="21ACCD28" w14:textId="77777777" w:rsidR="00C46A24" w:rsidRPr="003901C1" w:rsidRDefault="00C46A24" w:rsidP="003901C1">
            <w:pPr>
              <w:jc w:val="center"/>
              <w:rPr>
                <w:rFonts w:ascii="Cambria" w:hAnsi="Cambria" w:cs="Calibri"/>
                <w:color w:val="000000"/>
                <w:sz w:val="18"/>
                <w:szCs w:val="18"/>
              </w:rPr>
            </w:pPr>
            <w:proofErr w:type="spellStart"/>
            <w:r w:rsidRPr="003901C1">
              <w:rPr>
                <w:rFonts w:ascii="Cambria" w:hAnsi="Cambria" w:cs="Calibri"/>
                <w:color w:val="000000"/>
                <w:sz w:val="18"/>
                <w:szCs w:val="18"/>
              </w:rPr>
              <w:t>Qtde</w:t>
            </w:r>
            <w:proofErr w:type="spellEnd"/>
            <w:r w:rsidRPr="003901C1">
              <w:rPr>
                <w:rFonts w:ascii="Cambria" w:hAnsi="Cambria" w:cs="Calibri"/>
                <w:color w:val="000000"/>
                <w:sz w:val="18"/>
                <w:szCs w:val="18"/>
              </w:rPr>
              <w:t xml:space="preserve"> Estimada</w:t>
            </w:r>
          </w:p>
        </w:tc>
        <w:tc>
          <w:tcPr>
            <w:tcW w:w="938" w:type="dxa"/>
            <w:vMerge w:val="restart"/>
            <w:shd w:val="clear" w:color="000000" w:fill="D9D9D9"/>
            <w:vAlign w:val="center"/>
            <w:hideMark/>
          </w:tcPr>
          <w:p w14:paraId="7D472C81"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 xml:space="preserve"> Valor Unitário </w:t>
            </w:r>
          </w:p>
        </w:tc>
        <w:tc>
          <w:tcPr>
            <w:tcW w:w="959" w:type="dxa"/>
            <w:vMerge w:val="restart"/>
            <w:shd w:val="clear" w:color="000000" w:fill="D9D9D9"/>
            <w:vAlign w:val="center"/>
            <w:hideMark/>
          </w:tcPr>
          <w:p w14:paraId="2E833AD0"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Valor Total</w:t>
            </w:r>
          </w:p>
        </w:tc>
        <w:tc>
          <w:tcPr>
            <w:tcW w:w="886" w:type="dxa"/>
            <w:vMerge w:val="restart"/>
            <w:shd w:val="clear" w:color="000000" w:fill="D9D9D9"/>
            <w:vAlign w:val="center"/>
            <w:hideMark/>
          </w:tcPr>
          <w:p w14:paraId="7B741167" w14:textId="77777777" w:rsidR="00C46A24" w:rsidRPr="003901C1" w:rsidRDefault="00C46A24" w:rsidP="003901C1">
            <w:pPr>
              <w:jc w:val="center"/>
              <w:rPr>
                <w:rFonts w:ascii="Cambria" w:hAnsi="Cambria" w:cs="Calibri"/>
                <w:color w:val="000000"/>
                <w:sz w:val="18"/>
                <w:szCs w:val="18"/>
              </w:rPr>
            </w:pPr>
            <w:proofErr w:type="spellStart"/>
            <w:r w:rsidRPr="003901C1">
              <w:rPr>
                <w:rFonts w:ascii="Cambria" w:hAnsi="Cambria" w:cs="Calibri"/>
                <w:color w:val="000000"/>
                <w:sz w:val="18"/>
                <w:szCs w:val="18"/>
              </w:rPr>
              <w:t>Qtde</w:t>
            </w:r>
            <w:proofErr w:type="spellEnd"/>
            <w:r w:rsidRPr="003901C1">
              <w:rPr>
                <w:rFonts w:ascii="Cambria" w:hAnsi="Cambria" w:cs="Calibri"/>
                <w:color w:val="000000"/>
                <w:sz w:val="18"/>
                <w:szCs w:val="18"/>
              </w:rPr>
              <w:t>. Estimada</w:t>
            </w:r>
          </w:p>
        </w:tc>
        <w:tc>
          <w:tcPr>
            <w:tcW w:w="955" w:type="dxa"/>
            <w:vMerge w:val="restart"/>
            <w:shd w:val="clear" w:color="000000" w:fill="D9D9D9"/>
            <w:vAlign w:val="center"/>
            <w:hideMark/>
          </w:tcPr>
          <w:p w14:paraId="2ECCA670"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Valor Total</w:t>
            </w:r>
          </w:p>
        </w:tc>
        <w:tc>
          <w:tcPr>
            <w:tcW w:w="886" w:type="dxa"/>
            <w:vMerge w:val="restart"/>
            <w:shd w:val="clear" w:color="000000" w:fill="D9D9D9"/>
            <w:vAlign w:val="center"/>
            <w:hideMark/>
          </w:tcPr>
          <w:p w14:paraId="7C19E0A3" w14:textId="77777777" w:rsidR="00C46A24" w:rsidRPr="003901C1" w:rsidRDefault="00C46A24" w:rsidP="003901C1">
            <w:pPr>
              <w:jc w:val="center"/>
              <w:rPr>
                <w:rFonts w:ascii="Cambria" w:hAnsi="Cambria" w:cs="Calibri"/>
                <w:color w:val="000000"/>
                <w:sz w:val="18"/>
                <w:szCs w:val="18"/>
              </w:rPr>
            </w:pPr>
            <w:proofErr w:type="spellStart"/>
            <w:r w:rsidRPr="003901C1">
              <w:rPr>
                <w:rFonts w:ascii="Cambria" w:hAnsi="Cambria" w:cs="Calibri"/>
                <w:color w:val="000000"/>
                <w:sz w:val="18"/>
                <w:szCs w:val="18"/>
              </w:rPr>
              <w:t>Qtde</w:t>
            </w:r>
            <w:proofErr w:type="spellEnd"/>
            <w:r w:rsidRPr="003901C1">
              <w:rPr>
                <w:rFonts w:ascii="Cambria" w:hAnsi="Cambria" w:cs="Calibri"/>
                <w:color w:val="000000"/>
                <w:sz w:val="18"/>
                <w:szCs w:val="18"/>
              </w:rPr>
              <w:t>. Estimada</w:t>
            </w:r>
          </w:p>
        </w:tc>
        <w:tc>
          <w:tcPr>
            <w:tcW w:w="1032" w:type="dxa"/>
            <w:vMerge w:val="restart"/>
            <w:shd w:val="clear" w:color="000000" w:fill="D9D9D9"/>
            <w:vAlign w:val="center"/>
            <w:hideMark/>
          </w:tcPr>
          <w:p w14:paraId="07CBD823"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Valor Total</w:t>
            </w:r>
          </w:p>
        </w:tc>
      </w:tr>
      <w:tr w:rsidR="00C46A24" w:rsidRPr="003901C1" w14:paraId="22CF611B" w14:textId="77777777" w:rsidTr="005D629B">
        <w:trPr>
          <w:trHeight w:val="230"/>
        </w:trPr>
        <w:tc>
          <w:tcPr>
            <w:tcW w:w="575" w:type="dxa"/>
            <w:vMerge/>
            <w:vAlign w:val="center"/>
            <w:hideMark/>
          </w:tcPr>
          <w:p w14:paraId="5EB0BAFD" w14:textId="77777777" w:rsidR="00C46A24" w:rsidRPr="003901C1" w:rsidRDefault="00C46A24" w:rsidP="003901C1">
            <w:pPr>
              <w:rPr>
                <w:rFonts w:ascii="Cambria" w:hAnsi="Cambria" w:cs="Calibri"/>
                <w:b/>
                <w:bCs/>
                <w:color w:val="000000"/>
                <w:sz w:val="18"/>
                <w:szCs w:val="18"/>
              </w:rPr>
            </w:pPr>
          </w:p>
        </w:tc>
        <w:tc>
          <w:tcPr>
            <w:tcW w:w="2255" w:type="dxa"/>
            <w:vMerge/>
            <w:vAlign w:val="center"/>
            <w:hideMark/>
          </w:tcPr>
          <w:p w14:paraId="3D027778" w14:textId="77777777" w:rsidR="00C46A24" w:rsidRPr="003901C1" w:rsidRDefault="00C46A24" w:rsidP="00C46A24">
            <w:pPr>
              <w:jc w:val="both"/>
              <w:rPr>
                <w:rFonts w:ascii="Cambria" w:hAnsi="Cambria" w:cs="Calibri"/>
                <w:b/>
                <w:bCs/>
                <w:color w:val="000000"/>
                <w:sz w:val="18"/>
                <w:szCs w:val="18"/>
              </w:rPr>
            </w:pPr>
          </w:p>
        </w:tc>
        <w:tc>
          <w:tcPr>
            <w:tcW w:w="862" w:type="dxa"/>
            <w:vMerge/>
            <w:vAlign w:val="center"/>
            <w:hideMark/>
          </w:tcPr>
          <w:p w14:paraId="22ADFE3A" w14:textId="77777777" w:rsidR="00C46A24" w:rsidRPr="003901C1" w:rsidRDefault="00C46A24" w:rsidP="003901C1">
            <w:pPr>
              <w:rPr>
                <w:rFonts w:ascii="Cambria" w:hAnsi="Cambria" w:cs="Calibri"/>
                <w:color w:val="000000"/>
                <w:sz w:val="18"/>
                <w:szCs w:val="18"/>
              </w:rPr>
            </w:pPr>
          </w:p>
        </w:tc>
        <w:tc>
          <w:tcPr>
            <w:tcW w:w="938" w:type="dxa"/>
            <w:vMerge/>
            <w:vAlign w:val="center"/>
            <w:hideMark/>
          </w:tcPr>
          <w:p w14:paraId="07FEC36D" w14:textId="77777777" w:rsidR="00C46A24" w:rsidRPr="003901C1" w:rsidRDefault="00C46A24" w:rsidP="003901C1">
            <w:pPr>
              <w:rPr>
                <w:rFonts w:ascii="Cambria" w:hAnsi="Cambria" w:cs="Calibri"/>
                <w:color w:val="000000"/>
                <w:sz w:val="18"/>
                <w:szCs w:val="18"/>
              </w:rPr>
            </w:pPr>
          </w:p>
        </w:tc>
        <w:tc>
          <w:tcPr>
            <w:tcW w:w="959" w:type="dxa"/>
            <w:vMerge/>
            <w:vAlign w:val="center"/>
            <w:hideMark/>
          </w:tcPr>
          <w:p w14:paraId="539BE398" w14:textId="77777777" w:rsidR="00C46A24" w:rsidRPr="003901C1" w:rsidRDefault="00C46A24" w:rsidP="003901C1">
            <w:pPr>
              <w:rPr>
                <w:rFonts w:ascii="Cambria" w:hAnsi="Cambria" w:cs="Calibri"/>
                <w:color w:val="000000"/>
                <w:sz w:val="18"/>
                <w:szCs w:val="18"/>
              </w:rPr>
            </w:pPr>
          </w:p>
        </w:tc>
        <w:tc>
          <w:tcPr>
            <w:tcW w:w="886" w:type="dxa"/>
            <w:vMerge/>
            <w:vAlign w:val="center"/>
            <w:hideMark/>
          </w:tcPr>
          <w:p w14:paraId="1E772480" w14:textId="77777777" w:rsidR="00C46A24" w:rsidRPr="003901C1" w:rsidRDefault="00C46A24" w:rsidP="003901C1">
            <w:pPr>
              <w:rPr>
                <w:rFonts w:ascii="Cambria" w:hAnsi="Cambria" w:cs="Calibri"/>
                <w:color w:val="000000"/>
                <w:sz w:val="18"/>
                <w:szCs w:val="18"/>
              </w:rPr>
            </w:pPr>
          </w:p>
        </w:tc>
        <w:tc>
          <w:tcPr>
            <w:tcW w:w="955" w:type="dxa"/>
            <w:vMerge/>
            <w:vAlign w:val="center"/>
            <w:hideMark/>
          </w:tcPr>
          <w:p w14:paraId="5BBFF3A7" w14:textId="77777777" w:rsidR="00C46A24" w:rsidRPr="003901C1" w:rsidRDefault="00C46A24" w:rsidP="003901C1">
            <w:pPr>
              <w:rPr>
                <w:rFonts w:ascii="Cambria" w:hAnsi="Cambria" w:cs="Calibri"/>
                <w:color w:val="000000"/>
                <w:sz w:val="18"/>
                <w:szCs w:val="18"/>
              </w:rPr>
            </w:pPr>
          </w:p>
        </w:tc>
        <w:tc>
          <w:tcPr>
            <w:tcW w:w="886" w:type="dxa"/>
            <w:vMerge/>
            <w:vAlign w:val="center"/>
            <w:hideMark/>
          </w:tcPr>
          <w:p w14:paraId="6DF32D80" w14:textId="77777777" w:rsidR="00C46A24" w:rsidRPr="003901C1" w:rsidRDefault="00C46A24" w:rsidP="003901C1">
            <w:pPr>
              <w:rPr>
                <w:rFonts w:ascii="Cambria" w:hAnsi="Cambria" w:cs="Calibri"/>
                <w:color w:val="000000"/>
                <w:sz w:val="18"/>
                <w:szCs w:val="18"/>
              </w:rPr>
            </w:pPr>
          </w:p>
        </w:tc>
        <w:tc>
          <w:tcPr>
            <w:tcW w:w="1032" w:type="dxa"/>
            <w:vMerge/>
            <w:vAlign w:val="center"/>
            <w:hideMark/>
          </w:tcPr>
          <w:p w14:paraId="25256D8E" w14:textId="77777777" w:rsidR="00C46A24" w:rsidRPr="003901C1" w:rsidRDefault="00C46A24" w:rsidP="003901C1">
            <w:pPr>
              <w:rPr>
                <w:rFonts w:ascii="Cambria" w:hAnsi="Cambria" w:cs="Calibri"/>
                <w:color w:val="000000"/>
                <w:sz w:val="18"/>
                <w:szCs w:val="18"/>
              </w:rPr>
            </w:pPr>
          </w:p>
        </w:tc>
      </w:tr>
      <w:tr w:rsidR="00C46A24" w:rsidRPr="003901C1" w14:paraId="4E47FD8B" w14:textId="77777777" w:rsidTr="005D629B">
        <w:trPr>
          <w:trHeight w:val="20"/>
        </w:trPr>
        <w:tc>
          <w:tcPr>
            <w:tcW w:w="575" w:type="dxa"/>
            <w:shd w:val="clear" w:color="auto" w:fill="auto"/>
            <w:noWrap/>
            <w:vAlign w:val="center"/>
            <w:hideMark/>
          </w:tcPr>
          <w:p w14:paraId="08CCFF23"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w:t>
            </w:r>
          </w:p>
        </w:tc>
        <w:tc>
          <w:tcPr>
            <w:tcW w:w="2255" w:type="dxa"/>
            <w:shd w:val="clear" w:color="auto" w:fill="auto"/>
            <w:vAlign w:val="center"/>
            <w:hideMark/>
          </w:tcPr>
          <w:p w14:paraId="3B648947"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Ácido condicionador de dentina composto por ácido </w:t>
            </w:r>
            <w:proofErr w:type="spellStart"/>
            <w:r w:rsidRPr="003901C1">
              <w:rPr>
                <w:rFonts w:ascii="Cambria" w:hAnsi="Cambria" w:cs="Calibri"/>
                <w:color w:val="000000"/>
                <w:sz w:val="18"/>
                <w:szCs w:val="18"/>
              </w:rPr>
              <w:t>poliacrílico</w:t>
            </w:r>
            <w:proofErr w:type="spellEnd"/>
            <w:r w:rsidRPr="003901C1">
              <w:rPr>
                <w:rFonts w:ascii="Cambria" w:hAnsi="Cambria" w:cs="Calibri"/>
                <w:color w:val="000000"/>
                <w:sz w:val="18"/>
                <w:szCs w:val="18"/>
              </w:rPr>
              <w:t xml:space="preserve"> a 11,5%, glicerina, álcool anidro, éter </w:t>
            </w:r>
            <w:proofErr w:type="spellStart"/>
            <w:r w:rsidRPr="003901C1">
              <w:rPr>
                <w:rFonts w:ascii="Cambria" w:hAnsi="Cambria" w:cs="Calibri"/>
                <w:color w:val="000000"/>
                <w:sz w:val="18"/>
                <w:szCs w:val="18"/>
              </w:rPr>
              <w:t>monometilícodehidroquinona</w:t>
            </w:r>
            <w:proofErr w:type="spellEnd"/>
            <w:r w:rsidRPr="003901C1">
              <w:rPr>
                <w:rFonts w:ascii="Cambria" w:hAnsi="Cambria" w:cs="Calibri"/>
                <w:color w:val="000000"/>
                <w:sz w:val="18"/>
                <w:szCs w:val="18"/>
              </w:rPr>
              <w:t xml:space="preserve"> e água destilada. Vidro com 15ml</w:t>
            </w:r>
          </w:p>
        </w:tc>
        <w:tc>
          <w:tcPr>
            <w:tcW w:w="862" w:type="dxa"/>
            <w:shd w:val="clear" w:color="auto" w:fill="auto"/>
            <w:vAlign w:val="center"/>
            <w:hideMark/>
          </w:tcPr>
          <w:p w14:paraId="1AF33F0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200</w:t>
            </w:r>
          </w:p>
        </w:tc>
        <w:tc>
          <w:tcPr>
            <w:tcW w:w="938" w:type="dxa"/>
            <w:shd w:val="clear" w:color="auto" w:fill="auto"/>
            <w:noWrap/>
            <w:vAlign w:val="center"/>
            <w:hideMark/>
          </w:tcPr>
          <w:p w14:paraId="00C618BC" w14:textId="3DF64CA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62,00</w:t>
            </w:r>
          </w:p>
        </w:tc>
        <w:tc>
          <w:tcPr>
            <w:tcW w:w="959" w:type="dxa"/>
            <w:shd w:val="clear" w:color="000000" w:fill="FFFFFF"/>
            <w:vAlign w:val="center"/>
            <w:hideMark/>
          </w:tcPr>
          <w:p w14:paraId="4AAF9D51" w14:textId="45DA2D5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12.400,00</w:t>
            </w:r>
          </w:p>
        </w:tc>
        <w:tc>
          <w:tcPr>
            <w:tcW w:w="886" w:type="dxa"/>
            <w:shd w:val="clear" w:color="000000" w:fill="FFFFFF"/>
            <w:vAlign w:val="center"/>
            <w:hideMark/>
          </w:tcPr>
          <w:p w14:paraId="4E330F0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200</w:t>
            </w:r>
          </w:p>
        </w:tc>
        <w:tc>
          <w:tcPr>
            <w:tcW w:w="955" w:type="dxa"/>
            <w:shd w:val="clear" w:color="000000" w:fill="FFFFFF"/>
            <w:vAlign w:val="center"/>
            <w:hideMark/>
          </w:tcPr>
          <w:p w14:paraId="17D48CB6" w14:textId="3E04BA1A"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12.400,00</w:t>
            </w:r>
          </w:p>
        </w:tc>
        <w:tc>
          <w:tcPr>
            <w:tcW w:w="886" w:type="dxa"/>
            <w:shd w:val="clear" w:color="000000" w:fill="FFFFFF"/>
            <w:vAlign w:val="center"/>
            <w:hideMark/>
          </w:tcPr>
          <w:p w14:paraId="5026DDAF"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1000</w:t>
            </w:r>
          </w:p>
        </w:tc>
        <w:tc>
          <w:tcPr>
            <w:tcW w:w="1032" w:type="dxa"/>
            <w:shd w:val="clear" w:color="000000" w:fill="FFFFFF"/>
            <w:vAlign w:val="center"/>
            <w:hideMark/>
          </w:tcPr>
          <w:p w14:paraId="7E136BEC" w14:textId="6258662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62.000,00</w:t>
            </w:r>
          </w:p>
        </w:tc>
      </w:tr>
      <w:tr w:rsidR="00C46A24" w:rsidRPr="003901C1" w14:paraId="362343CC" w14:textId="77777777" w:rsidTr="005D629B">
        <w:trPr>
          <w:trHeight w:val="20"/>
        </w:trPr>
        <w:tc>
          <w:tcPr>
            <w:tcW w:w="575" w:type="dxa"/>
            <w:shd w:val="clear" w:color="auto" w:fill="auto"/>
            <w:noWrap/>
            <w:vAlign w:val="center"/>
            <w:hideMark/>
          </w:tcPr>
          <w:p w14:paraId="3AD69384"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69</w:t>
            </w:r>
          </w:p>
        </w:tc>
        <w:tc>
          <w:tcPr>
            <w:tcW w:w="2255" w:type="dxa"/>
            <w:shd w:val="clear" w:color="auto" w:fill="auto"/>
            <w:vAlign w:val="center"/>
            <w:hideMark/>
          </w:tcPr>
          <w:p w14:paraId="54E5F682"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Campo cirúrgico sem </w:t>
            </w:r>
            <w:proofErr w:type="spellStart"/>
            <w:r w:rsidRPr="003901C1">
              <w:rPr>
                <w:rFonts w:ascii="Cambria" w:hAnsi="Cambria" w:cs="Calibri"/>
                <w:color w:val="000000"/>
                <w:sz w:val="18"/>
                <w:szCs w:val="18"/>
              </w:rPr>
              <w:t>frenesta</w:t>
            </w:r>
            <w:proofErr w:type="spellEnd"/>
            <w:r w:rsidRPr="003901C1">
              <w:rPr>
                <w:rFonts w:ascii="Cambria" w:hAnsi="Cambria" w:cs="Calibri"/>
                <w:color w:val="000000"/>
                <w:sz w:val="18"/>
                <w:szCs w:val="18"/>
              </w:rPr>
              <w:t xml:space="preserve">. Campo cirúrgico descartável confeccionado em tecido não tecido. Evita contaminação de respingos de sangue e/ou fluídos corpóreos em pacientes e superfícies. Demarca a área de cirurgia em pacientes. Excelente distribuição e homogeneidade dos filamentos. Boa resistência mecânica. Leveza </w:t>
            </w:r>
            <w:r w:rsidRPr="003901C1">
              <w:rPr>
                <w:rFonts w:ascii="Cambria" w:hAnsi="Cambria" w:cs="Calibri"/>
                <w:color w:val="000000"/>
                <w:sz w:val="18"/>
                <w:szCs w:val="18"/>
              </w:rPr>
              <w:lastRenderedPageBreak/>
              <w:t xml:space="preserve">extraordinária. Não libera fiapos. Inerte e antisséptico. Hipoalergênico e Atóxico. Baixa condutividade térmica. Baixa inflamabilidade. Compatibilidade com Agentes </w:t>
            </w:r>
            <w:proofErr w:type="spellStart"/>
            <w:r w:rsidRPr="003901C1">
              <w:rPr>
                <w:rFonts w:ascii="Cambria" w:hAnsi="Cambria" w:cs="Calibri"/>
                <w:color w:val="000000"/>
                <w:sz w:val="18"/>
                <w:szCs w:val="18"/>
              </w:rPr>
              <w:t>Esterilizantes.Óxido</w:t>
            </w:r>
            <w:proofErr w:type="spellEnd"/>
            <w:r w:rsidRPr="003901C1">
              <w:rPr>
                <w:rFonts w:ascii="Cambria" w:hAnsi="Cambria" w:cs="Calibri"/>
                <w:color w:val="000000"/>
                <w:sz w:val="18"/>
                <w:szCs w:val="18"/>
              </w:rPr>
              <w:t xml:space="preserve"> de Etileno. Autoclave. Composição: Não-Tecido 100% Polipropileno. Tipo: Campo fenestrado. Tamanho: 70 x 70 cm.</w:t>
            </w:r>
          </w:p>
        </w:tc>
        <w:tc>
          <w:tcPr>
            <w:tcW w:w="862" w:type="dxa"/>
            <w:shd w:val="clear" w:color="auto" w:fill="auto"/>
            <w:vAlign w:val="center"/>
            <w:hideMark/>
          </w:tcPr>
          <w:p w14:paraId="152EC4F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lastRenderedPageBreak/>
              <w:t>2000</w:t>
            </w:r>
          </w:p>
        </w:tc>
        <w:tc>
          <w:tcPr>
            <w:tcW w:w="938" w:type="dxa"/>
            <w:shd w:val="clear" w:color="auto" w:fill="auto"/>
            <w:noWrap/>
            <w:vAlign w:val="center"/>
            <w:hideMark/>
          </w:tcPr>
          <w:p w14:paraId="3E4765F0" w14:textId="37ACC83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3,36</w:t>
            </w:r>
          </w:p>
        </w:tc>
        <w:tc>
          <w:tcPr>
            <w:tcW w:w="959" w:type="dxa"/>
            <w:shd w:val="clear" w:color="000000" w:fill="FFFFFF"/>
            <w:vAlign w:val="center"/>
            <w:hideMark/>
          </w:tcPr>
          <w:p w14:paraId="541E8E17" w14:textId="1886DCC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6.720,00</w:t>
            </w:r>
          </w:p>
        </w:tc>
        <w:tc>
          <w:tcPr>
            <w:tcW w:w="886" w:type="dxa"/>
            <w:shd w:val="clear" w:color="000000" w:fill="FFFFFF"/>
            <w:vAlign w:val="center"/>
            <w:hideMark/>
          </w:tcPr>
          <w:p w14:paraId="333DE365"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2000</w:t>
            </w:r>
          </w:p>
        </w:tc>
        <w:tc>
          <w:tcPr>
            <w:tcW w:w="955" w:type="dxa"/>
            <w:shd w:val="clear" w:color="000000" w:fill="FFFFFF"/>
            <w:vAlign w:val="center"/>
            <w:hideMark/>
          </w:tcPr>
          <w:p w14:paraId="684967C4" w14:textId="47A8082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6.720,00</w:t>
            </w:r>
          </w:p>
        </w:tc>
        <w:tc>
          <w:tcPr>
            <w:tcW w:w="886" w:type="dxa"/>
            <w:shd w:val="clear" w:color="000000" w:fill="FFFFFF"/>
            <w:vAlign w:val="center"/>
            <w:hideMark/>
          </w:tcPr>
          <w:p w14:paraId="631EAE61"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10000</w:t>
            </w:r>
          </w:p>
        </w:tc>
        <w:tc>
          <w:tcPr>
            <w:tcW w:w="1032" w:type="dxa"/>
            <w:shd w:val="clear" w:color="000000" w:fill="FFFFFF"/>
            <w:vAlign w:val="center"/>
            <w:hideMark/>
          </w:tcPr>
          <w:p w14:paraId="2B14B9D3" w14:textId="08BF6CD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33.600,00</w:t>
            </w:r>
          </w:p>
        </w:tc>
      </w:tr>
      <w:tr w:rsidR="00C46A24" w:rsidRPr="003901C1" w14:paraId="098A70AE" w14:textId="77777777" w:rsidTr="005D629B">
        <w:trPr>
          <w:trHeight w:val="20"/>
        </w:trPr>
        <w:tc>
          <w:tcPr>
            <w:tcW w:w="575" w:type="dxa"/>
            <w:shd w:val="clear" w:color="auto" w:fill="auto"/>
            <w:noWrap/>
            <w:vAlign w:val="center"/>
            <w:hideMark/>
          </w:tcPr>
          <w:p w14:paraId="01ECC19B"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97</w:t>
            </w:r>
          </w:p>
        </w:tc>
        <w:tc>
          <w:tcPr>
            <w:tcW w:w="2255" w:type="dxa"/>
            <w:shd w:val="clear" w:color="auto" w:fill="auto"/>
            <w:vAlign w:val="center"/>
            <w:hideMark/>
          </w:tcPr>
          <w:p w14:paraId="72CBF846"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Fio de sutura monofilamento preto de seda agulhado nº4 (agulha 20mmX3/8). Esterilizado, </w:t>
            </w:r>
            <w:proofErr w:type="spellStart"/>
            <w:r w:rsidRPr="003901C1">
              <w:rPr>
                <w:rFonts w:ascii="Cambria" w:hAnsi="Cambria" w:cs="Calibri"/>
                <w:color w:val="000000"/>
                <w:sz w:val="18"/>
                <w:szCs w:val="18"/>
              </w:rPr>
              <w:t>cx</w:t>
            </w:r>
            <w:proofErr w:type="spellEnd"/>
            <w:r w:rsidRPr="003901C1">
              <w:rPr>
                <w:rFonts w:ascii="Cambria" w:hAnsi="Cambria" w:cs="Calibri"/>
                <w:color w:val="000000"/>
                <w:sz w:val="18"/>
                <w:szCs w:val="18"/>
              </w:rPr>
              <w:t xml:space="preserve"> com 24 unidades.</w:t>
            </w:r>
          </w:p>
        </w:tc>
        <w:tc>
          <w:tcPr>
            <w:tcW w:w="862" w:type="dxa"/>
            <w:shd w:val="clear" w:color="auto" w:fill="auto"/>
            <w:vAlign w:val="center"/>
            <w:hideMark/>
          </w:tcPr>
          <w:p w14:paraId="160092A4"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938" w:type="dxa"/>
            <w:shd w:val="clear" w:color="auto" w:fill="auto"/>
            <w:noWrap/>
            <w:vAlign w:val="center"/>
            <w:hideMark/>
          </w:tcPr>
          <w:p w14:paraId="2F0655B3" w14:textId="4F3209C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39,70</w:t>
            </w:r>
          </w:p>
        </w:tc>
        <w:tc>
          <w:tcPr>
            <w:tcW w:w="959" w:type="dxa"/>
            <w:shd w:val="clear" w:color="000000" w:fill="FFFFFF"/>
            <w:vAlign w:val="center"/>
            <w:hideMark/>
          </w:tcPr>
          <w:p w14:paraId="21128FBE" w14:textId="193E3ED1"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5.955,00</w:t>
            </w:r>
          </w:p>
        </w:tc>
        <w:tc>
          <w:tcPr>
            <w:tcW w:w="886" w:type="dxa"/>
            <w:shd w:val="clear" w:color="000000" w:fill="FFFFFF"/>
            <w:vAlign w:val="center"/>
            <w:hideMark/>
          </w:tcPr>
          <w:p w14:paraId="60212C1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955" w:type="dxa"/>
            <w:shd w:val="clear" w:color="000000" w:fill="FFFFFF"/>
            <w:vAlign w:val="center"/>
            <w:hideMark/>
          </w:tcPr>
          <w:p w14:paraId="73A52D71" w14:textId="0EFA8C5D"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5.955,00</w:t>
            </w:r>
          </w:p>
        </w:tc>
        <w:tc>
          <w:tcPr>
            <w:tcW w:w="886" w:type="dxa"/>
            <w:shd w:val="clear" w:color="000000" w:fill="FFFFFF"/>
            <w:vAlign w:val="center"/>
            <w:hideMark/>
          </w:tcPr>
          <w:p w14:paraId="22CD460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750</w:t>
            </w:r>
          </w:p>
        </w:tc>
        <w:tc>
          <w:tcPr>
            <w:tcW w:w="1032" w:type="dxa"/>
            <w:shd w:val="clear" w:color="000000" w:fill="FFFFFF"/>
            <w:vAlign w:val="center"/>
            <w:hideMark/>
          </w:tcPr>
          <w:p w14:paraId="38037B3E" w14:textId="1826BDB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29.775,00</w:t>
            </w:r>
          </w:p>
        </w:tc>
      </w:tr>
      <w:tr w:rsidR="00C46A24" w:rsidRPr="003901C1" w14:paraId="7D51B38E" w14:textId="77777777" w:rsidTr="005D629B">
        <w:trPr>
          <w:trHeight w:val="20"/>
        </w:trPr>
        <w:tc>
          <w:tcPr>
            <w:tcW w:w="575" w:type="dxa"/>
            <w:shd w:val="clear" w:color="auto" w:fill="auto"/>
            <w:vAlign w:val="center"/>
            <w:hideMark/>
          </w:tcPr>
          <w:p w14:paraId="1F1185F9"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98</w:t>
            </w:r>
          </w:p>
        </w:tc>
        <w:tc>
          <w:tcPr>
            <w:tcW w:w="2255" w:type="dxa"/>
            <w:shd w:val="clear" w:color="auto" w:fill="auto"/>
            <w:vAlign w:val="center"/>
            <w:hideMark/>
          </w:tcPr>
          <w:p w14:paraId="7E4D7539"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Fio de sutura monofilamento preto nylon agulhado 05 (agulha 20mmx 3/8) esterilizado, </w:t>
            </w:r>
            <w:proofErr w:type="spellStart"/>
            <w:r w:rsidRPr="003901C1">
              <w:rPr>
                <w:rFonts w:ascii="Cambria" w:hAnsi="Cambria" w:cs="Calibri"/>
                <w:color w:val="000000"/>
                <w:sz w:val="18"/>
                <w:szCs w:val="18"/>
              </w:rPr>
              <w:t>cx</w:t>
            </w:r>
            <w:proofErr w:type="spellEnd"/>
            <w:r w:rsidRPr="003901C1">
              <w:rPr>
                <w:rFonts w:ascii="Cambria" w:hAnsi="Cambria" w:cs="Calibri"/>
                <w:color w:val="000000"/>
                <w:sz w:val="18"/>
                <w:szCs w:val="18"/>
              </w:rPr>
              <w:t xml:space="preserve"> com 24 unidades</w:t>
            </w:r>
          </w:p>
        </w:tc>
        <w:tc>
          <w:tcPr>
            <w:tcW w:w="862" w:type="dxa"/>
            <w:shd w:val="clear" w:color="auto" w:fill="auto"/>
            <w:vAlign w:val="center"/>
            <w:hideMark/>
          </w:tcPr>
          <w:p w14:paraId="7C970EC1"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w:t>
            </w:r>
          </w:p>
        </w:tc>
        <w:tc>
          <w:tcPr>
            <w:tcW w:w="938" w:type="dxa"/>
            <w:shd w:val="clear" w:color="auto" w:fill="auto"/>
            <w:noWrap/>
            <w:vAlign w:val="center"/>
            <w:hideMark/>
          </w:tcPr>
          <w:p w14:paraId="4A1DF67A" w14:textId="0B5331F1"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39,70</w:t>
            </w:r>
          </w:p>
        </w:tc>
        <w:tc>
          <w:tcPr>
            <w:tcW w:w="959" w:type="dxa"/>
            <w:shd w:val="clear" w:color="000000" w:fill="FFFFFF"/>
            <w:vAlign w:val="center"/>
            <w:hideMark/>
          </w:tcPr>
          <w:p w14:paraId="7A85839A" w14:textId="17AA971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11.910,00</w:t>
            </w:r>
          </w:p>
        </w:tc>
        <w:tc>
          <w:tcPr>
            <w:tcW w:w="886" w:type="dxa"/>
            <w:shd w:val="clear" w:color="000000" w:fill="FFFFFF"/>
            <w:vAlign w:val="center"/>
            <w:hideMark/>
          </w:tcPr>
          <w:p w14:paraId="6F16B09D"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w:t>
            </w:r>
          </w:p>
        </w:tc>
        <w:tc>
          <w:tcPr>
            <w:tcW w:w="955" w:type="dxa"/>
            <w:shd w:val="clear" w:color="000000" w:fill="FFFFFF"/>
            <w:vAlign w:val="center"/>
            <w:hideMark/>
          </w:tcPr>
          <w:p w14:paraId="54827909" w14:textId="14500C2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11.910,00</w:t>
            </w:r>
          </w:p>
        </w:tc>
        <w:tc>
          <w:tcPr>
            <w:tcW w:w="886" w:type="dxa"/>
            <w:shd w:val="clear" w:color="000000" w:fill="FFFFFF"/>
            <w:vAlign w:val="center"/>
            <w:hideMark/>
          </w:tcPr>
          <w:p w14:paraId="2C6A2DC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1500</w:t>
            </w:r>
          </w:p>
        </w:tc>
        <w:tc>
          <w:tcPr>
            <w:tcW w:w="1032" w:type="dxa"/>
            <w:shd w:val="clear" w:color="000000" w:fill="FFFFFF"/>
            <w:vAlign w:val="center"/>
            <w:hideMark/>
          </w:tcPr>
          <w:p w14:paraId="006C0205" w14:textId="1A6E3D2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59.550,00</w:t>
            </w:r>
          </w:p>
        </w:tc>
      </w:tr>
      <w:tr w:rsidR="00C46A24" w:rsidRPr="003901C1" w14:paraId="16B331EB" w14:textId="77777777" w:rsidTr="005D629B">
        <w:trPr>
          <w:trHeight w:val="20"/>
        </w:trPr>
        <w:tc>
          <w:tcPr>
            <w:tcW w:w="575" w:type="dxa"/>
            <w:shd w:val="clear" w:color="auto" w:fill="auto"/>
            <w:vAlign w:val="center"/>
            <w:hideMark/>
          </w:tcPr>
          <w:p w14:paraId="42624D11"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108</w:t>
            </w:r>
          </w:p>
        </w:tc>
        <w:tc>
          <w:tcPr>
            <w:tcW w:w="2255" w:type="dxa"/>
            <w:shd w:val="clear" w:color="auto" w:fill="auto"/>
            <w:vAlign w:val="center"/>
            <w:hideMark/>
          </w:tcPr>
          <w:p w14:paraId="50335007"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Guardanapo de papel 10x 10 cm</w:t>
            </w:r>
          </w:p>
        </w:tc>
        <w:tc>
          <w:tcPr>
            <w:tcW w:w="862" w:type="dxa"/>
            <w:shd w:val="clear" w:color="auto" w:fill="auto"/>
            <w:vAlign w:val="center"/>
            <w:hideMark/>
          </w:tcPr>
          <w:p w14:paraId="5B9207FD"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w:t>
            </w:r>
          </w:p>
        </w:tc>
        <w:tc>
          <w:tcPr>
            <w:tcW w:w="938" w:type="dxa"/>
            <w:shd w:val="clear" w:color="auto" w:fill="auto"/>
            <w:noWrap/>
            <w:vAlign w:val="center"/>
            <w:hideMark/>
          </w:tcPr>
          <w:p w14:paraId="0C4960E3" w14:textId="52ABAE3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2,98</w:t>
            </w:r>
          </w:p>
        </w:tc>
        <w:tc>
          <w:tcPr>
            <w:tcW w:w="959" w:type="dxa"/>
            <w:shd w:val="clear" w:color="000000" w:fill="FFFFFF"/>
            <w:vAlign w:val="center"/>
            <w:hideMark/>
          </w:tcPr>
          <w:p w14:paraId="76168E1F" w14:textId="01E508B0"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894,00</w:t>
            </w:r>
          </w:p>
        </w:tc>
        <w:tc>
          <w:tcPr>
            <w:tcW w:w="886" w:type="dxa"/>
            <w:shd w:val="clear" w:color="000000" w:fill="FFFFFF"/>
            <w:vAlign w:val="center"/>
            <w:hideMark/>
          </w:tcPr>
          <w:p w14:paraId="5A573B2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w:t>
            </w:r>
          </w:p>
        </w:tc>
        <w:tc>
          <w:tcPr>
            <w:tcW w:w="955" w:type="dxa"/>
            <w:shd w:val="clear" w:color="000000" w:fill="FFFFFF"/>
            <w:vAlign w:val="center"/>
            <w:hideMark/>
          </w:tcPr>
          <w:p w14:paraId="5F85967E" w14:textId="5137DF0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894,00</w:t>
            </w:r>
          </w:p>
        </w:tc>
        <w:tc>
          <w:tcPr>
            <w:tcW w:w="886" w:type="dxa"/>
            <w:shd w:val="clear" w:color="000000" w:fill="FFFFFF"/>
            <w:vAlign w:val="center"/>
            <w:hideMark/>
          </w:tcPr>
          <w:p w14:paraId="22EB509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1500</w:t>
            </w:r>
          </w:p>
        </w:tc>
        <w:tc>
          <w:tcPr>
            <w:tcW w:w="1032" w:type="dxa"/>
            <w:shd w:val="clear" w:color="000000" w:fill="FFFFFF"/>
            <w:vAlign w:val="center"/>
            <w:hideMark/>
          </w:tcPr>
          <w:p w14:paraId="38808601" w14:textId="7CA9737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4.470,00</w:t>
            </w:r>
          </w:p>
        </w:tc>
      </w:tr>
      <w:tr w:rsidR="00C46A24" w:rsidRPr="003901C1" w14:paraId="7A39E40E" w14:textId="77777777" w:rsidTr="005D629B">
        <w:trPr>
          <w:trHeight w:val="20"/>
        </w:trPr>
        <w:tc>
          <w:tcPr>
            <w:tcW w:w="575" w:type="dxa"/>
            <w:shd w:val="clear" w:color="auto" w:fill="auto"/>
            <w:noWrap/>
            <w:vAlign w:val="center"/>
            <w:hideMark/>
          </w:tcPr>
          <w:p w14:paraId="738EC927"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113</w:t>
            </w:r>
          </w:p>
        </w:tc>
        <w:tc>
          <w:tcPr>
            <w:tcW w:w="2255" w:type="dxa"/>
            <w:shd w:val="clear" w:color="auto" w:fill="auto"/>
            <w:vAlign w:val="center"/>
            <w:hideMark/>
          </w:tcPr>
          <w:p w14:paraId="47C7D3A1"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Indicador químico a vapor com 25 unidades</w:t>
            </w:r>
          </w:p>
        </w:tc>
        <w:tc>
          <w:tcPr>
            <w:tcW w:w="862" w:type="dxa"/>
            <w:shd w:val="clear" w:color="auto" w:fill="auto"/>
            <w:vAlign w:val="center"/>
            <w:hideMark/>
          </w:tcPr>
          <w:p w14:paraId="580EA81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500</w:t>
            </w:r>
          </w:p>
        </w:tc>
        <w:tc>
          <w:tcPr>
            <w:tcW w:w="938" w:type="dxa"/>
            <w:shd w:val="clear" w:color="auto" w:fill="auto"/>
            <w:noWrap/>
            <w:vAlign w:val="center"/>
            <w:hideMark/>
          </w:tcPr>
          <w:p w14:paraId="4552998C" w14:textId="3E01198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10,55</w:t>
            </w:r>
          </w:p>
        </w:tc>
        <w:tc>
          <w:tcPr>
            <w:tcW w:w="959" w:type="dxa"/>
            <w:shd w:val="clear" w:color="000000" w:fill="FFFFFF"/>
            <w:vAlign w:val="center"/>
            <w:hideMark/>
          </w:tcPr>
          <w:p w14:paraId="0CD975FD" w14:textId="1B1130B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5.275,00</w:t>
            </w:r>
          </w:p>
        </w:tc>
        <w:tc>
          <w:tcPr>
            <w:tcW w:w="886" w:type="dxa"/>
            <w:shd w:val="clear" w:color="000000" w:fill="FFFFFF"/>
            <w:vAlign w:val="center"/>
            <w:hideMark/>
          </w:tcPr>
          <w:p w14:paraId="0D90347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500</w:t>
            </w:r>
          </w:p>
        </w:tc>
        <w:tc>
          <w:tcPr>
            <w:tcW w:w="955" w:type="dxa"/>
            <w:shd w:val="clear" w:color="000000" w:fill="FFFFFF"/>
            <w:vAlign w:val="center"/>
            <w:hideMark/>
          </w:tcPr>
          <w:p w14:paraId="703A877C" w14:textId="1CD7A4C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5.275,00</w:t>
            </w:r>
          </w:p>
        </w:tc>
        <w:tc>
          <w:tcPr>
            <w:tcW w:w="886" w:type="dxa"/>
            <w:shd w:val="clear" w:color="000000" w:fill="FFFFFF"/>
            <w:vAlign w:val="center"/>
            <w:hideMark/>
          </w:tcPr>
          <w:p w14:paraId="106C855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2500</w:t>
            </w:r>
          </w:p>
        </w:tc>
        <w:tc>
          <w:tcPr>
            <w:tcW w:w="1032" w:type="dxa"/>
            <w:shd w:val="clear" w:color="000000" w:fill="FFFFFF"/>
            <w:vAlign w:val="center"/>
            <w:hideMark/>
          </w:tcPr>
          <w:p w14:paraId="2E44975A" w14:textId="04AC27F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26.375,00</w:t>
            </w:r>
          </w:p>
        </w:tc>
      </w:tr>
      <w:tr w:rsidR="00C46A24" w:rsidRPr="003901C1" w14:paraId="5B9CD9BD" w14:textId="77777777" w:rsidTr="005D629B">
        <w:trPr>
          <w:trHeight w:val="20"/>
        </w:trPr>
        <w:tc>
          <w:tcPr>
            <w:tcW w:w="575" w:type="dxa"/>
            <w:shd w:val="clear" w:color="auto" w:fill="auto"/>
            <w:vAlign w:val="center"/>
            <w:hideMark/>
          </w:tcPr>
          <w:p w14:paraId="19EEDD7B"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114</w:t>
            </w:r>
          </w:p>
        </w:tc>
        <w:tc>
          <w:tcPr>
            <w:tcW w:w="2255" w:type="dxa"/>
            <w:shd w:val="clear" w:color="auto" w:fill="auto"/>
            <w:vAlign w:val="center"/>
            <w:hideMark/>
          </w:tcPr>
          <w:p w14:paraId="7BB37CD7"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Lâmina de bisturi nº12</w:t>
            </w:r>
          </w:p>
        </w:tc>
        <w:tc>
          <w:tcPr>
            <w:tcW w:w="862" w:type="dxa"/>
            <w:shd w:val="clear" w:color="auto" w:fill="auto"/>
            <w:vAlign w:val="center"/>
            <w:hideMark/>
          </w:tcPr>
          <w:p w14:paraId="2FC9370C"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40</w:t>
            </w:r>
          </w:p>
        </w:tc>
        <w:tc>
          <w:tcPr>
            <w:tcW w:w="938" w:type="dxa"/>
            <w:shd w:val="clear" w:color="auto" w:fill="auto"/>
            <w:noWrap/>
            <w:vAlign w:val="center"/>
            <w:hideMark/>
          </w:tcPr>
          <w:p w14:paraId="55519369" w14:textId="30510F8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32,85</w:t>
            </w:r>
          </w:p>
        </w:tc>
        <w:tc>
          <w:tcPr>
            <w:tcW w:w="959" w:type="dxa"/>
            <w:shd w:val="clear" w:color="000000" w:fill="FFFFFF"/>
            <w:vAlign w:val="center"/>
            <w:hideMark/>
          </w:tcPr>
          <w:p w14:paraId="35910AFF" w14:textId="3C157AF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1.314,00</w:t>
            </w:r>
          </w:p>
        </w:tc>
        <w:tc>
          <w:tcPr>
            <w:tcW w:w="886" w:type="dxa"/>
            <w:shd w:val="clear" w:color="000000" w:fill="FFFFFF"/>
            <w:vAlign w:val="center"/>
            <w:hideMark/>
          </w:tcPr>
          <w:p w14:paraId="185FA90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40</w:t>
            </w:r>
          </w:p>
        </w:tc>
        <w:tc>
          <w:tcPr>
            <w:tcW w:w="955" w:type="dxa"/>
            <w:shd w:val="clear" w:color="000000" w:fill="FFFFFF"/>
            <w:vAlign w:val="center"/>
            <w:hideMark/>
          </w:tcPr>
          <w:p w14:paraId="28E4944A" w14:textId="0D87BCF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1.314,00</w:t>
            </w:r>
          </w:p>
        </w:tc>
        <w:tc>
          <w:tcPr>
            <w:tcW w:w="886" w:type="dxa"/>
            <w:shd w:val="clear" w:color="000000" w:fill="FFFFFF"/>
            <w:vAlign w:val="center"/>
            <w:hideMark/>
          </w:tcPr>
          <w:p w14:paraId="6419A27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200</w:t>
            </w:r>
          </w:p>
        </w:tc>
        <w:tc>
          <w:tcPr>
            <w:tcW w:w="1032" w:type="dxa"/>
            <w:shd w:val="clear" w:color="000000" w:fill="FFFFFF"/>
            <w:vAlign w:val="center"/>
            <w:hideMark/>
          </w:tcPr>
          <w:p w14:paraId="46798E6F" w14:textId="7BF99CE1"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6.570,00</w:t>
            </w:r>
          </w:p>
        </w:tc>
      </w:tr>
      <w:tr w:rsidR="00C46A24" w:rsidRPr="003901C1" w14:paraId="354F777E" w14:textId="77777777" w:rsidTr="005D629B">
        <w:trPr>
          <w:trHeight w:val="20"/>
        </w:trPr>
        <w:tc>
          <w:tcPr>
            <w:tcW w:w="575" w:type="dxa"/>
            <w:shd w:val="clear" w:color="auto" w:fill="auto"/>
            <w:noWrap/>
            <w:vAlign w:val="center"/>
            <w:hideMark/>
          </w:tcPr>
          <w:p w14:paraId="2B5A02B3"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117</w:t>
            </w:r>
          </w:p>
        </w:tc>
        <w:tc>
          <w:tcPr>
            <w:tcW w:w="2255" w:type="dxa"/>
            <w:shd w:val="clear" w:color="auto" w:fill="auto"/>
            <w:vAlign w:val="center"/>
            <w:hideMark/>
          </w:tcPr>
          <w:p w14:paraId="37265B1A" w14:textId="77777777" w:rsidR="00C46A24" w:rsidRPr="003901C1" w:rsidRDefault="00C46A24" w:rsidP="00C46A24">
            <w:pPr>
              <w:jc w:val="both"/>
              <w:rPr>
                <w:rFonts w:ascii="Cambria" w:hAnsi="Cambria" w:cs="Calibri"/>
                <w:color w:val="000000"/>
                <w:sz w:val="18"/>
                <w:szCs w:val="18"/>
              </w:rPr>
            </w:pPr>
            <w:proofErr w:type="spellStart"/>
            <w:proofErr w:type="gramStart"/>
            <w:r w:rsidRPr="003901C1">
              <w:rPr>
                <w:rFonts w:ascii="Cambria" w:hAnsi="Cambria" w:cs="Calibri"/>
                <w:color w:val="000000"/>
                <w:sz w:val="18"/>
                <w:szCs w:val="18"/>
              </w:rPr>
              <w:t>Lentulo</w:t>
            </w:r>
            <w:proofErr w:type="spellEnd"/>
            <w:r w:rsidRPr="003901C1">
              <w:rPr>
                <w:rFonts w:ascii="Cambria" w:hAnsi="Cambria" w:cs="Calibri"/>
                <w:color w:val="000000"/>
                <w:sz w:val="18"/>
                <w:szCs w:val="18"/>
              </w:rPr>
              <w:t xml:space="preserve">  25</w:t>
            </w:r>
            <w:proofErr w:type="gramEnd"/>
            <w:r w:rsidRPr="003901C1">
              <w:rPr>
                <w:rFonts w:ascii="Cambria" w:hAnsi="Cambria" w:cs="Calibri"/>
                <w:color w:val="000000"/>
                <w:sz w:val="18"/>
                <w:szCs w:val="18"/>
              </w:rPr>
              <w:t xml:space="preserve"> -40 mm caixa com 04 unidades Espiral para levar medicações e ou cimentos obturadores para o interior do canal</w:t>
            </w:r>
          </w:p>
        </w:tc>
        <w:tc>
          <w:tcPr>
            <w:tcW w:w="862" w:type="dxa"/>
            <w:shd w:val="clear" w:color="auto" w:fill="auto"/>
            <w:vAlign w:val="center"/>
            <w:hideMark/>
          </w:tcPr>
          <w:p w14:paraId="5581D8A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w:t>
            </w:r>
          </w:p>
        </w:tc>
        <w:tc>
          <w:tcPr>
            <w:tcW w:w="938" w:type="dxa"/>
            <w:shd w:val="clear" w:color="auto" w:fill="auto"/>
            <w:noWrap/>
            <w:vAlign w:val="center"/>
            <w:hideMark/>
          </w:tcPr>
          <w:p w14:paraId="71604657" w14:textId="6F1E936A"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44,12</w:t>
            </w:r>
          </w:p>
        </w:tc>
        <w:tc>
          <w:tcPr>
            <w:tcW w:w="959" w:type="dxa"/>
            <w:shd w:val="clear" w:color="000000" w:fill="FFFFFF"/>
            <w:vAlign w:val="center"/>
            <w:hideMark/>
          </w:tcPr>
          <w:p w14:paraId="15777E1B" w14:textId="39C69ECD"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13.236,00</w:t>
            </w:r>
          </w:p>
        </w:tc>
        <w:tc>
          <w:tcPr>
            <w:tcW w:w="886" w:type="dxa"/>
            <w:shd w:val="clear" w:color="000000" w:fill="FFFFFF"/>
            <w:vAlign w:val="center"/>
            <w:hideMark/>
          </w:tcPr>
          <w:p w14:paraId="242D871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w:t>
            </w:r>
          </w:p>
        </w:tc>
        <w:tc>
          <w:tcPr>
            <w:tcW w:w="955" w:type="dxa"/>
            <w:shd w:val="clear" w:color="000000" w:fill="FFFFFF"/>
            <w:vAlign w:val="center"/>
            <w:hideMark/>
          </w:tcPr>
          <w:p w14:paraId="01A41017" w14:textId="54928DD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13.236,00</w:t>
            </w:r>
          </w:p>
        </w:tc>
        <w:tc>
          <w:tcPr>
            <w:tcW w:w="886" w:type="dxa"/>
            <w:shd w:val="clear" w:color="000000" w:fill="FFFFFF"/>
            <w:vAlign w:val="center"/>
            <w:hideMark/>
          </w:tcPr>
          <w:p w14:paraId="0E0A059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1500</w:t>
            </w:r>
          </w:p>
        </w:tc>
        <w:tc>
          <w:tcPr>
            <w:tcW w:w="1032" w:type="dxa"/>
            <w:shd w:val="clear" w:color="000000" w:fill="FFFFFF"/>
            <w:vAlign w:val="center"/>
            <w:hideMark/>
          </w:tcPr>
          <w:p w14:paraId="318462E5" w14:textId="691A1A8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66.180,00</w:t>
            </w:r>
          </w:p>
        </w:tc>
      </w:tr>
      <w:tr w:rsidR="00C46A24" w:rsidRPr="003901C1" w14:paraId="58AC38FA" w14:textId="77777777" w:rsidTr="005D629B">
        <w:trPr>
          <w:trHeight w:val="20"/>
        </w:trPr>
        <w:tc>
          <w:tcPr>
            <w:tcW w:w="575" w:type="dxa"/>
            <w:shd w:val="clear" w:color="auto" w:fill="auto"/>
            <w:vAlign w:val="center"/>
            <w:hideMark/>
          </w:tcPr>
          <w:p w14:paraId="44A7DE43"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119</w:t>
            </w:r>
          </w:p>
        </w:tc>
        <w:tc>
          <w:tcPr>
            <w:tcW w:w="2255" w:type="dxa"/>
            <w:shd w:val="clear" w:color="auto" w:fill="auto"/>
            <w:vAlign w:val="center"/>
            <w:hideMark/>
          </w:tcPr>
          <w:p w14:paraId="770680BC" w14:textId="77777777" w:rsidR="00C46A24" w:rsidRPr="003901C1" w:rsidRDefault="00C46A24" w:rsidP="00C46A24">
            <w:pPr>
              <w:jc w:val="both"/>
              <w:rPr>
                <w:rFonts w:ascii="Cambria" w:hAnsi="Cambria" w:cs="Calibri"/>
                <w:color w:val="000000"/>
                <w:sz w:val="18"/>
                <w:szCs w:val="18"/>
              </w:rPr>
            </w:pPr>
            <w:proofErr w:type="spellStart"/>
            <w:r w:rsidRPr="003901C1">
              <w:rPr>
                <w:rFonts w:ascii="Cambria" w:hAnsi="Cambria" w:cs="Calibri"/>
                <w:color w:val="000000"/>
                <w:sz w:val="18"/>
                <w:szCs w:val="18"/>
              </w:rPr>
              <w:t>Lentulo</w:t>
            </w:r>
            <w:proofErr w:type="spellEnd"/>
            <w:r w:rsidRPr="003901C1">
              <w:rPr>
                <w:rFonts w:ascii="Cambria" w:hAnsi="Cambria" w:cs="Calibri"/>
                <w:color w:val="000000"/>
                <w:sz w:val="18"/>
                <w:szCs w:val="18"/>
              </w:rPr>
              <w:t xml:space="preserve"> 30 mm caixa com 04 unidades Espiral para levar medicações e ou cimentos obturadores para o interior do canal</w:t>
            </w:r>
          </w:p>
        </w:tc>
        <w:tc>
          <w:tcPr>
            <w:tcW w:w="862" w:type="dxa"/>
            <w:shd w:val="clear" w:color="auto" w:fill="auto"/>
            <w:vAlign w:val="center"/>
            <w:hideMark/>
          </w:tcPr>
          <w:p w14:paraId="4F85A8AD"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w:t>
            </w:r>
          </w:p>
        </w:tc>
        <w:tc>
          <w:tcPr>
            <w:tcW w:w="938" w:type="dxa"/>
            <w:shd w:val="clear" w:color="auto" w:fill="auto"/>
            <w:noWrap/>
            <w:vAlign w:val="center"/>
            <w:hideMark/>
          </w:tcPr>
          <w:p w14:paraId="55A4E2C4" w14:textId="1D4F02D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44,12</w:t>
            </w:r>
          </w:p>
        </w:tc>
        <w:tc>
          <w:tcPr>
            <w:tcW w:w="959" w:type="dxa"/>
            <w:shd w:val="clear" w:color="000000" w:fill="FFFFFF"/>
            <w:vAlign w:val="center"/>
            <w:hideMark/>
          </w:tcPr>
          <w:p w14:paraId="319C64F4" w14:textId="024DC0E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13.236,00</w:t>
            </w:r>
          </w:p>
        </w:tc>
        <w:tc>
          <w:tcPr>
            <w:tcW w:w="886" w:type="dxa"/>
            <w:shd w:val="clear" w:color="000000" w:fill="FFFFFF"/>
            <w:vAlign w:val="center"/>
            <w:hideMark/>
          </w:tcPr>
          <w:p w14:paraId="57D99FC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w:t>
            </w:r>
          </w:p>
        </w:tc>
        <w:tc>
          <w:tcPr>
            <w:tcW w:w="955" w:type="dxa"/>
            <w:shd w:val="clear" w:color="000000" w:fill="FFFFFF"/>
            <w:vAlign w:val="center"/>
            <w:hideMark/>
          </w:tcPr>
          <w:p w14:paraId="52D2BB61" w14:textId="232DA5E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13.236,00</w:t>
            </w:r>
          </w:p>
        </w:tc>
        <w:tc>
          <w:tcPr>
            <w:tcW w:w="886" w:type="dxa"/>
            <w:shd w:val="clear" w:color="000000" w:fill="FFFFFF"/>
            <w:vAlign w:val="center"/>
            <w:hideMark/>
          </w:tcPr>
          <w:p w14:paraId="796B534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1500</w:t>
            </w:r>
          </w:p>
        </w:tc>
        <w:tc>
          <w:tcPr>
            <w:tcW w:w="1032" w:type="dxa"/>
            <w:shd w:val="clear" w:color="000000" w:fill="FFFFFF"/>
            <w:vAlign w:val="center"/>
            <w:hideMark/>
          </w:tcPr>
          <w:p w14:paraId="256698DF" w14:textId="62DC2E6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66.180,00</w:t>
            </w:r>
          </w:p>
        </w:tc>
      </w:tr>
      <w:tr w:rsidR="00C46A24" w:rsidRPr="003901C1" w14:paraId="225162A4" w14:textId="77777777" w:rsidTr="005D629B">
        <w:trPr>
          <w:trHeight w:val="20"/>
        </w:trPr>
        <w:tc>
          <w:tcPr>
            <w:tcW w:w="575" w:type="dxa"/>
            <w:shd w:val="clear" w:color="auto" w:fill="auto"/>
            <w:noWrap/>
            <w:vAlign w:val="center"/>
            <w:hideMark/>
          </w:tcPr>
          <w:p w14:paraId="6212A6DC"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153</w:t>
            </w:r>
          </w:p>
        </w:tc>
        <w:tc>
          <w:tcPr>
            <w:tcW w:w="2255" w:type="dxa"/>
            <w:shd w:val="clear" w:color="auto" w:fill="auto"/>
            <w:vAlign w:val="center"/>
            <w:hideMark/>
          </w:tcPr>
          <w:p w14:paraId="0098302D"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Rolo para esterilização 20cm X 100m, isento de alvejante, atóxico, levemente esverdeada, três fechamentos laterais com canais impermeáveis e uniformes para maior proteção antimicrobiana. Não libera fibras de papel ou laceração do filme na abertura após a esterilização. Indicado para esterilização em autoclaves.</w:t>
            </w:r>
          </w:p>
        </w:tc>
        <w:tc>
          <w:tcPr>
            <w:tcW w:w="862" w:type="dxa"/>
            <w:shd w:val="clear" w:color="auto" w:fill="auto"/>
            <w:vAlign w:val="center"/>
            <w:hideMark/>
          </w:tcPr>
          <w:p w14:paraId="697CD13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600</w:t>
            </w:r>
          </w:p>
        </w:tc>
        <w:tc>
          <w:tcPr>
            <w:tcW w:w="938" w:type="dxa"/>
            <w:shd w:val="clear" w:color="auto" w:fill="auto"/>
            <w:noWrap/>
            <w:vAlign w:val="center"/>
            <w:hideMark/>
          </w:tcPr>
          <w:p w14:paraId="74720A08" w14:textId="1C7846D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105,40</w:t>
            </w:r>
          </w:p>
        </w:tc>
        <w:tc>
          <w:tcPr>
            <w:tcW w:w="959" w:type="dxa"/>
            <w:shd w:val="clear" w:color="000000" w:fill="FFFFFF"/>
            <w:vAlign w:val="center"/>
            <w:hideMark/>
          </w:tcPr>
          <w:p w14:paraId="55F7DA47" w14:textId="02A4DB2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63.240,00</w:t>
            </w:r>
          </w:p>
        </w:tc>
        <w:tc>
          <w:tcPr>
            <w:tcW w:w="886" w:type="dxa"/>
            <w:shd w:val="clear" w:color="000000" w:fill="FFFFFF"/>
            <w:vAlign w:val="center"/>
            <w:hideMark/>
          </w:tcPr>
          <w:p w14:paraId="207DBBEC"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600</w:t>
            </w:r>
          </w:p>
        </w:tc>
        <w:tc>
          <w:tcPr>
            <w:tcW w:w="955" w:type="dxa"/>
            <w:shd w:val="clear" w:color="000000" w:fill="FFFFFF"/>
            <w:vAlign w:val="center"/>
            <w:hideMark/>
          </w:tcPr>
          <w:p w14:paraId="129F1651" w14:textId="47BE10D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63.240,00</w:t>
            </w:r>
          </w:p>
        </w:tc>
        <w:tc>
          <w:tcPr>
            <w:tcW w:w="886" w:type="dxa"/>
            <w:shd w:val="clear" w:color="000000" w:fill="FFFFFF"/>
            <w:vAlign w:val="center"/>
            <w:hideMark/>
          </w:tcPr>
          <w:p w14:paraId="7C27E32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3000</w:t>
            </w:r>
          </w:p>
        </w:tc>
        <w:tc>
          <w:tcPr>
            <w:tcW w:w="1032" w:type="dxa"/>
            <w:shd w:val="clear" w:color="000000" w:fill="FFFFFF"/>
            <w:vAlign w:val="center"/>
            <w:hideMark/>
          </w:tcPr>
          <w:p w14:paraId="21419B05" w14:textId="256D159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316.200,00</w:t>
            </w:r>
          </w:p>
        </w:tc>
      </w:tr>
      <w:tr w:rsidR="00C46A24" w:rsidRPr="003901C1" w14:paraId="6489F9F0" w14:textId="77777777" w:rsidTr="005D629B">
        <w:trPr>
          <w:trHeight w:val="20"/>
        </w:trPr>
        <w:tc>
          <w:tcPr>
            <w:tcW w:w="575" w:type="dxa"/>
            <w:shd w:val="clear" w:color="auto" w:fill="auto"/>
            <w:noWrap/>
            <w:vAlign w:val="center"/>
            <w:hideMark/>
          </w:tcPr>
          <w:p w14:paraId="2741E88C"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154</w:t>
            </w:r>
          </w:p>
        </w:tc>
        <w:tc>
          <w:tcPr>
            <w:tcW w:w="2255" w:type="dxa"/>
            <w:shd w:val="clear" w:color="auto" w:fill="auto"/>
            <w:vAlign w:val="center"/>
            <w:hideMark/>
          </w:tcPr>
          <w:p w14:paraId="26831AD4"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Rolo para esterilização 5cm X100m, isento de alvejante, atóxico, levemente esverdeada, três fechamentos laterais com canais impermeáveis e uniformes para maior proteção antimicrobiana. Não libera fibras de papel ou laceração do filme na abertura após a </w:t>
            </w:r>
            <w:r w:rsidRPr="003901C1">
              <w:rPr>
                <w:rFonts w:ascii="Cambria" w:hAnsi="Cambria" w:cs="Calibri"/>
                <w:color w:val="000000"/>
                <w:sz w:val="18"/>
                <w:szCs w:val="18"/>
              </w:rPr>
              <w:lastRenderedPageBreak/>
              <w:t>esterilização. Indicado para esterilização em autoclaves</w:t>
            </w:r>
          </w:p>
        </w:tc>
        <w:tc>
          <w:tcPr>
            <w:tcW w:w="862" w:type="dxa"/>
            <w:shd w:val="clear" w:color="auto" w:fill="auto"/>
            <w:vAlign w:val="center"/>
            <w:hideMark/>
          </w:tcPr>
          <w:p w14:paraId="0EA8F3F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lastRenderedPageBreak/>
              <w:t>600</w:t>
            </w:r>
          </w:p>
        </w:tc>
        <w:tc>
          <w:tcPr>
            <w:tcW w:w="938" w:type="dxa"/>
            <w:shd w:val="clear" w:color="auto" w:fill="auto"/>
            <w:noWrap/>
            <w:vAlign w:val="center"/>
            <w:hideMark/>
          </w:tcPr>
          <w:p w14:paraId="02A2E527" w14:textId="7EF7DF5D"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27,80</w:t>
            </w:r>
          </w:p>
        </w:tc>
        <w:tc>
          <w:tcPr>
            <w:tcW w:w="959" w:type="dxa"/>
            <w:shd w:val="clear" w:color="000000" w:fill="FFFFFF"/>
            <w:vAlign w:val="center"/>
            <w:hideMark/>
          </w:tcPr>
          <w:p w14:paraId="3E3DCE07" w14:textId="054EFEB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16.680,00</w:t>
            </w:r>
          </w:p>
        </w:tc>
        <w:tc>
          <w:tcPr>
            <w:tcW w:w="886" w:type="dxa"/>
            <w:shd w:val="clear" w:color="000000" w:fill="FFFFFF"/>
            <w:vAlign w:val="center"/>
            <w:hideMark/>
          </w:tcPr>
          <w:p w14:paraId="6415B99C"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600</w:t>
            </w:r>
          </w:p>
        </w:tc>
        <w:tc>
          <w:tcPr>
            <w:tcW w:w="955" w:type="dxa"/>
            <w:shd w:val="clear" w:color="000000" w:fill="FFFFFF"/>
            <w:vAlign w:val="center"/>
            <w:hideMark/>
          </w:tcPr>
          <w:p w14:paraId="307E8910" w14:textId="049B3D4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16.680,00</w:t>
            </w:r>
          </w:p>
        </w:tc>
        <w:tc>
          <w:tcPr>
            <w:tcW w:w="886" w:type="dxa"/>
            <w:shd w:val="clear" w:color="000000" w:fill="FFFFFF"/>
            <w:vAlign w:val="center"/>
            <w:hideMark/>
          </w:tcPr>
          <w:p w14:paraId="015CFA2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3000</w:t>
            </w:r>
          </w:p>
        </w:tc>
        <w:tc>
          <w:tcPr>
            <w:tcW w:w="1032" w:type="dxa"/>
            <w:shd w:val="clear" w:color="000000" w:fill="FFFFFF"/>
            <w:vAlign w:val="center"/>
            <w:hideMark/>
          </w:tcPr>
          <w:p w14:paraId="66F5DE72" w14:textId="3C108F4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83.400,00</w:t>
            </w:r>
          </w:p>
        </w:tc>
      </w:tr>
      <w:tr w:rsidR="00C46A24" w:rsidRPr="003901C1" w14:paraId="44BBE350" w14:textId="77777777" w:rsidTr="005D629B">
        <w:trPr>
          <w:trHeight w:val="20"/>
        </w:trPr>
        <w:tc>
          <w:tcPr>
            <w:tcW w:w="575" w:type="dxa"/>
            <w:shd w:val="clear" w:color="auto" w:fill="auto"/>
            <w:noWrap/>
            <w:vAlign w:val="center"/>
            <w:hideMark/>
          </w:tcPr>
          <w:p w14:paraId="1C465098"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169</w:t>
            </w:r>
          </w:p>
        </w:tc>
        <w:tc>
          <w:tcPr>
            <w:tcW w:w="2255" w:type="dxa"/>
            <w:shd w:val="clear" w:color="auto" w:fill="auto"/>
            <w:vAlign w:val="center"/>
            <w:hideMark/>
          </w:tcPr>
          <w:p w14:paraId="508EA571"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Wrap para esterilização 30x30 cm, 50 unidades</w:t>
            </w:r>
          </w:p>
        </w:tc>
        <w:tc>
          <w:tcPr>
            <w:tcW w:w="862" w:type="dxa"/>
            <w:shd w:val="clear" w:color="auto" w:fill="auto"/>
            <w:vAlign w:val="center"/>
            <w:hideMark/>
          </w:tcPr>
          <w:p w14:paraId="0B6DD22C"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500</w:t>
            </w:r>
          </w:p>
        </w:tc>
        <w:tc>
          <w:tcPr>
            <w:tcW w:w="938" w:type="dxa"/>
            <w:shd w:val="clear" w:color="auto" w:fill="auto"/>
            <w:noWrap/>
            <w:vAlign w:val="center"/>
            <w:hideMark/>
          </w:tcPr>
          <w:p w14:paraId="0F24879A" w14:textId="75FEFC1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11,97</w:t>
            </w:r>
          </w:p>
        </w:tc>
        <w:tc>
          <w:tcPr>
            <w:tcW w:w="959" w:type="dxa"/>
            <w:shd w:val="clear" w:color="000000" w:fill="FFFFFF"/>
            <w:vAlign w:val="center"/>
            <w:hideMark/>
          </w:tcPr>
          <w:p w14:paraId="0772D978" w14:textId="3C3B876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5.985,00</w:t>
            </w:r>
          </w:p>
        </w:tc>
        <w:tc>
          <w:tcPr>
            <w:tcW w:w="886" w:type="dxa"/>
            <w:shd w:val="clear" w:color="000000" w:fill="FFFFFF"/>
            <w:vAlign w:val="center"/>
            <w:hideMark/>
          </w:tcPr>
          <w:p w14:paraId="5C0D7EC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500</w:t>
            </w:r>
          </w:p>
        </w:tc>
        <w:tc>
          <w:tcPr>
            <w:tcW w:w="955" w:type="dxa"/>
            <w:shd w:val="clear" w:color="000000" w:fill="FFFFFF"/>
            <w:vAlign w:val="center"/>
            <w:hideMark/>
          </w:tcPr>
          <w:p w14:paraId="0CC46166" w14:textId="257FFEB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5.985,00</w:t>
            </w:r>
          </w:p>
        </w:tc>
        <w:tc>
          <w:tcPr>
            <w:tcW w:w="886" w:type="dxa"/>
            <w:shd w:val="clear" w:color="000000" w:fill="FFFFFF"/>
            <w:vAlign w:val="center"/>
            <w:hideMark/>
          </w:tcPr>
          <w:p w14:paraId="64D92AC5"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2500</w:t>
            </w:r>
          </w:p>
        </w:tc>
        <w:tc>
          <w:tcPr>
            <w:tcW w:w="1032" w:type="dxa"/>
            <w:shd w:val="clear" w:color="000000" w:fill="FFFFFF"/>
            <w:vAlign w:val="center"/>
            <w:hideMark/>
          </w:tcPr>
          <w:p w14:paraId="7A4AA18D" w14:textId="7ED6AF6E"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29.925,00</w:t>
            </w:r>
          </w:p>
        </w:tc>
      </w:tr>
      <w:tr w:rsidR="00C46A24" w:rsidRPr="003901C1" w14:paraId="6D774278" w14:textId="77777777" w:rsidTr="005D629B">
        <w:trPr>
          <w:trHeight w:val="20"/>
        </w:trPr>
        <w:tc>
          <w:tcPr>
            <w:tcW w:w="575" w:type="dxa"/>
            <w:shd w:val="clear" w:color="auto" w:fill="auto"/>
            <w:noWrap/>
            <w:vAlign w:val="center"/>
            <w:hideMark/>
          </w:tcPr>
          <w:p w14:paraId="770C4309"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171</w:t>
            </w:r>
          </w:p>
        </w:tc>
        <w:tc>
          <w:tcPr>
            <w:tcW w:w="2255" w:type="dxa"/>
            <w:shd w:val="clear" w:color="auto" w:fill="auto"/>
            <w:vAlign w:val="center"/>
            <w:hideMark/>
          </w:tcPr>
          <w:p w14:paraId="2C749B58"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Álcool gel 70%:Indicado para antissepsia das mãos em ambientes hospitalares e de atendimento à </w:t>
            </w:r>
            <w:proofErr w:type="spellStart"/>
            <w:proofErr w:type="gramStart"/>
            <w:r w:rsidRPr="003901C1">
              <w:rPr>
                <w:rFonts w:ascii="Cambria" w:hAnsi="Cambria" w:cs="Calibri"/>
                <w:color w:val="000000"/>
                <w:sz w:val="18"/>
                <w:szCs w:val="18"/>
              </w:rPr>
              <w:t>saúde.É</w:t>
            </w:r>
            <w:proofErr w:type="spellEnd"/>
            <w:proofErr w:type="gramEnd"/>
            <w:r w:rsidRPr="003901C1">
              <w:rPr>
                <w:rFonts w:ascii="Cambria" w:hAnsi="Cambria" w:cs="Calibri"/>
                <w:color w:val="000000"/>
                <w:sz w:val="18"/>
                <w:szCs w:val="18"/>
              </w:rPr>
              <w:t xml:space="preserve"> um potente bactericida e fungicida, eliminando de modo eficiente as bactérias, fungos e vírus prevenindo a disseminação de infecções nos ambientes hospitalares</w:t>
            </w:r>
          </w:p>
        </w:tc>
        <w:tc>
          <w:tcPr>
            <w:tcW w:w="862" w:type="dxa"/>
            <w:shd w:val="clear" w:color="auto" w:fill="auto"/>
            <w:vAlign w:val="center"/>
            <w:hideMark/>
          </w:tcPr>
          <w:p w14:paraId="1078482D"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3000</w:t>
            </w:r>
          </w:p>
        </w:tc>
        <w:tc>
          <w:tcPr>
            <w:tcW w:w="938" w:type="dxa"/>
            <w:shd w:val="clear" w:color="auto" w:fill="auto"/>
            <w:noWrap/>
            <w:vAlign w:val="center"/>
            <w:hideMark/>
          </w:tcPr>
          <w:p w14:paraId="7175AB94" w14:textId="7C86297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4,40</w:t>
            </w:r>
          </w:p>
        </w:tc>
        <w:tc>
          <w:tcPr>
            <w:tcW w:w="959" w:type="dxa"/>
            <w:shd w:val="clear" w:color="000000" w:fill="FFFFFF"/>
            <w:vAlign w:val="center"/>
            <w:hideMark/>
          </w:tcPr>
          <w:p w14:paraId="4A4446AC" w14:textId="07CE25B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13.200,00</w:t>
            </w:r>
          </w:p>
        </w:tc>
        <w:tc>
          <w:tcPr>
            <w:tcW w:w="886" w:type="dxa"/>
            <w:shd w:val="clear" w:color="000000" w:fill="FFFFFF"/>
            <w:vAlign w:val="center"/>
            <w:hideMark/>
          </w:tcPr>
          <w:p w14:paraId="385822B4"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3000</w:t>
            </w:r>
          </w:p>
        </w:tc>
        <w:tc>
          <w:tcPr>
            <w:tcW w:w="955" w:type="dxa"/>
            <w:shd w:val="clear" w:color="000000" w:fill="FFFFFF"/>
            <w:vAlign w:val="center"/>
            <w:hideMark/>
          </w:tcPr>
          <w:p w14:paraId="283834A6" w14:textId="3FB7ADA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13.200,00</w:t>
            </w:r>
          </w:p>
        </w:tc>
        <w:tc>
          <w:tcPr>
            <w:tcW w:w="886" w:type="dxa"/>
            <w:shd w:val="clear" w:color="000000" w:fill="FFFFFF"/>
            <w:vAlign w:val="center"/>
            <w:hideMark/>
          </w:tcPr>
          <w:p w14:paraId="0F48954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15000</w:t>
            </w:r>
          </w:p>
        </w:tc>
        <w:tc>
          <w:tcPr>
            <w:tcW w:w="1032" w:type="dxa"/>
            <w:shd w:val="clear" w:color="000000" w:fill="FFFFFF"/>
            <w:vAlign w:val="center"/>
            <w:hideMark/>
          </w:tcPr>
          <w:p w14:paraId="6E94925F" w14:textId="32E303FA"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66.000,00</w:t>
            </w:r>
          </w:p>
        </w:tc>
      </w:tr>
      <w:tr w:rsidR="00C46A24" w:rsidRPr="003901C1" w14:paraId="66E78159" w14:textId="77777777" w:rsidTr="005D629B">
        <w:trPr>
          <w:trHeight w:val="20"/>
        </w:trPr>
        <w:tc>
          <w:tcPr>
            <w:tcW w:w="575" w:type="dxa"/>
            <w:shd w:val="clear" w:color="auto" w:fill="auto"/>
            <w:noWrap/>
            <w:vAlign w:val="center"/>
            <w:hideMark/>
          </w:tcPr>
          <w:p w14:paraId="133DE83D"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178</w:t>
            </w:r>
          </w:p>
        </w:tc>
        <w:tc>
          <w:tcPr>
            <w:tcW w:w="2255" w:type="dxa"/>
            <w:shd w:val="clear" w:color="auto" w:fill="auto"/>
            <w:vAlign w:val="center"/>
            <w:hideMark/>
          </w:tcPr>
          <w:p w14:paraId="49031C57"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Alavanca </w:t>
            </w:r>
            <w:proofErr w:type="spellStart"/>
            <w:r w:rsidRPr="003901C1">
              <w:rPr>
                <w:rFonts w:ascii="Cambria" w:hAnsi="Cambria" w:cs="Calibri"/>
                <w:color w:val="000000"/>
                <w:sz w:val="18"/>
                <w:szCs w:val="18"/>
              </w:rPr>
              <w:t>Heidbrink</w:t>
            </w:r>
            <w:proofErr w:type="spellEnd"/>
            <w:r w:rsidRPr="003901C1">
              <w:rPr>
                <w:rFonts w:ascii="Cambria" w:hAnsi="Cambria" w:cs="Calibri"/>
                <w:color w:val="000000"/>
                <w:sz w:val="18"/>
                <w:szCs w:val="18"/>
              </w:rPr>
              <w:t xml:space="preserve"> </w:t>
            </w:r>
            <w:proofErr w:type="gramStart"/>
            <w:r w:rsidRPr="003901C1">
              <w:rPr>
                <w:rFonts w:ascii="Cambria" w:hAnsi="Cambria" w:cs="Calibri"/>
                <w:color w:val="000000"/>
                <w:sz w:val="18"/>
                <w:szCs w:val="18"/>
              </w:rPr>
              <w:t>nº  1</w:t>
            </w:r>
            <w:proofErr w:type="gramEnd"/>
          </w:p>
        </w:tc>
        <w:tc>
          <w:tcPr>
            <w:tcW w:w="862" w:type="dxa"/>
            <w:shd w:val="clear" w:color="auto" w:fill="auto"/>
            <w:vAlign w:val="center"/>
            <w:hideMark/>
          </w:tcPr>
          <w:p w14:paraId="17630794"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w:t>
            </w:r>
          </w:p>
        </w:tc>
        <w:tc>
          <w:tcPr>
            <w:tcW w:w="938" w:type="dxa"/>
            <w:shd w:val="clear" w:color="auto" w:fill="auto"/>
            <w:noWrap/>
            <w:vAlign w:val="center"/>
            <w:hideMark/>
          </w:tcPr>
          <w:p w14:paraId="4D2687AA" w14:textId="3E62B45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24,20</w:t>
            </w:r>
          </w:p>
        </w:tc>
        <w:tc>
          <w:tcPr>
            <w:tcW w:w="959" w:type="dxa"/>
            <w:shd w:val="clear" w:color="000000" w:fill="FFFFFF"/>
            <w:vAlign w:val="center"/>
            <w:hideMark/>
          </w:tcPr>
          <w:p w14:paraId="5A2F68DC" w14:textId="692BF33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242,00</w:t>
            </w:r>
          </w:p>
        </w:tc>
        <w:tc>
          <w:tcPr>
            <w:tcW w:w="886" w:type="dxa"/>
            <w:shd w:val="clear" w:color="000000" w:fill="FFFFFF"/>
            <w:vAlign w:val="center"/>
            <w:hideMark/>
          </w:tcPr>
          <w:p w14:paraId="67D6B389"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w:t>
            </w:r>
          </w:p>
        </w:tc>
        <w:tc>
          <w:tcPr>
            <w:tcW w:w="955" w:type="dxa"/>
            <w:shd w:val="clear" w:color="000000" w:fill="FFFFFF"/>
            <w:vAlign w:val="center"/>
            <w:hideMark/>
          </w:tcPr>
          <w:p w14:paraId="32B27306" w14:textId="5E7A486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242,00</w:t>
            </w:r>
          </w:p>
        </w:tc>
        <w:tc>
          <w:tcPr>
            <w:tcW w:w="886" w:type="dxa"/>
            <w:shd w:val="clear" w:color="000000" w:fill="FFFFFF"/>
            <w:vAlign w:val="center"/>
            <w:hideMark/>
          </w:tcPr>
          <w:p w14:paraId="02F3885F"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1032" w:type="dxa"/>
            <w:shd w:val="clear" w:color="000000" w:fill="FFFFFF"/>
            <w:vAlign w:val="center"/>
            <w:hideMark/>
          </w:tcPr>
          <w:p w14:paraId="53C35A29" w14:textId="6E08DB0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1.210,00</w:t>
            </w:r>
          </w:p>
        </w:tc>
      </w:tr>
      <w:tr w:rsidR="00C46A24" w:rsidRPr="003901C1" w14:paraId="039EED3A" w14:textId="77777777" w:rsidTr="005D629B">
        <w:trPr>
          <w:trHeight w:val="20"/>
        </w:trPr>
        <w:tc>
          <w:tcPr>
            <w:tcW w:w="575" w:type="dxa"/>
            <w:shd w:val="clear" w:color="auto" w:fill="auto"/>
            <w:noWrap/>
            <w:vAlign w:val="center"/>
            <w:hideMark/>
          </w:tcPr>
          <w:p w14:paraId="5A5A29B8"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181</w:t>
            </w:r>
          </w:p>
        </w:tc>
        <w:tc>
          <w:tcPr>
            <w:tcW w:w="2255" w:type="dxa"/>
            <w:shd w:val="clear" w:color="auto" w:fill="auto"/>
            <w:vAlign w:val="center"/>
            <w:hideMark/>
          </w:tcPr>
          <w:p w14:paraId="4FFF5162"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Alavanca </w:t>
            </w:r>
            <w:proofErr w:type="spellStart"/>
            <w:r w:rsidRPr="003901C1">
              <w:rPr>
                <w:rFonts w:ascii="Cambria" w:hAnsi="Cambria" w:cs="Calibri"/>
                <w:color w:val="000000"/>
                <w:sz w:val="18"/>
                <w:szCs w:val="18"/>
              </w:rPr>
              <w:t>Potts</w:t>
            </w:r>
            <w:proofErr w:type="spellEnd"/>
            <w:r w:rsidRPr="003901C1">
              <w:rPr>
                <w:rFonts w:ascii="Cambria" w:hAnsi="Cambria" w:cs="Calibri"/>
                <w:color w:val="000000"/>
                <w:sz w:val="18"/>
                <w:szCs w:val="18"/>
              </w:rPr>
              <w:t xml:space="preserve"> direita</w:t>
            </w:r>
          </w:p>
        </w:tc>
        <w:tc>
          <w:tcPr>
            <w:tcW w:w="862" w:type="dxa"/>
            <w:shd w:val="clear" w:color="auto" w:fill="auto"/>
            <w:vAlign w:val="center"/>
            <w:hideMark/>
          </w:tcPr>
          <w:p w14:paraId="10E1F8C4"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w:t>
            </w:r>
          </w:p>
        </w:tc>
        <w:tc>
          <w:tcPr>
            <w:tcW w:w="938" w:type="dxa"/>
            <w:shd w:val="clear" w:color="auto" w:fill="auto"/>
            <w:noWrap/>
            <w:vAlign w:val="center"/>
            <w:hideMark/>
          </w:tcPr>
          <w:p w14:paraId="48113AB7" w14:textId="389D317D"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51,42</w:t>
            </w:r>
          </w:p>
        </w:tc>
        <w:tc>
          <w:tcPr>
            <w:tcW w:w="959" w:type="dxa"/>
            <w:shd w:val="clear" w:color="000000" w:fill="FFFFFF"/>
            <w:vAlign w:val="center"/>
            <w:hideMark/>
          </w:tcPr>
          <w:p w14:paraId="58064B35" w14:textId="3515251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257,10</w:t>
            </w:r>
          </w:p>
        </w:tc>
        <w:tc>
          <w:tcPr>
            <w:tcW w:w="886" w:type="dxa"/>
            <w:shd w:val="clear" w:color="000000" w:fill="FFFFFF"/>
            <w:vAlign w:val="center"/>
            <w:hideMark/>
          </w:tcPr>
          <w:p w14:paraId="04800A19"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w:t>
            </w:r>
          </w:p>
        </w:tc>
        <w:tc>
          <w:tcPr>
            <w:tcW w:w="955" w:type="dxa"/>
            <w:shd w:val="clear" w:color="000000" w:fill="FFFFFF"/>
            <w:vAlign w:val="center"/>
            <w:hideMark/>
          </w:tcPr>
          <w:p w14:paraId="3F100C64" w14:textId="6D1FDEE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257,10</w:t>
            </w:r>
          </w:p>
        </w:tc>
        <w:tc>
          <w:tcPr>
            <w:tcW w:w="886" w:type="dxa"/>
            <w:shd w:val="clear" w:color="000000" w:fill="FFFFFF"/>
            <w:vAlign w:val="center"/>
            <w:hideMark/>
          </w:tcPr>
          <w:p w14:paraId="65B831B7"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w:t>
            </w:r>
          </w:p>
        </w:tc>
        <w:tc>
          <w:tcPr>
            <w:tcW w:w="1032" w:type="dxa"/>
            <w:shd w:val="clear" w:color="000000" w:fill="FFFFFF"/>
            <w:vAlign w:val="center"/>
            <w:hideMark/>
          </w:tcPr>
          <w:p w14:paraId="66582E11" w14:textId="614BF71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1.285,50</w:t>
            </w:r>
          </w:p>
        </w:tc>
      </w:tr>
      <w:tr w:rsidR="00C46A24" w:rsidRPr="003901C1" w14:paraId="183FC587" w14:textId="77777777" w:rsidTr="005D629B">
        <w:trPr>
          <w:trHeight w:val="20"/>
        </w:trPr>
        <w:tc>
          <w:tcPr>
            <w:tcW w:w="575" w:type="dxa"/>
            <w:shd w:val="clear" w:color="auto" w:fill="auto"/>
            <w:vAlign w:val="center"/>
            <w:hideMark/>
          </w:tcPr>
          <w:p w14:paraId="02FF8498"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182</w:t>
            </w:r>
          </w:p>
        </w:tc>
        <w:tc>
          <w:tcPr>
            <w:tcW w:w="2255" w:type="dxa"/>
            <w:shd w:val="clear" w:color="auto" w:fill="auto"/>
            <w:vAlign w:val="center"/>
            <w:hideMark/>
          </w:tcPr>
          <w:p w14:paraId="1F8E6960"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Alavanca </w:t>
            </w:r>
            <w:proofErr w:type="spellStart"/>
            <w:r w:rsidRPr="003901C1">
              <w:rPr>
                <w:rFonts w:ascii="Cambria" w:hAnsi="Cambria" w:cs="Calibri"/>
                <w:color w:val="000000"/>
                <w:sz w:val="18"/>
                <w:szCs w:val="18"/>
              </w:rPr>
              <w:t>Potts</w:t>
            </w:r>
            <w:proofErr w:type="spellEnd"/>
            <w:r w:rsidRPr="003901C1">
              <w:rPr>
                <w:rFonts w:ascii="Cambria" w:hAnsi="Cambria" w:cs="Calibri"/>
                <w:color w:val="000000"/>
                <w:sz w:val="18"/>
                <w:szCs w:val="18"/>
              </w:rPr>
              <w:t xml:space="preserve"> esquerda</w:t>
            </w:r>
          </w:p>
        </w:tc>
        <w:tc>
          <w:tcPr>
            <w:tcW w:w="862" w:type="dxa"/>
            <w:shd w:val="clear" w:color="auto" w:fill="auto"/>
            <w:vAlign w:val="center"/>
            <w:hideMark/>
          </w:tcPr>
          <w:p w14:paraId="356D5D85"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w:t>
            </w:r>
          </w:p>
        </w:tc>
        <w:tc>
          <w:tcPr>
            <w:tcW w:w="938" w:type="dxa"/>
            <w:shd w:val="clear" w:color="auto" w:fill="auto"/>
            <w:noWrap/>
            <w:vAlign w:val="center"/>
            <w:hideMark/>
          </w:tcPr>
          <w:p w14:paraId="3FA99966" w14:textId="2C56B8E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51,42</w:t>
            </w:r>
          </w:p>
        </w:tc>
        <w:tc>
          <w:tcPr>
            <w:tcW w:w="959" w:type="dxa"/>
            <w:shd w:val="clear" w:color="000000" w:fill="FFFFFF"/>
            <w:vAlign w:val="center"/>
            <w:hideMark/>
          </w:tcPr>
          <w:p w14:paraId="686EAEFA" w14:textId="3ED9AD71"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257,10</w:t>
            </w:r>
          </w:p>
        </w:tc>
        <w:tc>
          <w:tcPr>
            <w:tcW w:w="886" w:type="dxa"/>
            <w:shd w:val="clear" w:color="000000" w:fill="FFFFFF"/>
            <w:vAlign w:val="center"/>
            <w:hideMark/>
          </w:tcPr>
          <w:p w14:paraId="793B8D4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w:t>
            </w:r>
          </w:p>
        </w:tc>
        <w:tc>
          <w:tcPr>
            <w:tcW w:w="955" w:type="dxa"/>
            <w:shd w:val="clear" w:color="000000" w:fill="FFFFFF"/>
            <w:vAlign w:val="center"/>
            <w:hideMark/>
          </w:tcPr>
          <w:p w14:paraId="7CA6C7AF" w14:textId="7F9D8D2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257,10</w:t>
            </w:r>
          </w:p>
        </w:tc>
        <w:tc>
          <w:tcPr>
            <w:tcW w:w="886" w:type="dxa"/>
            <w:shd w:val="clear" w:color="000000" w:fill="FFFFFF"/>
            <w:vAlign w:val="center"/>
            <w:hideMark/>
          </w:tcPr>
          <w:p w14:paraId="2547731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w:t>
            </w:r>
          </w:p>
        </w:tc>
        <w:tc>
          <w:tcPr>
            <w:tcW w:w="1032" w:type="dxa"/>
            <w:shd w:val="clear" w:color="000000" w:fill="FFFFFF"/>
            <w:vAlign w:val="center"/>
            <w:hideMark/>
          </w:tcPr>
          <w:p w14:paraId="41173690" w14:textId="75A1E64E"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1.285,50</w:t>
            </w:r>
          </w:p>
        </w:tc>
      </w:tr>
      <w:tr w:rsidR="00C46A24" w:rsidRPr="003901C1" w14:paraId="4CAE86F0" w14:textId="77777777" w:rsidTr="005D629B">
        <w:trPr>
          <w:trHeight w:val="20"/>
        </w:trPr>
        <w:tc>
          <w:tcPr>
            <w:tcW w:w="575" w:type="dxa"/>
            <w:shd w:val="clear" w:color="auto" w:fill="auto"/>
            <w:noWrap/>
            <w:vAlign w:val="center"/>
            <w:hideMark/>
          </w:tcPr>
          <w:p w14:paraId="61898B48"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187</w:t>
            </w:r>
          </w:p>
        </w:tc>
        <w:tc>
          <w:tcPr>
            <w:tcW w:w="2255" w:type="dxa"/>
            <w:shd w:val="clear" w:color="auto" w:fill="auto"/>
            <w:vAlign w:val="center"/>
            <w:hideMark/>
          </w:tcPr>
          <w:p w14:paraId="74B12EAE"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Aparelho </w:t>
            </w:r>
            <w:proofErr w:type="spellStart"/>
            <w:r w:rsidRPr="003901C1">
              <w:rPr>
                <w:rFonts w:ascii="Cambria" w:hAnsi="Cambria" w:cs="Calibri"/>
                <w:color w:val="000000"/>
                <w:sz w:val="18"/>
                <w:szCs w:val="18"/>
              </w:rPr>
              <w:t>fotopolimerizador</w:t>
            </w:r>
            <w:proofErr w:type="spellEnd"/>
            <w:r w:rsidRPr="003901C1">
              <w:rPr>
                <w:rFonts w:ascii="Cambria" w:hAnsi="Cambria" w:cs="Calibri"/>
                <w:color w:val="000000"/>
                <w:sz w:val="18"/>
                <w:szCs w:val="18"/>
              </w:rPr>
              <w:t xml:space="preserve"> sem fio, </w:t>
            </w:r>
            <w:r w:rsidRPr="003901C1">
              <w:rPr>
                <w:rFonts w:ascii="Cambria" w:hAnsi="Cambria" w:cs="Calibri"/>
                <w:b/>
                <w:bCs/>
                <w:color w:val="000000"/>
                <w:sz w:val="18"/>
                <w:szCs w:val="18"/>
              </w:rPr>
              <w:t>acionamento do aparelho (tipo gatilho), ajuste do tempo de ativação, seleção do modo de aplicação, 3 modos programáveis de aplicação</w:t>
            </w:r>
            <w:r w:rsidRPr="003901C1">
              <w:rPr>
                <w:rFonts w:ascii="Cambria" w:hAnsi="Cambria" w:cs="Calibri"/>
                <w:color w:val="000000"/>
                <w:sz w:val="18"/>
                <w:szCs w:val="18"/>
              </w:rPr>
              <w:t xml:space="preserve">: </w:t>
            </w:r>
            <w:r w:rsidRPr="003901C1">
              <w:rPr>
                <w:rFonts w:ascii="Cambria" w:hAnsi="Cambria" w:cs="Calibri"/>
                <w:b/>
                <w:bCs/>
                <w:color w:val="000000"/>
                <w:sz w:val="18"/>
                <w:szCs w:val="18"/>
              </w:rPr>
              <w:t>Contínuo:</w:t>
            </w:r>
            <w:r w:rsidRPr="003901C1">
              <w:rPr>
                <w:rFonts w:ascii="Cambria" w:hAnsi="Cambria" w:cs="Calibri"/>
                <w:color w:val="000000"/>
                <w:sz w:val="18"/>
                <w:szCs w:val="18"/>
              </w:rPr>
              <w:t xml:space="preserve"> Máxima luminosidade do início ao fim da polimerização </w:t>
            </w:r>
            <w:r w:rsidRPr="003901C1">
              <w:rPr>
                <w:rFonts w:ascii="Cambria" w:hAnsi="Cambria" w:cs="Calibri"/>
                <w:b/>
                <w:bCs/>
                <w:color w:val="000000"/>
                <w:sz w:val="18"/>
                <w:szCs w:val="18"/>
              </w:rPr>
              <w:t>Rampa:</w:t>
            </w:r>
            <w:r w:rsidRPr="003901C1">
              <w:rPr>
                <w:rFonts w:ascii="Cambria" w:hAnsi="Cambria" w:cs="Calibri"/>
                <w:color w:val="000000"/>
                <w:sz w:val="18"/>
                <w:szCs w:val="18"/>
              </w:rPr>
              <w:t xml:space="preserve"> Aumento gradual da intensidade da luz </w:t>
            </w:r>
            <w:r w:rsidRPr="003901C1">
              <w:rPr>
                <w:rFonts w:ascii="Cambria" w:hAnsi="Cambria" w:cs="Calibri"/>
                <w:b/>
                <w:bCs/>
                <w:color w:val="000000"/>
                <w:sz w:val="18"/>
                <w:szCs w:val="18"/>
              </w:rPr>
              <w:t>Pulsado:</w:t>
            </w:r>
            <w:r w:rsidRPr="003901C1">
              <w:rPr>
                <w:rFonts w:ascii="Cambria" w:hAnsi="Cambria" w:cs="Calibri"/>
                <w:color w:val="000000"/>
                <w:sz w:val="18"/>
                <w:szCs w:val="18"/>
              </w:rPr>
              <w:t xml:space="preserve"> Acionamento pulsante com ciclos de 1x1 seg., </w:t>
            </w:r>
            <w:r w:rsidRPr="003901C1">
              <w:rPr>
                <w:rFonts w:ascii="Cambria" w:hAnsi="Cambria" w:cs="Calibri"/>
                <w:b/>
                <w:bCs/>
                <w:color w:val="000000"/>
                <w:sz w:val="18"/>
                <w:szCs w:val="18"/>
              </w:rPr>
              <w:t>Tempo de operação programável</w:t>
            </w:r>
            <w:r w:rsidRPr="003901C1">
              <w:rPr>
                <w:rFonts w:ascii="Cambria" w:hAnsi="Cambria" w:cs="Calibri"/>
                <w:color w:val="000000"/>
                <w:sz w:val="18"/>
                <w:szCs w:val="18"/>
              </w:rPr>
              <w:t xml:space="preserve"> 5, 10, 15 e 20 segundos, </w:t>
            </w:r>
            <w:r w:rsidRPr="003901C1">
              <w:rPr>
                <w:rFonts w:ascii="Cambria" w:hAnsi="Cambria" w:cs="Calibri"/>
                <w:b/>
                <w:bCs/>
                <w:color w:val="000000"/>
                <w:sz w:val="18"/>
                <w:szCs w:val="18"/>
              </w:rPr>
              <w:t>Sinal sonoro</w:t>
            </w:r>
            <w:r w:rsidRPr="003901C1">
              <w:rPr>
                <w:rFonts w:ascii="Cambria" w:hAnsi="Cambria" w:cs="Calibri"/>
                <w:color w:val="000000"/>
                <w:sz w:val="18"/>
                <w:szCs w:val="18"/>
              </w:rPr>
              <w:t xml:space="preserve"> BIP a cada 5 segundos. </w:t>
            </w:r>
            <w:r w:rsidRPr="003901C1">
              <w:rPr>
                <w:rFonts w:ascii="Cambria" w:hAnsi="Cambria" w:cs="Calibri"/>
                <w:b/>
                <w:bCs/>
                <w:color w:val="000000"/>
                <w:sz w:val="18"/>
                <w:szCs w:val="18"/>
              </w:rPr>
              <w:t>LED de alta potência</w:t>
            </w:r>
            <w:r w:rsidRPr="003901C1">
              <w:rPr>
                <w:rFonts w:ascii="Cambria" w:hAnsi="Cambria" w:cs="Calibri"/>
                <w:color w:val="000000"/>
                <w:sz w:val="18"/>
                <w:szCs w:val="18"/>
              </w:rPr>
              <w:t xml:space="preserve">. Comprimento de onda de 420nm a- 480nm. Eficiente acoplamento e distribuição óptica. </w:t>
            </w:r>
            <w:r w:rsidRPr="003901C1">
              <w:rPr>
                <w:rFonts w:ascii="Cambria" w:hAnsi="Cambria" w:cs="Calibri"/>
                <w:b/>
                <w:bCs/>
                <w:color w:val="000000"/>
                <w:sz w:val="18"/>
                <w:szCs w:val="18"/>
              </w:rPr>
              <w:t>Condutor de luz</w:t>
            </w:r>
            <w:r w:rsidRPr="003901C1">
              <w:rPr>
                <w:rFonts w:ascii="Cambria" w:hAnsi="Cambria" w:cs="Calibri"/>
                <w:color w:val="000000"/>
                <w:sz w:val="18"/>
                <w:szCs w:val="18"/>
              </w:rPr>
              <w:t xml:space="preserve"> de fibra óptica 100% coerente. </w:t>
            </w:r>
            <w:proofErr w:type="spellStart"/>
            <w:r w:rsidRPr="003901C1">
              <w:rPr>
                <w:rFonts w:ascii="Cambria" w:hAnsi="Cambria" w:cs="Calibri"/>
                <w:color w:val="000000"/>
                <w:sz w:val="18"/>
                <w:szCs w:val="18"/>
              </w:rPr>
              <w:t>Autoclavável</w:t>
            </w:r>
            <w:proofErr w:type="spellEnd"/>
            <w:r w:rsidRPr="003901C1">
              <w:rPr>
                <w:rFonts w:ascii="Cambria" w:hAnsi="Cambria" w:cs="Calibri"/>
                <w:color w:val="000000"/>
                <w:sz w:val="18"/>
                <w:szCs w:val="18"/>
              </w:rPr>
              <w:t xml:space="preserve"> a 134ºC. </w:t>
            </w:r>
            <w:r w:rsidRPr="003901C1">
              <w:rPr>
                <w:rFonts w:ascii="Cambria" w:hAnsi="Cambria" w:cs="Calibri"/>
                <w:b/>
                <w:bCs/>
                <w:color w:val="000000"/>
                <w:sz w:val="18"/>
                <w:szCs w:val="18"/>
              </w:rPr>
              <w:t>Base de descanso com carregador de bateria</w:t>
            </w:r>
            <w:r w:rsidRPr="003901C1">
              <w:rPr>
                <w:rFonts w:ascii="Cambria" w:hAnsi="Cambria" w:cs="Calibri"/>
                <w:color w:val="000000"/>
                <w:sz w:val="18"/>
                <w:szCs w:val="18"/>
              </w:rPr>
              <w:t xml:space="preserve">. Com LED indicador de carga da bateria. </w:t>
            </w:r>
            <w:r w:rsidRPr="003901C1">
              <w:rPr>
                <w:rFonts w:ascii="Cambria" w:hAnsi="Cambria" w:cs="Calibri"/>
                <w:b/>
                <w:bCs/>
                <w:color w:val="000000"/>
                <w:sz w:val="18"/>
                <w:szCs w:val="18"/>
              </w:rPr>
              <w:t>Sistema stand-by</w:t>
            </w:r>
            <w:r w:rsidRPr="003901C1">
              <w:rPr>
                <w:rFonts w:ascii="Cambria" w:hAnsi="Cambria" w:cs="Calibri"/>
                <w:color w:val="000000"/>
                <w:sz w:val="18"/>
                <w:szCs w:val="18"/>
              </w:rPr>
              <w:t xml:space="preserve">. Desliga automaticamente após 3 minutos sem utilização. </w:t>
            </w:r>
            <w:r w:rsidRPr="003901C1">
              <w:rPr>
                <w:rFonts w:ascii="Cambria" w:hAnsi="Cambria" w:cs="Calibri"/>
                <w:b/>
                <w:bCs/>
                <w:color w:val="000000"/>
                <w:sz w:val="18"/>
                <w:szCs w:val="18"/>
              </w:rPr>
              <w:t xml:space="preserve">Bateria inteligente </w:t>
            </w:r>
            <w:proofErr w:type="spellStart"/>
            <w:proofErr w:type="gramStart"/>
            <w:r w:rsidRPr="003901C1">
              <w:rPr>
                <w:rFonts w:ascii="Cambria" w:hAnsi="Cambria" w:cs="Calibri"/>
                <w:b/>
                <w:bCs/>
                <w:color w:val="000000"/>
                <w:sz w:val="18"/>
                <w:szCs w:val="18"/>
              </w:rPr>
              <w:t>recarregável</w:t>
            </w:r>
            <w:r w:rsidRPr="003901C1">
              <w:rPr>
                <w:rFonts w:ascii="Cambria" w:hAnsi="Cambria" w:cs="Calibri"/>
                <w:color w:val="000000"/>
                <w:sz w:val="18"/>
                <w:szCs w:val="18"/>
              </w:rPr>
              <w:t>.Sistema</w:t>
            </w:r>
            <w:proofErr w:type="spellEnd"/>
            <w:proofErr w:type="gramEnd"/>
            <w:r w:rsidRPr="003901C1">
              <w:rPr>
                <w:rFonts w:ascii="Cambria" w:hAnsi="Cambria" w:cs="Calibri"/>
                <w:color w:val="000000"/>
                <w:sz w:val="18"/>
                <w:szCs w:val="18"/>
              </w:rPr>
              <w:t xml:space="preserve"> inteligente de desligamento automático: a bateria desliga automaticamente em caso de </w:t>
            </w:r>
            <w:proofErr w:type="spellStart"/>
            <w:r w:rsidRPr="003901C1">
              <w:rPr>
                <w:rFonts w:ascii="Cambria" w:hAnsi="Cambria" w:cs="Calibri"/>
                <w:color w:val="000000"/>
                <w:sz w:val="18"/>
                <w:szCs w:val="18"/>
              </w:rPr>
              <w:t>subtensão</w:t>
            </w:r>
            <w:proofErr w:type="spellEnd"/>
            <w:r w:rsidRPr="003901C1">
              <w:rPr>
                <w:rFonts w:ascii="Cambria" w:hAnsi="Cambria" w:cs="Calibri"/>
                <w:color w:val="000000"/>
                <w:sz w:val="18"/>
                <w:szCs w:val="18"/>
              </w:rPr>
              <w:t xml:space="preserve">, garantindo uma </w:t>
            </w:r>
            <w:proofErr w:type="spellStart"/>
            <w:r w:rsidRPr="003901C1">
              <w:rPr>
                <w:rFonts w:ascii="Cambria" w:hAnsi="Cambria" w:cs="Calibri"/>
                <w:color w:val="000000"/>
                <w:sz w:val="18"/>
                <w:szCs w:val="18"/>
              </w:rPr>
              <w:t>fotoativação</w:t>
            </w:r>
            <w:proofErr w:type="spellEnd"/>
            <w:r w:rsidRPr="003901C1">
              <w:rPr>
                <w:rFonts w:ascii="Cambria" w:hAnsi="Cambria" w:cs="Calibri"/>
                <w:color w:val="000000"/>
                <w:sz w:val="18"/>
                <w:szCs w:val="18"/>
              </w:rPr>
              <w:t xml:space="preserve"> segura. Sem necessidade de descarregar completamente para efetuar nova recarga. </w:t>
            </w:r>
          </w:p>
        </w:tc>
        <w:tc>
          <w:tcPr>
            <w:tcW w:w="862" w:type="dxa"/>
            <w:shd w:val="clear" w:color="auto" w:fill="auto"/>
            <w:vAlign w:val="center"/>
            <w:hideMark/>
          </w:tcPr>
          <w:p w14:paraId="4C58CE2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w:t>
            </w:r>
          </w:p>
        </w:tc>
        <w:tc>
          <w:tcPr>
            <w:tcW w:w="938" w:type="dxa"/>
            <w:shd w:val="clear" w:color="auto" w:fill="auto"/>
            <w:noWrap/>
            <w:vAlign w:val="center"/>
            <w:hideMark/>
          </w:tcPr>
          <w:p w14:paraId="05E8D130" w14:textId="18CEF53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675,68</w:t>
            </w:r>
          </w:p>
        </w:tc>
        <w:tc>
          <w:tcPr>
            <w:tcW w:w="959" w:type="dxa"/>
            <w:shd w:val="clear" w:color="000000" w:fill="FFFFFF"/>
            <w:vAlign w:val="center"/>
            <w:hideMark/>
          </w:tcPr>
          <w:p w14:paraId="4FADC1F4" w14:textId="058FFC2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6.756,80</w:t>
            </w:r>
          </w:p>
        </w:tc>
        <w:tc>
          <w:tcPr>
            <w:tcW w:w="886" w:type="dxa"/>
            <w:shd w:val="clear" w:color="000000" w:fill="FFFFFF"/>
            <w:vAlign w:val="center"/>
            <w:hideMark/>
          </w:tcPr>
          <w:p w14:paraId="57F68B3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w:t>
            </w:r>
          </w:p>
        </w:tc>
        <w:tc>
          <w:tcPr>
            <w:tcW w:w="955" w:type="dxa"/>
            <w:shd w:val="clear" w:color="000000" w:fill="FFFFFF"/>
            <w:vAlign w:val="center"/>
            <w:hideMark/>
          </w:tcPr>
          <w:p w14:paraId="284804E4" w14:textId="7ACF18E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6.756,80</w:t>
            </w:r>
          </w:p>
        </w:tc>
        <w:tc>
          <w:tcPr>
            <w:tcW w:w="886" w:type="dxa"/>
            <w:shd w:val="clear" w:color="000000" w:fill="FFFFFF"/>
            <w:vAlign w:val="center"/>
            <w:hideMark/>
          </w:tcPr>
          <w:p w14:paraId="6DF069FB"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1032" w:type="dxa"/>
            <w:shd w:val="clear" w:color="000000" w:fill="FFFFFF"/>
            <w:vAlign w:val="center"/>
            <w:hideMark/>
          </w:tcPr>
          <w:p w14:paraId="3B1EA324" w14:textId="370C62D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33.784,00</w:t>
            </w:r>
          </w:p>
        </w:tc>
      </w:tr>
      <w:tr w:rsidR="00C46A24" w:rsidRPr="003901C1" w14:paraId="6C27ECDE" w14:textId="77777777" w:rsidTr="005D629B">
        <w:trPr>
          <w:trHeight w:val="20"/>
        </w:trPr>
        <w:tc>
          <w:tcPr>
            <w:tcW w:w="575" w:type="dxa"/>
            <w:shd w:val="clear" w:color="auto" w:fill="auto"/>
            <w:vAlign w:val="center"/>
            <w:hideMark/>
          </w:tcPr>
          <w:p w14:paraId="5E7B8EC3"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194</w:t>
            </w:r>
          </w:p>
        </w:tc>
        <w:tc>
          <w:tcPr>
            <w:tcW w:w="2255" w:type="dxa"/>
            <w:shd w:val="clear" w:color="auto" w:fill="auto"/>
            <w:vAlign w:val="center"/>
            <w:hideMark/>
          </w:tcPr>
          <w:p w14:paraId="4520A60E"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Cabo para espelho</w:t>
            </w:r>
          </w:p>
        </w:tc>
        <w:tc>
          <w:tcPr>
            <w:tcW w:w="862" w:type="dxa"/>
            <w:shd w:val="clear" w:color="auto" w:fill="auto"/>
            <w:vAlign w:val="center"/>
            <w:hideMark/>
          </w:tcPr>
          <w:p w14:paraId="108F516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6532F951" w14:textId="0C8F5B7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4,23</w:t>
            </w:r>
          </w:p>
        </w:tc>
        <w:tc>
          <w:tcPr>
            <w:tcW w:w="959" w:type="dxa"/>
            <w:shd w:val="clear" w:color="000000" w:fill="FFFFFF"/>
            <w:vAlign w:val="center"/>
            <w:hideMark/>
          </w:tcPr>
          <w:p w14:paraId="6F937FE6" w14:textId="036F18C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126,90</w:t>
            </w:r>
          </w:p>
        </w:tc>
        <w:tc>
          <w:tcPr>
            <w:tcW w:w="886" w:type="dxa"/>
            <w:shd w:val="clear" w:color="000000" w:fill="FFFFFF"/>
            <w:vAlign w:val="center"/>
            <w:hideMark/>
          </w:tcPr>
          <w:p w14:paraId="089E94D7"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46C0C05D" w14:textId="556F5981"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126,90</w:t>
            </w:r>
          </w:p>
        </w:tc>
        <w:tc>
          <w:tcPr>
            <w:tcW w:w="886" w:type="dxa"/>
            <w:shd w:val="clear" w:color="000000" w:fill="FFFFFF"/>
            <w:vAlign w:val="center"/>
            <w:hideMark/>
          </w:tcPr>
          <w:p w14:paraId="6BA09BD4"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0B871160" w14:textId="6F6F03C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634,50</w:t>
            </w:r>
          </w:p>
        </w:tc>
      </w:tr>
      <w:tr w:rsidR="00C46A24" w:rsidRPr="003901C1" w14:paraId="1233E035" w14:textId="77777777" w:rsidTr="005D629B">
        <w:trPr>
          <w:trHeight w:val="20"/>
        </w:trPr>
        <w:tc>
          <w:tcPr>
            <w:tcW w:w="575" w:type="dxa"/>
            <w:shd w:val="clear" w:color="auto" w:fill="auto"/>
            <w:noWrap/>
            <w:vAlign w:val="center"/>
            <w:hideMark/>
          </w:tcPr>
          <w:p w14:paraId="52B6E2E1"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195</w:t>
            </w:r>
          </w:p>
        </w:tc>
        <w:tc>
          <w:tcPr>
            <w:tcW w:w="2255" w:type="dxa"/>
            <w:shd w:val="clear" w:color="auto" w:fill="auto"/>
            <w:vAlign w:val="center"/>
            <w:hideMark/>
          </w:tcPr>
          <w:p w14:paraId="4D2AB0AC"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Calcador </w:t>
            </w:r>
            <w:proofErr w:type="spellStart"/>
            <w:r w:rsidRPr="003901C1">
              <w:rPr>
                <w:rFonts w:ascii="Cambria" w:hAnsi="Cambria" w:cs="Calibri"/>
                <w:color w:val="000000"/>
                <w:sz w:val="18"/>
                <w:szCs w:val="18"/>
              </w:rPr>
              <w:t>clevdent</w:t>
            </w:r>
            <w:proofErr w:type="spellEnd"/>
          </w:p>
        </w:tc>
        <w:tc>
          <w:tcPr>
            <w:tcW w:w="862" w:type="dxa"/>
            <w:shd w:val="clear" w:color="auto" w:fill="auto"/>
            <w:vAlign w:val="center"/>
            <w:hideMark/>
          </w:tcPr>
          <w:p w14:paraId="79C895A4"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1F21A8A5" w14:textId="211EBDA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9,49</w:t>
            </w:r>
          </w:p>
        </w:tc>
        <w:tc>
          <w:tcPr>
            <w:tcW w:w="959" w:type="dxa"/>
            <w:shd w:val="clear" w:color="000000" w:fill="FFFFFF"/>
            <w:vAlign w:val="center"/>
            <w:hideMark/>
          </w:tcPr>
          <w:p w14:paraId="694F835A" w14:textId="37BAA4A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284,70</w:t>
            </w:r>
          </w:p>
        </w:tc>
        <w:tc>
          <w:tcPr>
            <w:tcW w:w="886" w:type="dxa"/>
            <w:shd w:val="clear" w:color="000000" w:fill="FFFFFF"/>
            <w:vAlign w:val="center"/>
            <w:hideMark/>
          </w:tcPr>
          <w:p w14:paraId="2A6F037D"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7FE5AC8C" w14:textId="72116E8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284,70</w:t>
            </w:r>
          </w:p>
        </w:tc>
        <w:tc>
          <w:tcPr>
            <w:tcW w:w="886" w:type="dxa"/>
            <w:shd w:val="clear" w:color="000000" w:fill="FFFFFF"/>
            <w:vAlign w:val="center"/>
            <w:hideMark/>
          </w:tcPr>
          <w:p w14:paraId="2919646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4E2DB2D6" w14:textId="7B702B1D"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1.423,50</w:t>
            </w:r>
          </w:p>
        </w:tc>
      </w:tr>
      <w:tr w:rsidR="00C46A24" w:rsidRPr="003901C1" w14:paraId="195660F0" w14:textId="77777777" w:rsidTr="005D629B">
        <w:trPr>
          <w:trHeight w:val="20"/>
        </w:trPr>
        <w:tc>
          <w:tcPr>
            <w:tcW w:w="575" w:type="dxa"/>
            <w:shd w:val="clear" w:color="auto" w:fill="auto"/>
            <w:noWrap/>
            <w:vAlign w:val="center"/>
            <w:hideMark/>
          </w:tcPr>
          <w:p w14:paraId="6B2D1849"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lastRenderedPageBreak/>
              <w:t>196</w:t>
            </w:r>
          </w:p>
        </w:tc>
        <w:tc>
          <w:tcPr>
            <w:tcW w:w="2255" w:type="dxa"/>
            <w:shd w:val="clear" w:color="auto" w:fill="auto"/>
            <w:vAlign w:val="center"/>
            <w:hideMark/>
          </w:tcPr>
          <w:p w14:paraId="3C0989DA"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Calcador </w:t>
            </w:r>
            <w:proofErr w:type="spellStart"/>
            <w:r w:rsidRPr="003901C1">
              <w:rPr>
                <w:rFonts w:ascii="Cambria" w:hAnsi="Cambria" w:cs="Calibri"/>
                <w:color w:val="000000"/>
                <w:sz w:val="18"/>
                <w:szCs w:val="18"/>
              </w:rPr>
              <w:t>eames</w:t>
            </w:r>
            <w:proofErr w:type="spellEnd"/>
          </w:p>
        </w:tc>
        <w:tc>
          <w:tcPr>
            <w:tcW w:w="862" w:type="dxa"/>
            <w:shd w:val="clear" w:color="auto" w:fill="auto"/>
            <w:vAlign w:val="center"/>
            <w:hideMark/>
          </w:tcPr>
          <w:p w14:paraId="54FA483C"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20B2100C" w14:textId="52BE865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9,49</w:t>
            </w:r>
          </w:p>
        </w:tc>
        <w:tc>
          <w:tcPr>
            <w:tcW w:w="959" w:type="dxa"/>
            <w:shd w:val="clear" w:color="000000" w:fill="FFFFFF"/>
            <w:vAlign w:val="center"/>
            <w:hideMark/>
          </w:tcPr>
          <w:p w14:paraId="6A1E6590" w14:textId="603EF35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284,70</w:t>
            </w:r>
          </w:p>
        </w:tc>
        <w:tc>
          <w:tcPr>
            <w:tcW w:w="886" w:type="dxa"/>
            <w:shd w:val="clear" w:color="000000" w:fill="FFFFFF"/>
            <w:vAlign w:val="center"/>
            <w:hideMark/>
          </w:tcPr>
          <w:p w14:paraId="2B2B30E9"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33002E31" w14:textId="0F08CF8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284,70</w:t>
            </w:r>
          </w:p>
        </w:tc>
        <w:tc>
          <w:tcPr>
            <w:tcW w:w="886" w:type="dxa"/>
            <w:shd w:val="clear" w:color="000000" w:fill="FFFFFF"/>
            <w:vAlign w:val="center"/>
            <w:hideMark/>
          </w:tcPr>
          <w:p w14:paraId="28F8D595"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6D268F6A" w14:textId="3848D67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1.423,50</w:t>
            </w:r>
          </w:p>
        </w:tc>
      </w:tr>
      <w:tr w:rsidR="00C46A24" w:rsidRPr="003901C1" w14:paraId="0C54E43E" w14:textId="77777777" w:rsidTr="005D629B">
        <w:trPr>
          <w:trHeight w:val="20"/>
        </w:trPr>
        <w:tc>
          <w:tcPr>
            <w:tcW w:w="575" w:type="dxa"/>
            <w:shd w:val="clear" w:color="auto" w:fill="auto"/>
            <w:vAlign w:val="center"/>
            <w:hideMark/>
          </w:tcPr>
          <w:p w14:paraId="21D1A7BD"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197</w:t>
            </w:r>
          </w:p>
        </w:tc>
        <w:tc>
          <w:tcPr>
            <w:tcW w:w="2255" w:type="dxa"/>
            <w:shd w:val="clear" w:color="auto" w:fill="auto"/>
            <w:vAlign w:val="center"/>
            <w:hideMark/>
          </w:tcPr>
          <w:p w14:paraId="031CBB41"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Calcador para amalgama de </w:t>
            </w:r>
            <w:proofErr w:type="gramStart"/>
            <w:r w:rsidRPr="003901C1">
              <w:rPr>
                <w:rFonts w:ascii="Cambria" w:hAnsi="Cambria" w:cs="Calibri"/>
                <w:color w:val="000000"/>
                <w:sz w:val="18"/>
                <w:szCs w:val="18"/>
              </w:rPr>
              <w:t>Black  nº</w:t>
            </w:r>
            <w:proofErr w:type="gramEnd"/>
            <w:r w:rsidRPr="003901C1">
              <w:rPr>
                <w:rFonts w:ascii="Cambria" w:hAnsi="Cambria" w:cs="Calibri"/>
                <w:color w:val="000000"/>
                <w:sz w:val="18"/>
                <w:szCs w:val="18"/>
              </w:rPr>
              <w:t>1</w:t>
            </w:r>
          </w:p>
        </w:tc>
        <w:tc>
          <w:tcPr>
            <w:tcW w:w="862" w:type="dxa"/>
            <w:shd w:val="clear" w:color="auto" w:fill="auto"/>
            <w:vAlign w:val="center"/>
            <w:hideMark/>
          </w:tcPr>
          <w:p w14:paraId="00486BEF"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38" w:type="dxa"/>
            <w:shd w:val="clear" w:color="auto" w:fill="auto"/>
            <w:noWrap/>
            <w:vAlign w:val="center"/>
            <w:hideMark/>
          </w:tcPr>
          <w:p w14:paraId="75614F98" w14:textId="53973D4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10,47</w:t>
            </w:r>
          </w:p>
        </w:tc>
        <w:tc>
          <w:tcPr>
            <w:tcW w:w="959" w:type="dxa"/>
            <w:shd w:val="clear" w:color="000000" w:fill="FFFFFF"/>
            <w:vAlign w:val="center"/>
            <w:hideMark/>
          </w:tcPr>
          <w:p w14:paraId="31376BA8" w14:textId="2BC121CA"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209,40</w:t>
            </w:r>
          </w:p>
        </w:tc>
        <w:tc>
          <w:tcPr>
            <w:tcW w:w="886" w:type="dxa"/>
            <w:shd w:val="clear" w:color="000000" w:fill="FFFFFF"/>
            <w:vAlign w:val="center"/>
            <w:hideMark/>
          </w:tcPr>
          <w:p w14:paraId="3629D5D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55" w:type="dxa"/>
            <w:shd w:val="clear" w:color="000000" w:fill="FFFFFF"/>
            <w:vAlign w:val="center"/>
            <w:hideMark/>
          </w:tcPr>
          <w:p w14:paraId="7DFD495B" w14:textId="6CB326E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209,40</w:t>
            </w:r>
          </w:p>
        </w:tc>
        <w:tc>
          <w:tcPr>
            <w:tcW w:w="886" w:type="dxa"/>
            <w:shd w:val="clear" w:color="000000" w:fill="FFFFFF"/>
            <w:vAlign w:val="center"/>
            <w:hideMark/>
          </w:tcPr>
          <w:p w14:paraId="78F4275C"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100</w:t>
            </w:r>
          </w:p>
        </w:tc>
        <w:tc>
          <w:tcPr>
            <w:tcW w:w="1032" w:type="dxa"/>
            <w:shd w:val="clear" w:color="000000" w:fill="FFFFFF"/>
            <w:vAlign w:val="center"/>
            <w:hideMark/>
          </w:tcPr>
          <w:p w14:paraId="4996E5A3" w14:textId="78FD60E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1.047,00</w:t>
            </w:r>
          </w:p>
        </w:tc>
      </w:tr>
      <w:tr w:rsidR="00C46A24" w:rsidRPr="003901C1" w14:paraId="58F47558" w14:textId="77777777" w:rsidTr="005D629B">
        <w:trPr>
          <w:trHeight w:val="20"/>
        </w:trPr>
        <w:tc>
          <w:tcPr>
            <w:tcW w:w="575" w:type="dxa"/>
            <w:shd w:val="clear" w:color="auto" w:fill="auto"/>
            <w:noWrap/>
            <w:vAlign w:val="center"/>
            <w:hideMark/>
          </w:tcPr>
          <w:p w14:paraId="2FC4C410"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198</w:t>
            </w:r>
          </w:p>
        </w:tc>
        <w:tc>
          <w:tcPr>
            <w:tcW w:w="2255" w:type="dxa"/>
            <w:shd w:val="clear" w:color="auto" w:fill="auto"/>
            <w:vAlign w:val="center"/>
            <w:hideMark/>
          </w:tcPr>
          <w:p w14:paraId="2AA273BA"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Calcador para amalgama de </w:t>
            </w:r>
            <w:proofErr w:type="gramStart"/>
            <w:r w:rsidRPr="003901C1">
              <w:rPr>
                <w:rFonts w:ascii="Cambria" w:hAnsi="Cambria" w:cs="Calibri"/>
                <w:color w:val="000000"/>
                <w:sz w:val="18"/>
                <w:szCs w:val="18"/>
              </w:rPr>
              <w:t>Black  nº</w:t>
            </w:r>
            <w:proofErr w:type="gramEnd"/>
            <w:r w:rsidRPr="003901C1">
              <w:rPr>
                <w:rFonts w:ascii="Cambria" w:hAnsi="Cambria" w:cs="Calibri"/>
                <w:color w:val="000000"/>
                <w:sz w:val="18"/>
                <w:szCs w:val="18"/>
              </w:rPr>
              <w:t>2</w:t>
            </w:r>
          </w:p>
        </w:tc>
        <w:tc>
          <w:tcPr>
            <w:tcW w:w="862" w:type="dxa"/>
            <w:shd w:val="clear" w:color="auto" w:fill="auto"/>
            <w:vAlign w:val="center"/>
            <w:hideMark/>
          </w:tcPr>
          <w:p w14:paraId="353E7F3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38" w:type="dxa"/>
            <w:shd w:val="clear" w:color="auto" w:fill="auto"/>
            <w:noWrap/>
            <w:vAlign w:val="center"/>
            <w:hideMark/>
          </w:tcPr>
          <w:p w14:paraId="39A30FE3" w14:textId="66A0ADBE"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10,47</w:t>
            </w:r>
          </w:p>
        </w:tc>
        <w:tc>
          <w:tcPr>
            <w:tcW w:w="959" w:type="dxa"/>
            <w:shd w:val="clear" w:color="000000" w:fill="FFFFFF"/>
            <w:vAlign w:val="center"/>
            <w:hideMark/>
          </w:tcPr>
          <w:p w14:paraId="3FA54611" w14:textId="6617829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209,40</w:t>
            </w:r>
          </w:p>
        </w:tc>
        <w:tc>
          <w:tcPr>
            <w:tcW w:w="886" w:type="dxa"/>
            <w:shd w:val="clear" w:color="000000" w:fill="FFFFFF"/>
            <w:vAlign w:val="center"/>
            <w:hideMark/>
          </w:tcPr>
          <w:p w14:paraId="427DC26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55" w:type="dxa"/>
            <w:shd w:val="clear" w:color="000000" w:fill="FFFFFF"/>
            <w:vAlign w:val="center"/>
            <w:hideMark/>
          </w:tcPr>
          <w:p w14:paraId="6D97ED84" w14:textId="48E734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209,40</w:t>
            </w:r>
          </w:p>
        </w:tc>
        <w:tc>
          <w:tcPr>
            <w:tcW w:w="886" w:type="dxa"/>
            <w:shd w:val="clear" w:color="000000" w:fill="FFFFFF"/>
            <w:vAlign w:val="center"/>
            <w:hideMark/>
          </w:tcPr>
          <w:p w14:paraId="787FC3B5"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100</w:t>
            </w:r>
          </w:p>
        </w:tc>
        <w:tc>
          <w:tcPr>
            <w:tcW w:w="1032" w:type="dxa"/>
            <w:shd w:val="clear" w:color="000000" w:fill="FFFFFF"/>
            <w:vAlign w:val="center"/>
            <w:hideMark/>
          </w:tcPr>
          <w:p w14:paraId="5883E02D" w14:textId="3EF2818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1.047,00</w:t>
            </w:r>
          </w:p>
        </w:tc>
      </w:tr>
      <w:tr w:rsidR="00C46A24" w:rsidRPr="003901C1" w14:paraId="0D14F39E" w14:textId="77777777" w:rsidTr="005D629B">
        <w:trPr>
          <w:trHeight w:val="20"/>
        </w:trPr>
        <w:tc>
          <w:tcPr>
            <w:tcW w:w="575" w:type="dxa"/>
            <w:shd w:val="clear" w:color="auto" w:fill="auto"/>
            <w:noWrap/>
            <w:vAlign w:val="center"/>
            <w:hideMark/>
          </w:tcPr>
          <w:p w14:paraId="3546A2A3"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199</w:t>
            </w:r>
          </w:p>
        </w:tc>
        <w:tc>
          <w:tcPr>
            <w:tcW w:w="2255" w:type="dxa"/>
            <w:shd w:val="clear" w:color="auto" w:fill="auto"/>
            <w:vAlign w:val="center"/>
            <w:hideMark/>
          </w:tcPr>
          <w:p w14:paraId="71DA0FBE"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Caneta de alta rotação com rolamento de cerâmica de alta resistência, que garante 25% a mais de durabilidade. Funcionamento mais suave: rotores balanceados um a um, dentro de limite de qualidade altamente rígidos e 100% testados. O baixo nível de vibração garante menos fadiga ao profissional e maior precisão no procedimento. Peso ideal de 59g - um peso reduzido e equilibrado entre instrumento e mangueira, o que impede a força contrária em relação ao movimento da turbina no dente. Menos fadiga e maior segurança ao </w:t>
            </w:r>
            <w:proofErr w:type="spellStart"/>
            <w:proofErr w:type="gramStart"/>
            <w:r w:rsidRPr="003901C1">
              <w:rPr>
                <w:rFonts w:ascii="Cambria" w:hAnsi="Cambria" w:cs="Calibri"/>
                <w:color w:val="000000"/>
                <w:sz w:val="18"/>
                <w:szCs w:val="18"/>
              </w:rPr>
              <w:t>procedimento.Spray</w:t>
            </w:r>
            <w:proofErr w:type="spellEnd"/>
            <w:proofErr w:type="gramEnd"/>
            <w:r w:rsidRPr="003901C1">
              <w:rPr>
                <w:rFonts w:ascii="Cambria" w:hAnsi="Cambria" w:cs="Calibri"/>
                <w:color w:val="000000"/>
                <w:sz w:val="18"/>
                <w:szCs w:val="18"/>
              </w:rPr>
              <w:t xml:space="preserve"> quádruplo: propicia excelente refrigeração em todos os quadrantes da broca. Mais silenciosa: 62 decibéis. Sistemas de troca brocas: disponível na versão Press-Button (PB). Acoplamento: BORDEN Fabricado em Latão Potência: 13W Rolamento: esfera em cerâmica Rotação máxima: 370.000 rpm. Tratamento superficial em níquel químico. Garantia de 12 meses.</w:t>
            </w:r>
          </w:p>
        </w:tc>
        <w:tc>
          <w:tcPr>
            <w:tcW w:w="862" w:type="dxa"/>
            <w:shd w:val="clear" w:color="auto" w:fill="auto"/>
            <w:vAlign w:val="center"/>
            <w:hideMark/>
          </w:tcPr>
          <w:p w14:paraId="559AE5A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w:t>
            </w:r>
          </w:p>
        </w:tc>
        <w:tc>
          <w:tcPr>
            <w:tcW w:w="938" w:type="dxa"/>
            <w:shd w:val="clear" w:color="auto" w:fill="auto"/>
            <w:noWrap/>
            <w:vAlign w:val="center"/>
            <w:hideMark/>
          </w:tcPr>
          <w:p w14:paraId="32684A33" w14:textId="7C6BAA2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403,07</w:t>
            </w:r>
          </w:p>
        </w:tc>
        <w:tc>
          <w:tcPr>
            <w:tcW w:w="959" w:type="dxa"/>
            <w:shd w:val="clear" w:color="000000" w:fill="FFFFFF"/>
            <w:vAlign w:val="center"/>
            <w:hideMark/>
          </w:tcPr>
          <w:p w14:paraId="65F351E7" w14:textId="445DCE9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4.030,70</w:t>
            </w:r>
          </w:p>
        </w:tc>
        <w:tc>
          <w:tcPr>
            <w:tcW w:w="886" w:type="dxa"/>
            <w:shd w:val="clear" w:color="000000" w:fill="FFFFFF"/>
            <w:vAlign w:val="center"/>
            <w:hideMark/>
          </w:tcPr>
          <w:p w14:paraId="429A00C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w:t>
            </w:r>
          </w:p>
        </w:tc>
        <w:tc>
          <w:tcPr>
            <w:tcW w:w="955" w:type="dxa"/>
            <w:shd w:val="clear" w:color="000000" w:fill="FFFFFF"/>
            <w:vAlign w:val="center"/>
            <w:hideMark/>
          </w:tcPr>
          <w:p w14:paraId="291CC7C8" w14:textId="66ED2F3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4.030,70</w:t>
            </w:r>
          </w:p>
        </w:tc>
        <w:tc>
          <w:tcPr>
            <w:tcW w:w="886" w:type="dxa"/>
            <w:shd w:val="clear" w:color="000000" w:fill="FFFFFF"/>
            <w:vAlign w:val="center"/>
            <w:hideMark/>
          </w:tcPr>
          <w:p w14:paraId="5029164D"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1032" w:type="dxa"/>
            <w:shd w:val="clear" w:color="000000" w:fill="FFFFFF"/>
            <w:vAlign w:val="center"/>
            <w:hideMark/>
          </w:tcPr>
          <w:p w14:paraId="53496F39" w14:textId="06EED66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20.153,50</w:t>
            </w:r>
          </w:p>
        </w:tc>
      </w:tr>
      <w:tr w:rsidR="00C46A24" w:rsidRPr="003901C1" w14:paraId="506E70AC" w14:textId="77777777" w:rsidTr="005D629B">
        <w:trPr>
          <w:trHeight w:val="20"/>
        </w:trPr>
        <w:tc>
          <w:tcPr>
            <w:tcW w:w="575" w:type="dxa"/>
            <w:shd w:val="clear" w:color="auto" w:fill="auto"/>
            <w:noWrap/>
            <w:vAlign w:val="center"/>
            <w:hideMark/>
          </w:tcPr>
          <w:p w14:paraId="77D2B8F4"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202</w:t>
            </w:r>
          </w:p>
        </w:tc>
        <w:tc>
          <w:tcPr>
            <w:tcW w:w="2255" w:type="dxa"/>
            <w:shd w:val="clear" w:color="auto" w:fill="auto"/>
            <w:vAlign w:val="center"/>
            <w:hideMark/>
          </w:tcPr>
          <w:p w14:paraId="6A0E708F" w14:textId="77777777" w:rsidR="00C46A24" w:rsidRPr="003901C1" w:rsidRDefault="00C46A24" w:rsidP="00C46A24">
            <w:pPr>
              <w:jc w:val="both"/>
              <w:rPr>
                <w:rFonts w:ascii="Cambria" w:hAnsi="Cambria" w:cs="Calibri"/>
                <w:color w:val="000000"/>
                <w:sz w:val="18"/>
                <w:szCs w:val="18"/>
              </w:rPr>
            </w:pPr>
            <w:proofErr w:type="spellStart"/>
            <w:r w:rsidRPr="003901C1">
              <w:rPr>
                <w:rFonts w:ascii="Cambria" w:hAnsi="Cambria" w:cs="Calibri"/>
                <w:color w:val="000000"/>
                <w:sz w:val="18"/>
                <w:szCs w:val="18"/>
              </w:rPr>
              <w:t>Contra-ângulo</w:t>
            </w:r>
            <w:proofErr w:type="spellEnd"/>
            <w:r w:rsidRPr="003901C1">
              <w:rPr>
                <w:rFonts w:ascii="Cambria" w:hAnsi="Cambria" w:cs="Calibri"/>
                <w:color w:val="000000"/>
                <w:sz w:val="18"/>
                <w:szCs w:val="18"/>
              </w:rPr>
              <w:t xml:space="preserve"> Sistema tipo </w:t>
            </w:r>
            <w:proofErr w:type="spellStart"/>
            <w:r w:rsidRPr="003901C1">
              <w:rPr>
                <w:rFonts w:ascii="Cambria" w:hAnsi="Cambria" w:cs="Calibri"/>
                <w:color w:val="000000"/>
                <w:sz w:val="18"/>
                <w:szCs w:val="18"/>
              </w:rPr>
              <w:t>intra</w:t>
            </w:r>
            <w:proofErr w:type="spellEnd"/>
            <w:r w:rsidRPr="003901C1">
              <w:rPr>
                <w:rFonts w:ascii="Cambria" w:hAnsi="Cambria" w:cs="Calibri"/>
                <w:color w:val="000000"/>
                <w:sz w:val="18"/>
                <w:szCs w:val="18"/>
              </w:rPr>
              <w:t xml:space="preserve"> torque e rotação transmitidos à broca através de um conjunto de eixos e engrenagens com relação de transmissão 1:1; ângulo de 20º entre o eixo e o pescoço da cabeça; eixo principal de suporte de brocas apoiado sobre rolamentos de esferas; pinça mecânica; trava da broca por lâmina de aço temperada </w:t>
            </w:r>
            <w:proofErr w:type="spellStart"/>
            <w:r w:rsidRPr="003901C1">
              <w:rPr>
                <w:rFonts w:ascii="Cambria" w:hAnsi="Cambria" w:cs="Calibri"/>
                <w:color w:val="000000"/>
                <w:sz w:val="18"/>
                <w:szCs w:val="18"/>
              </w:rPr>
              <w:t>deslocável</w:t>
            </w:r>
            <w:proofErr w:type="spellEnd"/>
            <w:r w:rsidRPr="003901C1">
              <w:rPr>
                <w:rFonts w:ascii="Cambria" w:hAnsi="Cambria" w:cs="Calibri"/>
                <w:color w:val="000000"/>
                <w:sz w:val="18"/>
                <w:szCs w:val="18"/>
              </w:rPr>
              <w:t xml:space="preserve"> lateralmente em ângulo; pinça adaptadora de brocas tipo FG; dimensões reduzidas com fácil acesso a </w:t>
            </w:r>
            <w:proofErr w:type="spellStart"/>
            <w:r w:rsidRPr="003901C1">
              <w:rPr>
                <w:rFonts w:ascii="Cambria" w:hAnsi="Cambria" w:cs="Calibri"/>
                <w:color w:val="000000"/>
                <w:sz w:val="18"/>
                <w:szCs w:val="18"/>
              </w:rPr>
              <w:t>todo</w:t>
            </w:r>
            <w:proofErr w:type="spellEnd"/>
            <w:r w:rsidRPr="003901C1">
              <w:rPr>
                <w:rFonts w:ascii="Cambria" w:hAnsi="Cambria" w:cs="Calibri"/>
                <w:color w:val="000000"/>
                <w:sz w:val="18"/>
                <w:szCs w:val="18"/>
              </w:rPr>
              <w:t xml:space="preserve"> os quadrantes da cavidade oral; corpo em alumínio e latão, giro livre de 360º sobre o micromotor; sistema de </w:t>
            </w:r>
            <w:r w:rsidRPr="003901C1">
              <w:rPr>
                <w:rFonts w:ascii="Cambria" w:hAnsi="Cambria" w:cs="Calibri"/>
                <w:color w:val="000000"/>
                <w:sz w:val="18"/>
                <w:szCs w:val="18"/>
              </w:rPr>
              <w:lastRenderedPageBreak/>
              <w:t>refrigeração através de spray; esterilização através de autoclave até 135º C e 2,2 bar.</w:t>
            </w:r>
          </w:p>
        </w:tc>
        <w:tc>
          <w:tcPr>
            <w:tcW w:w="862" w:type="dxa"/>
            <w:shd w:val="clear" w:color="auto" w:fill="auto"/>
            <w:vAlign w:val="center"/>
            <w:hideMark/>
          </w:tcPr>
          <w:p w14:paraId="47010AF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lastRenderedPageBreak/>
              <w:t>15</w:t>
            </w:r>
          </w:p>
        </w:tc>
        <w:tc>
          <w:tcPr>
            <w:tcW w:w="938" w:type="dxa"/>
            <w:shd w:val="clear" w:color="auto" w:fill="auto"/>
            <w:noWrap/>
            <w:vAlign w:val="center"/>
            <w:hideMark/>
          </w:tcPr>
          <w:p w14:paraId="0E0EB0F3" w14:textId="0D7F4AD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524,75</w:t>
            </w:r>
          </w:p>
        </w:tc>
        <w:tc>
          <w:tcPr>
            <w:tcW w:w="959" w:type="dxa"/>
            <w:shd w:val="clear" w:color="000000" w:fill="FFFFFF"/>
            <w:vAlign w:val="center"/>
            <w:hideMark/>
          </w:tcPr>
          <w:p w14:paraId="64A7207C" w14:textId="5DB5B96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7.871,25</w:t>
            </w:r>
          </w:p>
        </w:tc>
        <w:tc>
          <w:tcPr>
            <w:tcW w:w="886" w:type="dxa"/>
            <w:shd w:val="clear" w:color="000000" w:fill="FFFFFF"/>
            <w:vAlign w:val="center"/>
            <w:hideMark/>
          </w:tcPr>
          <w:p w14:paraId="7A961673"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w:t>
            </w:r>
          </w:p>
        </w:tc>
        <w:tc>
          <w:tcPr>
            <w:tcW w:w="955" w:type="dxa"/>
            <w:shd w:val="clear" w:color="000000" w:fill="FFFFFF"/>
            <w:vAlign w:val="center"/>
            <w:hideMark/>
          </w:tcPr>
          <w:p w14:paraId="6AE83F13" w14:textId="027292E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7.871,25</w:t>
            </w:r>
          </w:p>
        </w:tc>
        <w:tc>
          <w:tcPr>
            <w:tcW w:w="886" w:type="dxa"/>
            <w:shd w:val="clear" w:color="000000" w:fill="FFFFFF"/>
            <w:vAlign w:val="center"/>
            <w:hideMark/>
          </w:tcPr>
          <w:p w14:paraId="6AC89B2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75</w:t>
            </w:r>
          </w:p>
        </w:tc>
        <w:tc>
          <w:tcPr>
            <w:tcW w:w="1032" w:type="dxa"/>
            <w:shd w:val="clear" w:color="000000" w:fill="FFFFFF"/>
            <w:vAlign w:val="center"/>
            <w:hideMark/>
          </w:tcPr>
          <w:p w14:paraId="2CF46276" w14:textId="0E5C91F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39.356,25</w:t>
            </w:r>
          </w:p>
        </w:tc>
      </w:tr>
      <w:tr w:rsidR="00C46A24" w:rsidRPr="003901C1" w14:paraId="74A87C91" w14:textId="77777777" w:rsidTr="005D629B">
        <w:trPr>
          <w:trHeight w:val="20"/>
        </w:trPr>
        <w:tc>
          <w:tcPr>
            <w:tcW w:w="575" w:type="dxa"/>
            <w:shd w:val="clear" w:color="auto" w:fill="auto"/>
            <w:noWrap/>
            <w:vAlign w:val="center"/>
            <w:hideMark/>
          </w:tcPr>
          <w:p w14:paraId="37E54D7A"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204</w:t>
            </w:r>
          </w:p>
        </w:tc>
        <w:tc>
          <w:tcPr>
            <w:tcW w:w="2255" w:type="dxa"/>
            <w:shd w:val="clear" w:color="auto" w:fill="auto"/>
            <w:vAlign w:val="center"/>
            <w:hideMark/>
          </w:tcPr>
          <w:p w14:paraId="72DA16BC"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Cureta de Lucas nº85</w:t>
            </w:r>
          </w:p>
        </w:tc>
        <w:tc>
          <w:tcPr>
            <w:tcW w:w="862" w:type="dxa"/>
            <w:shd w:val="clear" w:color="auto" w:fill="auto"/>
            <w:vAlign w:val="center"/>
            <w:hideMark/>
          </w:tcPr>
          <w:p w14:paraId="33A72D33"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38" w:type="dxa"/>
            <w:shd w:val="clear" w:color="auto" w:fill="auto"/>
            <w:noWrap/>
            <w:vAlign w:val="center"/>
            <w:hideMark/>
          </w:tcPr>
          <w:p w14:paraId="2F7DBD98" w14:textId="105823EA" w:rsidR="00C46A24" w:rsidRPr="003901C1" w:rsidRDefault="00C46A24" w:rsidP="00C46A24">
            <w:pPr>
              <w:jc w:val="center"/>
              <w:rPr>
                <w:rFonts w:ascii="Cambria" w:hAnsi="Cambria" w:cs="Calibri"/>
                <w:color w:val="000000"/>
                <w:sz w:val="18"/>
                <w:szCs w:val="18"/>
              </w:rPr>
            </w:pPr>
          </w:p>
        </w:tc>
        <w:tc>
          <w:tcPr>
            <w:tcW w:w="959" w:type="dxa"/>
            <w:shd w:val="clear" w:color="000000" w:fill="FFFFFF"/>
            <w:vAlign w:val="center"/>
            <w:hideMark/>
          </w:tcPr>
          <w:p w14:paraId="05DF2F50" w14:textId="1925008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w:t>
            </w:r>
          </w:p>
        </w:tc>
        <w:tc>
          <w:tcPr>
            <w:tcW w:w="886" w:type="dxa"/>
            <w:shd w:val="clear" w:color="000000" w:fill="FFFFFF"/>
            <w:vAlign w:val="center"/>
            <w:hideMark/>
          </w:tcPr>
          <w:p w14:paraId="5E26C14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55" w:type="dxa"/>
            <w:shd w:val="clear" w:color="000000" w:fill="FFFFFF"/>
            <w:vAlign w:val="center"/>
            <w:hideMark/>
          </w:tcPr>
          <w:p w14:paraId="0FD21AB0" w14:textId="6866F6C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w:t>
            </w:r>
          </w:p>
        </w:tc>
        <w:tc>
          <w:tcPr>
            <w:tcW w:w="886" w:type="dxa"/>
            <w:shd w:val="clear" w:color="000000" w:fill="FFFFFF"/>
            <w:vAlign w:val="center"/>
            <w:hideMark/>
          </w:tcPr>
          <w:p w14:paraId="0A568D8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100</w:t>
            </w:r>
          </w:p>
        </w:tc>
        <w:tc>
          <w:tcPr>
            <w:tcW w:w="1032" w:type="dxa"/>
            <w:shd w:val="clear" w:color="000000" w:fill="FFFFFF"/>
            <w:vAlign w:val="center"/>
            <w:hideMark/>
          </w:tcPr>
          <w:p w14:paraId="357F7737" w14:textId="4233EAF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w:t>
            </w:r>
          </w:p>
        </w:tc>
      </w:tr>
      <w:tr w:rsidR="00C46A24" w:rsidRPr="003901C1" w14:paraId="7F04F161" w14:textId="77777777" w:rsidTr="005D629B">
        <w:trPr>
          <w:trHeight w:val="20"/>
        </w:trPr>
        <w:tc>
          <w:tcPr>
            <w:tcW w:w="575" w:type="dxa"/>
            <w:shd w:val="clear" w:color="auto" w:fill="auto"/>
            <w:noWrap/>
            <w:vAlign w:val="center"/>
            <w:hideMark/>
          </w:tcPr>
          <w:p w14:paraId="7EBFBC16"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205</w:t>
            </w:r>
          </w:p>
        </w:tc>
        <w:tc>
          <w:tcPr>
            <w:tcW w:w="2255" w:type="dxa"/>
            <w:shd w:val="clear" w:color="auto" w:fill="auto"/>
            <w:vAlign w:val="center"/>
            <w:hideMark/>
          </w:tcPr>
          <w:p w14:paraId="1C9F8A1C"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Cureta de </w:t>
            </w:r>
            <w:proofErr w:type="spellStart"/>
            <w:r w:rsidRPr="003901C1">
              <w:rPr>
                <w:rFonts w:ascii="Cambria" w:hAnsi="Cambria" w:cs="Calibri"/>
                <w:color w:val="000000"/>
                <w:sz w:val="18"/>
                <w:szCs w:val="18"/>
              </w:rPr>
              <w:t>Gracey</w:t>
            </w:r>
            <w:proofErr w:type="spellEnd"/>
            <w:r w:rsidRPr="003901C1">
              <w:rPr>
                <w:rFonts w:ascii="Cambria" w:hAnsi="Cambria" w:cs="Calibri"/>
                <w:color w:val="000000"/>
                <w:sz w:val="18"/>
                <w:szCs w:val="18"/>
              </w:rPr>
              <w:t xml:space="preserve"> n°5/6</w:t>
            </w:r>
          </w:p>
        </w:tc>
        <w:tc>
          <w:tcPr>
            <w:tcW w:w="862" w:type="dxa"/>
            <w:shd w:val="clear" w:color="auto" w:fill="auto"/>
            <w:vAlign w:val="center"/>
            <w:hideMark/>
          </w:tcPr>
          <w:p w14:paraId="2F82203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38" w:type="dxa"/>
            <w:shd w:val="clear" w:color="auto" w:fill="auto"/>
            <w:noWrap/>
            <w:vAlign w:val="center"/>
            <w:hideMark/>
          </w:tcPr>
          <w:p w14:paraId="2E1B128F" w14:textId="5F9FE0B1"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5FA3C858" w14:textId="12A5BBC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243,40</w:t>
            </w:r>
          </w:p>
        </w:tc>
        <w:tc>
          <w:tcPr>
            <w:tcW w:w="886" w:type="dxa"/>
            <w:shd w:val="clear" w:color="000000" w:fill="FFFFFF"/>
            <w:vAlign w:val="center"/>
            <w:hideMark/>
          </w:tcPr>
          <w:p w14:paraId="2949D45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55" w:type="dxa"/>
            <w:shd w:val="clear" w:color="000000" w:fill="FFFFFF"/>
            <w:vAlign w:val="center"/>
            <w:hideMark/>
          </w:tcPr>
          <w:p w14:paraId="10644841" w14:textId="534EF8C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243,40</w:t>
            </w:r>
          </w:p>
        </w:tc>
        <w:tc>
          <w:tcPr>
            <w:tcW w:w="886" w:type="dxa"/>
            <w:shd w:val="clear" w:color="000000" w:fill="FFFFFF"/>
            <w:vAlign w:val="center"/>
            <w:hideMark/>
          </w:tcPr>
          <w:p w14:paraId="7234AAFF"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100</w:t>
            </w:r>
          </w:p>
        </w:tc>
        <w:tc>
          <w:tcPr>
            <w:tcW w:w="1032" w:type="dxa"/>
            <w:shd w:val="clear" w:color="000000" w:fill="FFFFFF"/>
            <w:vAlign w:val="center"/>
            <w:hideMark/>
          </w:tcPr>
          <w:p w14:paraId="6990DA1E" w14:textId="7AA673A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1.217,00</w:t>
            </w:r>
          </w:p>
        </w:tc>
      </w:tr>
      <w:tr w:rsidR="00C46A24" w:rsidRPr="003901C1" w14:paraId="2E35D6F6" w14:textId="77777777" w:rsidTr="005D629B">
        <w:trPr>
          <w:trHeight w:val="20"/>
        </w:trPr>
        <w:tc>
          <w:tcPr>
            <w:tcW w:w="575" w:type="dxa"/>
            <w:shd w:val="clear" w:color="auto" w:fill="auto"/>
            <w:vAlign w:val="center"/>
            <w:hideMark/>
          </w:tcPr>
          <w:p w14:paraId="7BAD068D"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206</w:t>
            </w:r>
          </w:p>
        </w:tc>
        <w:tc>
          <w:tcPr>
            <w:tcW w:w="2255" w:type="dxa"/>
            <w:shd w:val="clear" w:color="auto" w:fill="auto"/>
            <w:vAlign w:val="center"/>
            <w:hideMark/>
          </w:tcPr>
          <w:p w14:paraId="37E15A37"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Cureta de </w:t>
            </w:r>
            <w:proofErr w:type="spellStart"/>
            <w:r w:rsidRPr="003901C1">
              <w:rPr>
                <w:rFonts w:ascii="Cambria" w:hAnsi="Cambria" w:cs="Calibri"/>
                <w:color w:val="000000"/>
                <w:sz w:val="18"/>
                <w:szCs w:val="18"/>
              </w:rPr>
              <w:t>Gracey</w:t>
            </w:r>
            <w:proofErr w:type="spellEnd"/>
            <w:r w:rsidRPr="003901C1">
              <w:rPr>
                <w:rFonts w:ascii="Cambria" w:hAnsi="Cambria" w:cs="Calibri"/>
                <w:color w:val="000000"/>
                <w:sz w:val="18"/>
                <w:szCs w:val="18"/>
              </w:rPr>
              <w:t xml:space="preserve"> nº7/8</w:t>
            </w:r>
          </w:p>
        </w:tc>
        <w:tc>
          <w:tcPr>
            <w:tcW w:w="862" w:type="dxa"/>
            <w:shd w:val="clear" w:color="auto" w:fill="auto"/>
            <w:vAlign w:val="center"/>
            <w:hideMark/>
          </w:tcPr>
          <w:p w14:paraId="5B4EC7B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7850D294" w14:textId="2D4E115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4FAB77D1" w14:textId="59F728EE"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0020771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7885E2AE" w14:textId="25F1B49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43561CE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59A0B817" w14:textId="4E9E67ED"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1.825,50</w:t>
            </w:r>
          </w:p>
        </w:tc>
      </w:tr>
      <w:tr w:rsidR="00C46A24" w:rsidRPr="003901C1" w14:paraId="783490AB" w14:textId="77777777" w:rsidTr="005D629B">
        <w:trPr>
          <w:trHeight w:val="20"/>
        </w:trPr>
        <w:tc>
          <w:tcPr>
            <w:tcW w:w="575" w:type="dxa"/>
            <w:shd w:val="clear" w:color="auto" w:fill="auto"/>
            <w:noWrap/>
            <w:vAlign w:val="center"/>
            <w:hideMark/>
          </w:tcPr>
          <w:p w14:paraId="62846A31"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207</w:t>
            </w:r>
          </w:p>
        </w:tc>
        <w:tc>
          <w:tcPr>
            <w:tcW w:w="2255" w:type="dxa"/>
            <w:shd w:val="clear" w:color="auto" w:fill="auto"/>
            <w:vAlign w:val="center"/>
            <w:hideMark/>
          </w:tcPr>
          <w:p w14:paraId="0CEAB6F1"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Cureta de </w:t>
            </w:r>
            <w:proofErr w:type="spellStart"/>
            <w:r w:rsidRPr="003901C1">
              <w:rPr>
                <w:rFonts w:ascii="Cambria" w:hAnsi="Cambria" w:cs="Calibri"/>
                <w:color w:val="000000"/>
                <w:sz w:val="18"/>
                <w:szCs w:val="18"/>
              </w:rPr>
              <w:t>Gracey</w:t>
            </w:r>
            <w:proofErr w:type="spellEnd"/>
            <w:r w:rsidRPr="003901C1">
              <w:rPr>
                <w:rFonts w:ascii="Cambria" w:hAnsi="Cambria" w:cs="Calibri"/>
                <w:color w:val="000000"/>
                <w:sz w:val="18"/>
                <w:szCs w:val="18"/>
              </w:rPr>
              <w:t xml:space="preserve"> nº11/12</w:t>
            </w:r>
          </w:p>
        </w:tc>
        <w:tc>
          <w:tcPr>
            <w:tcW w:w="862" w:type="dxa"/>
            <w:shd w:val="clear" w:color="auto" w:fill="auto"/>
            <w:vAlign w:val="center"/>
            <w:hideMark/>
          </w:tcPr>
          <w:p w14:paraId="2378E69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7031DFD3" w14:textId="2CF5082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4464A6BA" w14:textId="4D6D43CA"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645CF7D3"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5D9C33B7" w14:textId="5380300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4C78DA0F"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53523E7A" w14:textId="0A6BE2AE"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1.825,50</w:t>
            </w:r>
          </w:p>
        </w:tc>
      </w:tr>
      <w:tr w:rsidR="00C46A24" w:rsidRPr="003901C1" w14:paraId="2D52ADA0" w14:textId="77777777" w:rsidTr="005D629B">
        <w:trPr>
          <w:trHeight w:val="20"/>
        </w:trPr>
        <w:tc>
          <w:tcPr>
            <w:tcW w:w="575" w:type="dxa"/>
            <w:shd w:val="clear" w:color="auto" w:fill="auto"/>
            <w:noWrap/>
            <w:vAlign w:val="center"/>
            <w:hideMark/>
          </w:tcPr>
          <w:p w14:paraId="139EF160"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208</w:t>
            </w:r>
          </w:p>
        </w:tc>
        <w:tc>
          <w:tcPr>
            <w:tcW w:w="2255" w:type="dxa"/>
            <w:shd w:val="clear" w:color="auto" w:fill="auto"/>
            <w:vAlign w:val="center"/>
            <w:hideMark/>
          </w:tcPr>
          <w:p w14:paraId="539EB016"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Cureta de </w:t>
            </w:r>
            <w:proofErr w:type="spellStart"/>
            <w:r w:rsidRPr="003901C1">
              <w:rPr>
                <w:rFonts w:ascii="Cambria" w:hAnsi="Cambria" w:cs="Calibri"/>
                <w:color w:val="000000"/>
                <w:sz w:val="18"/>
                <w:szCs w:val="18"/>
              </w:rPr>
              <w:t>Gracey</w:t>
            </w:r>
            <w:proofErr w:type="spellEnd"/>
            <w:r w:rsidRPr="003901C1">
              <w:rPr>
                <w:rFonts w:ascii="Cambria" w:hAnsi="Cambria" w:cs="Calibri"/>
                <w:color w:val="000000"/>
                <w:sz w:val="18"/>
                <w:szCs w:val="18"/>
              </w:rPr>
              <w:t xml:space="preserve"> nº13/14</w:t>
            </w:r>
          </w:p>
        </w:tc>
        <w:tc>
          <w:tcPr>
            <w:tcW w:w="862" w:type="dxa"/>
            <w:shd w:val="clear" w:color="auto" w:fill="auto"/>
            <w:vAlign w:val="center"/>
            <w:hideMark/>
          </w:tcPr>
          <w:p w14:paraId="09D62F63"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78E491F3" w14:textId="2CA28C70"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73BFFED3" w14:textId="5A26A72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279FE60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3C49753D" w14:textId="1BEEAC3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692369F1"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0EA43904" w14:textId="746AF0C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1.825,50</w:t>
            </w:r>
          </w:p>
        </w:tc>
      </w:tr>
      <w:tr w:rsidR="00C46A24" w:rsidRPr="003901C1" w14:paraId="50D49216" w14:textId="77777777" w:rsidTr="005D629B">
        <w:trPr>
          <w:trHeight w:val="20"/>
        </w:trPr>
        <w:tc>
          <w:tcPr>
            <w:tcW w:w="575" w:type="dxa"/>
            <w:shd w:val="clear" w:color="auto" w:fill="auto"/>
            <w:vAlign w:val="center"/>
            <w:hideMark/>
          </w:tcPr>
          <w:p w14:paraId="57DB9702"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209</w:t>
            </w:r>
          </w:p>
        </w:tc>
        <w:tc>
          <w:tcPr>
            <w:tcW w:w="2255" w:type="dxa"/>
            <w:shd w:val="clear" w:color="auto" w:fill="auto"/>
            <w:vAlign w:val="center"/>
            <w:hideMark/>
          </w:tcPr>
          <w:p w14:paraId="1E3D174C"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Cureta de </w:t>
            </w:r>
            <w:proofErr w:type="spellStart"/>
            <w:r w:rsidRPr="003901C1">
              <w:rPr>
                <w:rFonts w:ascii="Cambria" w:hAnsi="Cambria" w:cs="Calibri"/>
                <w:color w:val="000000"/>
                <w:sz w:val="18"/>
                <w:szCs w:val="18"/>
              </w:rPr>
              <w:t>Gracey</w:t>
            </w:r>
            <w:proofErr w:type="spellEnd"/>
            <w:r w:rsidRPr="003901C1">
              <w:rPr>
                <w:rFonts w:ascii="Cambria" w:hAnsi="Cambria" w:cs="Calibri"/>
                <w:color w:val="000000"/>
                <w:sz w:val="18"/>
                <w:szCs w:val="18"/>
              </w:rPr>
              <w:t xml:space="preserve"> nº17/18</w:t>
            </w:r>
          </w:p>
        </w:tc>
        <w:tc>
          <w:tcPr>
            <w:tcW w:w="862" w:type="dxa"/>
            <w:shd w:val="clear" w:color="auto" w:fill="auto"/>
            <w:vAlign w:val="center"/>
            <w:hideMark/>
          </w:tcPr>
          <w:p w14:paraId="28B383D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09D5C904" w14:textId="2BB37DB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698D663B" w14:textId="7A517B5E"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7097E615"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0E62AF1D" w14:textId="6DC1D91A"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7AE4AC3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31AEF100" w14:textId="20090E2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1.825,50</w:t>
            </w:r>
          </w:p>
        </w:tc>
      </w:tr>
      <w:tr w:rsidR="00C46A24" w:rsidRPr="003901C1" w14:paraId="2A86691E" w14:textId="77777777" w:rsidTr="005D629B">
        <w:trPr>
          <w:trHeight w:val="20"/>
        </w:trPr>
        <w:tc>
          <w:tcPr>
            <w:tcW w:w="575" w:type="dxa"/>
            <w:shd w:val="clear" w:color="auto" w:fill="auto"/>
            <w:noWrap/>
            <w:vAlign w:val="center"/>
            <w:hideMark/>
          </w:tcPr>
          <w:p w14:paraId="05F539E0"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210</w:t>
            </w:r>
          </w:p>
        </w:tc>
        <w:tc>
          <w:tcPr>
            <w:tcW w:w="2255" w:type="dxa"/>
            <w:shd w:val="clear" w:color="auto" w:fill="auto"/>
            <w:vAlign w:val="center"/>
            <w:hideMark/>
          </w:tcPr>
          <w:p w14:paraId="2BB9FEB9"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Cureta Goldman Fox nº 2</w:t>
            </w:r>
          </w:p>
        </w:tc>
        <w:tc>
          <w:tcPr>
            <w:tcW w:w="862" w:type="dxa"/>
            <w:shd w:val="clear" w:color="auto" w:fill="auto"/>
            <w:vAlign w:val="center"/>
            <w:hideMark/>
          </w:tcPr>
          <w:p w14:paraId="196DC977"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23D68DEF" w14:textId="06F992BA"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790FCA09" w14:textId="2A2766D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6DC6AEA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7A2758BE" w14:textId="6475AF5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528458A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3A49BA3D" w14:textId="06873CD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1.825,50</w:t>
            </w:r>
          </w:p>
        </w:tc>
      </w:tr>
      <w:tr w:rsidR="00C46A24" w:rsidRPr="003901C1" w14:paraId="23E8C2C3" w14:textId="77777777" w:rsidTr="005D629B">
        <w:trPr>
          <w:trHeight w:val="20"/>
        </w:trPr>
        <w:tc>
          <w:tcPr>
            <w:tcW w:w="575" w:type="dxa"/>
            <w:shd w:val="clear" w:color="auto" w:fill="auto"/>
            <w:noWrap/>
            <w:vAlign w:val="center"/>
            <w:hideMark/>
          </w:tcPr>
          <w:p w14:paraId="017B743A"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211</w:t>
            </w:r>
          </w:p>
        </w:tc>
        <w:tc>
          <w:tcPr>
            <w:tcW w:w="2255" w:type="dxa"/>
            <w:shd w:val="clear" w:color="auto" w:fill="auto"/>
            <w:vAlign w:val="center"/>
            <w:hideMark/>
          </w:tcPr>
          <w:p w14:paraId="78267DC1"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Cureta Goldman Fox nº 4</w:t>
            </w:r>
          </w:p>
        </w:tc>
        <w:tc>
          <w:tcPr>
            <w:tcW w:w="862" w:type="dxa"/>
            <w:shd w:val="clear" w:color="auto" w:fill="auto"/>
            <w:vAlign w:val="center"/>
            <w:hideMark/>
          </w:tcPr>
          <w:p w14:paraId="77B34727"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33BD9A15" w14:textId="4608F53E"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0BCCD54C" w14:textId="217E05EA"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4C1F8AE4"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71203533" w14:textId="2679021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7BA5E6B3"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269066ED" w14:textId="5D7811E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1.825,50</w:t>
            </w:r>
          </w:p>
        </w:tc>
      </w:tr>
      <w:tr w:rsidR="00C46A24" w:rsidRPr="003901C1" w14:paraId="2556ACC5" w14:textId="77777777" w:rsidTr="005D629B">
        <w:trPr>
          <w:trHeight w:val="20"/>
        </w:trPr>
        <w:tc>
          <w:tcPr>
            <w:tcW w:w="575" w:type="dxa"/>
            <w:shd w:val="clear" w:color="auto" w:fill="auto"/>
            <w:vAlign w:val="center"/>
            <w:hideMark/>
          </w:tcPr>
          <w:p w14:paraId="3384730E"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212</w:t>
            </w:r>
          </w:p>
        </w:tc>
        <w:tc>
          <w:tcPr>
            <w:tcW w:w="2255" w:type="dxa"/>
            <w:shd w:val="clear" w:color="auto" w:fill="auto"/>
            <w:vAlign w:val="center"/>
            <w:hideMark/>
          </w:tcPr>
          <w:p w14:paraId="7B3EAD1C"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Cureta </w:t>
            </w:r>
            <w:proofErr w:type="spellStart"/>
            <w:r w:rsidRPr="003901C1">
              <w:rPr>
                <w:rFonts w:ascii="Cambria" w:hAnsi="Cambria" w:cs="Calibri"/>
                <w:color w:val="000000"/>
                <w:sz w:val="18"/>
                <w:szCs w:val="18"/>
              </w:rPr>
              <w:t>Maccall</w:t>
            </w:r>
            <w:proofErr w:type="spellEnd"/>
            <w:r w:rsidRPr="003901C1">
              <w:rPr>
                <w:rFonts w:ascii="Cambria" w:hAnsi="Cambria" w:cs="Calibri"/>
                <w:color w:val="000000"/>
                <w:sz w:val="18"/>
                <w:szCs w:val="18"/>
              </w:rPr>
              <w:t xml:space="preserve"> nº13/14</w:t>
            </w:r>
          </w:p>
        </w:tc>
        <w:tc>
          <w:tcPr>
            <w:tcW w:w="862" w:type="dxa"/>
            <w:shd w:val="clear" w:color="auto" w:fill="auto"/>
            <w:vAlign w:val="center"/>
            <w:hideMark/>
          </w:tcPr>
          <w:p w14:paraId="2E8400E3"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1922C5BB" w14:textId="3710C6C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6608526D" w14:textId="292E881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684F01FA"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3A0BC09E" w14:textId="1CC70D7E"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6FE93D5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61E351E7" w14:textId="686F9DD0"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1.825,50</w:t>
            </w:r>
          </w:p>
        </w:tc>
      </w:tr>
      <w:tr w:rsidR="00C46A24" w:rsidRPr="003901C1" w14:paraId="665ABF49" w14:textId="77777777" w:rsidTr="005D629B">
        <w:trPr>
          <w:trHeight w:val="20"/>
        </w:trPr>
        <w:tc>
          <w:tcPr>
            <w:tcW w:w="575" w:type="dxa"/>
            <w:shd w:val="clear" w:color="auto" w:fill="auto"/>
            <w:noWrap/>
            <w:vAlign w:val="center"/>
            <w:hideMark/>
          </w:tcPr>
          <w:p w14:paraId="092EC993"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213</w:t>
            </w:r>
          </w:p>
        </w:tc>
        <w:tc>
          <w:tcPr>
            <w:tcW w:w="2255" w:type="dxa"/>
            <w:shd w:val="clear" w:color="auto" w:fill="auto"/>
            <w:vAlign w:val="center"/>
            <w:hideMark/>
          </w:tcPr>
          <w:p w14:paraId="62F7D53B"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Cureta </w:t>
            </w:r>
            <w:proofErr w:type="spellStart"/>
            <w:r w:rsidRPr="003901C1">
              <w:rPr>
                <w:rFonts w:ascii="Cambria" w:hAnsi="Cambria" w:cs="Calibri"/>
                <w:color w:val="000000"/>
                <w:sz w:val="18"/>
                <w:szCs w:val="18"/>
              </w:rPr>
              <w:t>Maccall</w:t>
            </w:r>
            <w:proofErr w:type="spellEnd"/>
            <w:r w:rsidRPr="003901C1">
              <w:rPr>
                <w:rFonts w:ascii="Cambria" w:hAnsi="Cambria" w:cs="Calibri"/>
                <w:color w:val="000000"/>
                <w:sz w:val="18"/>
                <w:szCs w:val="18"/>
              </w:rPr>
              <w:t xml:space="preserve"> nº17/18</w:t>
            </w:r>
          </w:p>
        </w:tc>
        <w:tc>
          <w:tcPr>
            <w:tcW w:w="862" w:type="dxa"/>
            <w:shd w:val="clear" w:color="auto" w:fill="auto"/>
            <w:vAlign w:val="center"/>
            <w:hideMark/>
          </w:tcPr>
          <w:p w14:paraId="58BC278D"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4546345F" w14:textId="0F31F6C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31540CC9" w14:textId="0DF74E4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007B408F"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136850A5" w14:textId="536A44F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23EA813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766CE872" w14:textId="19B003A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1.825,50</w:t>
            </w:r>
          </w:p>
        </w:tc>
      </w:tr>
      <w:tr w:rsidR="00C46A24" w:rsidRPr="003901C1" w14:paraId="59AB86B3" w14:textId="77777777" w:rsidTr="005D629B">
        <w:trPr>
          <w:trHeight w:val="20"/>
        </w:trPr>
        <w:tc>
          <w:tcPr>
            <w:tcW w:w="575" w:type="dxa"/>
            <w:shd w:val="clear" w:color="auto" w:fill="auto"/>
            <w:noWrap/>
            <w:vAlign w:val="center"/>
            <w:hideMark/>
          </w:tcPr>
          <w:p w14:paraId="42692EEF"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216</w:t>
            </w:r>
          </w:p>
        </w:tc>
        <w:tc>
          <w:tcPr>
            <w:tcW w:w="2255" w:type="dxa"/>
            <w:shd w:val="clear" w:color="auto" w:fill="auto"/>
            <w:vAlign w:val="center"/>
            <w:hideMark/>
          </w:tcPr>
          <w:p w14:paraId="583A5160" w14:textId="77777777" w:rsidR="00C46A24" w:rsidRPr="003901C1" w:rsidRDefault="00C46A24" w:rsidP="00C46A24">
            <w:pPr>
              <w:jc w:val="both"/>
              <w:rPr>
                <w:rFonts w:ascii="Cambria" w:hAnsi="Cambria" w:cs="Calibri"/>
                <w:color w:val="000000"/>
                <w:sz w:val="18"/>
                <w:szCs w:val="18"/>
              </w:rPr>
            </w:pPr>
            <w:proofErr w:type="spellStart"/>
            <w:r w:rsidRPr="003901C1">
              <w:rPr>
                <w:rFonts w:ascii="Cambria" w:hAnsi="Cambria" w:cs="Calibri"/>
                <w:color w:val="000000"/>
                <w:sz w:val="18"/>
                <w:szCs w:val="18"/>
              </w:rPr>
              <w:t>Descolador</w:t>
            </w:r>
            <w:proofErr w:type="spellEnd"/>
            <w:r w:rsidRPr="003901C1">
              <w:rPr>
                <w:rFonts w:ascii="Cambria" w:hAnsi="Cambria" w:cs="Calibri"/>
                <w:color w:val="000000"/>
                <w:sz w:val="18"/>
                <w:szCs w:val="18"/>
              </w:rPr>
              <w:t xml:space="preserve"> de </w:t>
            </w:r>
            <w:proofErr w:type="spellStart"/>
            <w:r w:rsidRPr="003901C1">
              <w:rPr>
                <w:rFonts w:ascii="Cambria" w:hAnsi="Cambria" w:cs="Calibri"/>
                <w:color w:val="000000"/>
                <w:sz w:val="18"/>
                <w:szCs w:val="18"/>
              </w:rPr>
              <w:t>Molt</w:t>
            </w:r>
            <w:proofErr w:type="spellEnd"/>
          </w:p>
        </w:tc>
        <w:tc>
          <w:tcPr>
            <w:tcW w:w="862" w:type="dxa"/>
            <w:shd w:val="clear" w:color="auto" w:fill="auto"/>
            <w:vAlign w:val="center"/>
            <w:hideMark/>
          </w:tcPr>
          <w:p w14:paraId="5050C5D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45C192A8" w14:textId="51F333D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17,63</w:t>
            </w:r>
          </w:p>
        </w:tc>
        <w:tc>
          <w:tcPr>
            <w:tcW w:w="959" w:type="dxa"/>
            <w:shd w:val="clear" w:color="000000" w:fill="FFFFFF"/>
            <w:vAlign w:val="center"/>
            <w:hideMark/>
          </w:tcPr>
          <w:p w14:paraId="2E24058F" w14:textId="0184068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528,90</w:t>
            </w:r>
          </w:p>
        </w:tc>
        <w:tc>
          <w:tcPr>
            <w:tcW w:w="886" w:type="dxa"/>
            <w:shd w:val="clear" w:color="000000" w:fill="FFFFFF"/>
            <w:vAlign w:val="center"/>
            <w:hideMark/>
          </w:tcPr>
          <w:p w14:paraId="36F6003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1672F97A" w14:textId="2A3ADD60"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528,90</w:t>
            </w:r>
          </w:p>
        </w:tc>
        <w:tc>
          <w:tcPr>
            <w:tcW w:w="886" w:type="dxa"/>
            <w:shd w:val="clear" w:color="000000" w:fill="FFFFFF"/>
            <w:vAlign w:val="center"/>
            <w:hideMark/>
          </w:tcPr>
          <w:p w14:paraId="53D9795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5910C509" w14:textId="7E8F381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2.644,50</w:t>
            </w:r>
          </w:p>
        </w:tc>
      </w:tr>
      <w:tr w:rsidR="00C46A24" w:rsidRPr="003901C1" w14:paraId="2A14912C" w14:textId="77777777" w:rsidTr="005D629B">
        <w:trPr>
          <w:trHeight w:val="20"/>
        </w:trPr>
        <w:tc>
          <w:tcPr>
            <w:tcW w:w="575" w:type="dxa"/>
            <w:shd w:val="clear" w:color="auto" w:fill="auto"/>
            <w:vAlign w:val="center"/>
            <w:hideMark/>
          </w:tcPr>
          <w:p w14:paraId="245B6176"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221</w:t>
            </w:r>
          </w:p>
        </w:tc>
        <w:tc>
          <w:tcPr>
            <w:tcW w:w="2255" w:type="dxa"/>
            <w:shd w:val="clear" w:color="auto" w:fill="auto"/>
            <w:vAlign w:val="center"/>
            <w:hideMark/>
          </w:tcPr>
          <w:p w14:paraId="60B6BCF0"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Espátula simples nº22</w:t>
            </w:r>
          </w:p>
        </w:tc>
        <w:tc>
          <w:tcPr>
            <w:tcW w:w="862" w:type="dxa"/>
            <w:shd w:val="clear" w:color="auto" w:fill="auto"/>
            <w:vAlign w:val="center"/>
            <w:hideMark/>
          </w:tcPr>
          <w:p w14:paraId="5D7B318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38" w:type="dxa"/>
            <w:shd w:val="clear" w:color="auto" w:fill="auto"/>
            <w:noWrap/>
            <w:vAlign w:val="center"/>
            <w:hideMark/>
          </w:tcPr>
          <w:p w14:paraId="5A2903C7" w14:textId="2961322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11,99</w:t>
            </w:r>
          </w:p>
        </w:tc>
        <w:tc>
          <w:tcPr>
            <w:tcW w:w="959" w:type="dxa"/>
            <w:shd w:val="clear" w:color="000000" w:fill="FFFFFF"/>
            <w:vAlign w:val="center"/>
            <w:hideMark/>
          </w:tcPr>
          <w:p w14:paraId="7282D869" w14:textId="724B1AE0"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239,80</w:t>
            </w:r>
          </w:p>
        </w:tc>
        <w:tc>
          <w:tcPr>
            <w:tcW w:w="886" w:type="dxa"/>
            <w:shd w:val="clear" w:color="000000" w:fill="FFFFFF"/>
            <w:vAlign w:val="center"/>
            <w:hideMark/>
          </w:tcPr>
          <w:p w14:paraId="20B51C4C"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w:t>
            </w:r>
          </w:p>
        </w:tc>
        <w:tc>
          <w:tcPr>
            <w:tcW w:w="955" w:type="dxa"/>
            <w:shd w:val="clear" w:color="000000" w:fill="FFFFFF"/>
            <w:vAlign w:val="center"/>
            <w:hideMark/>
          </w:tcPr>
          <w:p w14:paraId="5F0B55AA" w14:textId="78AC02B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239,80</w:t>
            </w:r>
          </w:p>
        </w:tc>
        <w:tc>
          <w:tcPr>
            <w:tcW w:w="886" w:type="dxa"/>
            <w:shd w:val="clear" w:color="000000" w:fill="FFFFFF"/>
            <w:vAlign w:val="center"/>
            <w:hideMark/>
          </w:tcPr>
          <w:p w14:paraId="50E25497"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100</w:t>
            </w:r>
          </w:p>
        </w:tc>
        <w:tc>
          <w:tcPr>
            <w:tcW w:w="1032" w:type="dxa"/>
            <w:shd w:val="clear" w:color="000000" w:fill="FFFFFF"/>
            <w:vAlign w:val="center"/>
            <w:hideMark/>
          </w:tcPr>
          <w:p w14:paraId="15D40C09" w14:textId="3A422A61"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1.199,00</w:t>
            </w:r>
          </w:p>
        </w:tc>
      </w:tr>
      <w:tr w:rsidR="00C46A24" w:rsidRPr="003901C1" w14:paraId="316473DE" w14:textId="77777777" w:rsidTr="005D629B">
        <w:trPr>
          <w:trHeight w:val="20"/>
        </w:trPr>
        <w:tc>
          <w:tcPr>
            <w:tcW w:w="575" w:type="dxa"/>
            <w:shd w:val="clear" w:color="auto" w:fill="auto"/>
            <w:vAlign w:val="center"/>
            <w:hideMark/>
          </w:tcPr>
          <w:p w14:paraId="7212092B"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224</w:t>
            </w:r>
          </w:p>
        </w:tc>
        <w:tc>
          <w:tcPr>
            <w:tcW w:w="2255" w:type="dxa"/>
            <w:shd w:val="clear" w:color="auto" w:fill="auto"/>
            <w:vAlign w:val="center"/>
            <w:hideMark/>
          </w:tcPr>
          <w:p w14:paraId="38F6B2B4"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Espátula para resina 1</w:t>
            </w:r>
          </w:p>
        </w:tc>
        <w:tc>
          <w:tcPr>
            <w:tcW w:w="862" w:type="dxa"/>
            <w:shd w:val="clear" w:color="auto" w:fill="auto"/>
            <w:vAlign w:val="center"/>
            <w:hideMark/>
          </w:tcPr>
          <w:p w14:paraId="6B32756F"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40</w:t>
            </w:r>
          </w:p>
        </w:tc>
        <w:tc>
          <w:tcPr>
            <w:tcW w:w="938" w:type="dxa"/>
            <w:shd w:val="clear" w:color="auto" w:fill="auto"/>
            <w:noWrap/>
            <w:vAlign w:val="center"/>
            <w:hideMark/>
          </w:tcPr>
          <w:p w14:paraId="09D01F8F" w14:textId="700BD48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11,99</w:t>
            </w:r>
          </w:p>
        </w:tc>
        <w:tc>
          <w:tcPr>
            <w:tcW w:w="959" w:type="dxa"/>
            <w:shd w:val="clear" w:color="000000" w:fill="FFFFFF"/>
            <w:vAlign w:val="center"/>
            <w:hideMark/>
          </w:tcPr>
          <w:p w14:paraId="10576AB9" w14:textId="7096F7DD"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479,60</w:t>
            </w:r>
          </w:p>
        </w:tc>
        <w:tc>
          <w:tcPr>
            <w:tcW w:w="886" w:type="dxa"/>
            <w:shd w:val="clear" w:color="000000" w:fill="FFFFFF"/>
            <w:vAlign w:val="center"/>
            <w:hideMark/>
          </w:tcPr>
          <w:p w14:paraId="04A5F069"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40</w:t>
            </w:r>
          </w:p>
        </w:tc>
        <w:tc>
          <w:tcPr>
            <w:tcW w:w="955" w:type="dxa"/>
            <w:shd w:val="clear" w:color="000000" w:fill="FFFFFF"/>
            <w:vAlign w:val="center"/>
            <w:hideMark/>
          </w:tcPr>
          <w:p w14:paraId="6D049E45" w14:textId="77683FE1"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479,60</w:t>
            </w:r>
          </w:p>
        </w:tc>
        <w:tc>
          <w:tcPr>
            <w:tcW w:w="886" w:type="dxa"/>
            <w:shd w:val="clear" w:color="000000" w:fill="FFFFFF"/>
            <w:vAlign w:val="center"/>
            <w:hideMark/>
          </w:tcPr>
          <w:p w14:paraId="6538AAC2"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200</w:t>
            </w:r>
          </w:p>
        </w:tc>
        <w:tc>
          <w:tcPr>
            <w:tcW w:w="1032" w:type="dxa"/>
            <w:shd w:val="clear" w:color="000000" w:fill="FFFFFF"/>
            <w:vAlign w:val="center"/>
            <w:hideMark/>
          </w:tcPr>
          <w:p w14:paraId="49FBD1AE" w14:textId="239E76A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2.398,00</w:t>
            </w:r>
          </w:p>
        </w:tc>
      </w:tr>
      <w:tr w:rsidR="00C46A24" w:rsidRPr="003901C1" w14:paraId="0A288D60" w14:textId="77777777" w:rsidTr="005D629B">
        <w:trPr>
          <w:trHeight w:val="20"/>
        </w:trPr>
        <w:tc>
          <w:tcPr>
            <w:tcW w:w="575" w:type="dxa"/>
            <w:shd w:val="clear" w:color="auto" w:fill="auto"/>
            <w:noWrap/>
            <w:vAlign w:val="center"/>
            <w:hideMark/>
          </w:tcPr>
          <w:p w14:paraId="75BDCAE3"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226</w:t>
            </w:r>
          </w:p>
        </w:tc>
        <w:tc>
          <w:tcPr>
            <w:tcW w:w="2255" w:type="dxa"/>
            <w:shd w:val="clear" w:color="auto" w:fill="auto"/>
            <w:vAlign w:val="center"/>
            <w:hideMark/>
          </w:tcPr>
          <w:p w14:paraId="0D1D4BFF"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Extrator </w:t>
            </w:r>
            <w:proofErr w:type="spellStart"/>
            <w:r w:rsidRPr="003901C1">
              <w:rPr>
                <w:rFonts w:ascii="Cambria" w:hAnsi="Cambria" w:cs="Calibri"/>
                <w:color w:val="000000"/>
                <w:sz w:val="18"/>
                <w:szCs w:val="18"/>
              </w:rPr>
              <w:t>Maccall</w:t>
            </w:r>
            <w:proofErr w:type="spellEnd"/>
            <w:r w:rsidRPr="003901C1">
              <w:rPr>
                <w:rFonts w:ascii="Cambria" w:hAnsi="Cambria" w:cs="Calibri"/>
                <w:color w:val="000000"/>
                <w:sz w:val="18"/>
                <w:szCs w:val="18"/>
              </w:rPr>
              <w:t xml:space="preserve"> nº1/10</w:t>
            </w:r>
          </w:p>
        </w:tc>
        <w:tc>
          <w:tcPr>
            <w:tcW w:w="862" w:type="dxa"/>
            <w:shd w:val="clear" w:color="auto" w:fill="auto"/>
            <w:vAlign w:val="center"/>
            <w:hideMark/>
          </w:tcPr>
          <w:p w14:paraId="37F92DE9"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6D6306ED" w14:textId="01303EC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12,17</w:t>
            </w:r>
          </w:p>
        </w:tc>
        <w:tc>
          <w:tcPr>
            <w:tcW w:w="959" w:type="dxa"/>
            <w:shd w:val="clear" w:color="000000" w:fill="FFFFFF"/>
            <w:vAlign w:val="center"/>
            <w:hideMark/>
          </w:tcPr>
          <w:p w14:paraId="0B0DB6A6" w14:textId="2E93124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2824BE3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24A241DD" w14:textId="1C1E522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365,10</w:t>
            </w:r>
          </w:p>
        </w:tc>
        <w:tc>
          <w:tcPr>
            <w:tcW w:w="886" w:type="dxa"/>
            <w:shd w:val="clear" w:color="000000" w:fill="FFFFFF"/>
            <w:vAlign w:val="center"/>
            <w:hideMark/>
          </w:tcPr>
          <w:p w14:paraId="7FC574C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551CF62A" w14:textId="621C7F8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1.825,50</w:t>
            </w:r>
          </w:p>
        </w:tc>
      </w:tr>
      <w:tr w:rsidR="00C46A24" w:rsidRPr="003901C1" w14:paraId="6C2BB755" w14:textId="77777777" w:rsidTr="005D629B">
        <w:trPr>
          <w:trHeight w:val="20"/>
        </w:trPr>
        <w:tc>
          <w:tcPr>
            <w:tcW w:w="575" w:type="dxa"/>
            <w:shd w:val="clear" w:color="auto" w:fill="auto"/>
            <w:noWrap/>
            <w:vAlign w:val="center"/>
            <w:hideMark/>
          </w:tcPr>
          <w:p w14:paraId="50C45233"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262</w:t>
            </w:r>
          </w:p>
        </w:tc>
        <w:tc>
          <w:tcPr>
            <w:tcW w:w="2255" w:type="dxa"/>
            <w:shd w:val="clear" w:color="auto" w:fill="auto"/>
            <w:vAlign w:val="center"/>
            <w:hideMark/>
          </w:tcPr>
          <w:p w14:paraId="16923C75" w14:textId="77777777" w:rsidR="00C46A24" w:rsidRPr="003901C1" w:rsidRDefault="00C46A24" w:rsidP="00C46A24">
            <w:pPr>
              <w:jc w:val="both"/>
              <w:rPr>
                <w:rFonts w:ascii="Cambria" w:hAnsi="Cambria" w:cs="Calibri"/>
                <w:color w:val="000000"/>
                <w:sz w:val="18"/>
                <w:szCs w:val="18"/>
              </w:rPr>
            </w:pPr>
            <w:proofErr w:type="gramStart"/>
            <w:r w:rsidRPr="003901C1">
              <w:rPr>
                <w:rFonts w:ascii="Cambria" w:hAnsi="Cambria" w:cs="Calibri"/>
                <w:color w:val="000000"/>
                <w:sz w:val="18"/>
                <w:szCs w:val="18"/>
              </w:rPr>
              <w:t>Micro motor</w:t>
            </w:r>
            <w:proofErr w:type="gramEnd"/>
            <w:r w:rsidRPr="003901C1">
              <w:rPr>
                <w:rFonts w:ascii="Cambria" w:hAnsi="Cambria" w:cs="Calibri"/>
                <w:color w:val="000000"/>
                <w:sz w:val="18"/>
                <w:szCs w:val="18"/>
              </w:rPr>
              <w:t xml:space="preserve"> para acionamento das peças. Rotação máxima de acionamento 20.000 rpm com inversão de rotação. Acoplamento Bordem (dois furos) com regulagem do spray na mangueira. Pressão de entrada 2,2 bar (32 libras/</w:t>
            </w:r>
            <w:proofErr w:type="spellStart"/>
            <w:r w:rsidRPr="003901C1">
              <w:rPr>
                <w:rFonts w:ascii="Cambria" w:hAnsi="Cambria" w:cs="Calibri"/>
                <w:color w:val="000000"/>
                <w:sz w:val="18"/>
                <w:szCs w:val="18"/>
              </w:rPr>
              <w:t>pol</w:t>
            </w:r>
            <w:proofErr w:type="spellEnd"/>
            <w:r w:rsidRPr="003901C1">
              <w:rPr>
                <w:rFonts w:ascii="Cambria" w:hAnsi="Cambria" w:cs="Calibri"/>
                <w:color w:val="000000"/>
                <w:sz w:val="18"/>
                <w:szCs w:val="18"/>
              </w:rPr>
              <w:t xml:space="preserve">²). Esterilizável por mais de 1000 ciclos em autoclave. Spray interno 5.000 a 20.000 rpm. Sistema </w:t>
            </w:r>
            <w:proofErr w:type="spellStart"/>
            <w:r w:rsidRPr="003901C1">
              <w:rPr>
                <w:rFonts w:ascii="Cambria" w:hAnsi="Cambria" w:cs="Calibri"/>
                <w:color w:val="000000"/>
                <w:sz w:val="18"/>
                <w:szCs w:val="18"/>
              </w:rPr>
              <w:t>INTRAmatic</w:t>
            </w:r>
            <w:proofErr w:type="spellEnd"/>
            <w:r w:rsidRPr="003901C1">
              <w:rPr>
                <w:rFonts w:ascii="Cambria" w:hAnsi="Cambria" w:cs="Calibri"/>
                <w:color w:val="000000"/>
                <w:sz w:val="18"/>
                <w:szCs w:val="18"/>
              </w:rPr>
              <w:t xml:space="preserve"> 1.000 ciclos de </w:t>
            </w:r>
            <w:proofErr w:type="gramStart"/>
            <w:r w:rsidRPr="003901C1">
              <w:rPr>
                <w:rFonts w:ascii="Cambria" w:hAnsi="Cambria" w:cs="Calibri"/>
                <w:color w:val="000000"/>
                <w:sz w:val="18"/>
                <w:szCs w:val="18"/>
              </w:rPr>
              <w:t>esterilização .Sentido</w:t>
            </w:r>
            <w:proofErr w:type="gramEnd"/>
            <w:r w:rsidRPr="003901C1">
              <w:rPr>
                <w:rFonts w:ascii="Cambria" w:hAnsi="Cambria" w:cs="Calibri"/>
                <w:color w:val="000000"/>
                <w:sz w:val="18"/>
                <w:szCs w:val="18"/>
              </w:rPr>
              <w:t xml:space="preserve"> de rotação </w:t>
            </w:r>
            <w:proofErr w:type="spellStart"/>
            <w:r w:rsidRPr="003901C1">
              <w:rPr>
                <w:rFonts w:ascii="Cambria" w:hAnsi="Cambria" w:cs="Calibri"/>
                <w:color w:val="000000"/>
                <w:sz w:val="18"/>
                <w:szCs w:val="18"/>
              </w:rPr>
              <w:t>ajustável.Baixo</w:t>
            </w:r>
            <w:proofErr w:type="spellEnd"/>
            <w:r w:rsidRPr="003901C1">
              <w:rPr>
                <w:rFonts w:ascii="Cambria" w:hAnsi="Cambria" w:cs="Calibri"/>
                <w:color w:val="000000"/>
                <w:sz w:val="18"/>
                <w:szCs w:val="18"/>
              </w:rPr>
              <w:t xml:space="preserve"> nível de ruído</w:t>
            </w:r>
          </w:p>
        </w:tc>
        <w:tc>
          <w:tcPr>
            <w:tcW w:w="862" w:type="dxa"/>
            <w:shd w:val="clear" w:color="auto" w:fill="auto"/>
            <w:vAlign w:val="center"/>
            <w:hideMark/>
          </w:tcPr>
          <w:p w14:paraId="03260463"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w:t>
            </w:r>
          </w:p>
        </w:tc>
        <w:tc>
          <w:tcPr>
            <w:tcW w:w="938" w:type="dxa"/>
            <w:shd w:val="clear" w:color="auto" w:fill="auto"/>
            <w:noWrap/>
            <w:vAlign w:val="center"/>
            <w:hideMark/>
          </w:tcPr>
          <w:p w14:paraId="64830010" w14:textId="259A9D0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453,26</w:t>
            </w:r>
          </w:p>
        </w:tc>
        <w:tc>
          <w:tcPr>
            <w:tcW w:w="959" w:type="dxa"/>
            <w:shd w:val="clear" w:color="000000" w:fill="FFFFFF"/>
            <w:vAlign w:val="center"/>
            <w:hideMark/>
          </w:tcPr>
          <w:p w14:paraId="10A64534" w14:textId="62A26D8E"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4.532,60</w:t>
            </w:r>
          </w:p>
        </w:tc>
        <w:tc>
          <w:tcPr>
            <w:tcW w:w="886" w:type="dxa"/>
            <w:shd w:val="clear" w:color="000000" w:fill="FFFFFF"/>
            <w:vAlign w:val="center"/>
            <w:hideMark/>
          </w:tcPr>
          <w:p w14:paraId="55B988C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w:t>
            </w:r>
          </w:p>
        </w:tc>
        <w:tc>
          <w:tcPr>
            <w:tcW w:w="955" w:type="dxa"/>
            <w:shd w:val="clear" w:color="000000" w:fill="FFFFFF"/>
            <w:vAlign w:val="center"/>
            <w:hideMark/>
          </w:tcPr>
          <w:p w14:paraId="49C0E633" w14:textId="38696240"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4.532,60</w:t>
            </w:r>
          </w:p>
        </w:tc>
        <w:tc>
          <w:tcPr>
            <w:tcW w:w="886" w:type="dxa"/>
            <w:shd w:val="clear" w:color="000000" w:fill="FFFFFF"/>
            <w:vAlign w:val="center"/>
            <w:hideMark/>
          </w:tcPr>
          <w:p w14:paraId="084C1D4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1032" w:type="dxa"/>
            <w:shd w:val="clear" w:color="000000" w:fill="FFFFFF"/>
            <w:vAlign w:val="center"/>
            <w:hideMark/>
          </w:tcPr>
          <w:p w14:paraId="6B0CE697" w14:textId="7C51CBD1"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22.663,00</w:t>
            </w:r>
          </w:p>
        </w:tc>
      </w:tr>
      <w:tr w:rsidR="00C46A24" w:rsidRPr="003901C1" w14:paraId="513A6E08" w14:textId="77777777" w:rsidTr="005D629B">
        <w:trPr>
          <w:trHeight w:val="20"/>
        </w:trPr>
        <w:tc>
          <w:tcPr>
            <w:tcW w:w="575" w:type="dxa"/>
            <w:shd w:val="clear" w:color="auto" w:fill="auto"/>
            <w:noWrap/>
            <w:vAlign w:val="center"/>
            <w:hideMark/>
          </w:tcPr>
          <w:p w14:paraId="64253AB4"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264</w:t>
            </w:r>
          </w:p>
        </w:tc>
        <w:tc>
          <w:tcPr>
            <w:tcW w:w="2255" w:type="dxa"/>
            <w:shd w:val="clear" w:color="auto" w:fill="auto"/>
            <w:vAlign w:val="center"/>
            <w:hideMark/>
          </w:tcPr>
          <w:p w14:paraId="0349EAEE"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Pinça hemostáticas Kelly reta</w:t>
            </w:r>
          </w:p>
        </w:tc>
        <w:tc>
          <w:tcPr>
            <w:tcW w:w="862" w:type="dxa"/>
            <w:shd w:val="clear" w:color="auto" w:fill="auto"/>
            <w:vAlign w:val="center"/>
            <w:hideMark/>
          </w:tcPr>
          <w:p w14:paraId="45C65047"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938" w:type="dxa"/>
            <w:shd w:val="clear" w:color="auto" w:fill="auto"/>
            <w:noWrap/>
            <w:vAlign w:val="center"/>
            <w:hideMark/>
          </w:tcPr>
          <w:p w14:paraId="640286E4" w14:textId="041E1D5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31,90</w:t>
            </w:r>
          </w:p>
        </w:tc>
        <w:tc>
          <w:tcPr>
            <w:tcW w:w="959" w:type="dxa"/>
            <w:shd w:val="clear" w:color="000000" w:fill="FFFFFF"/>
            <w:vAlign w:val="center"/>
            <w:hideMark/>
          </w:tcPr>
          <w:p w14:paraId="4FFDB42A" w14:textId="5FD8C18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1.595,00</w:t>
            </w:r>
          </w:p>
        </w:tc>
        <w:tc>
          <w:tcPr>
            <w:tcW w:w="886" w:type="dxa"/>
            <w:shd w:val="clear" w:color="000000" w:fill="FFFFFF"/>
            <w:vAlign w:val="center"/>
            <w:hideMark/>
          </w:tcPr>
          <w:p w14:paraId="52F59935"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955" w:type="dxa"/>
            <w:shd w:val="clear" w:color="000000" w:fill="FFFFFF"/>
            <w:vAlign w:val="center"/>
            <w:hideMark/>
          </w:tcPr>
          <w:p w14:paraId="330359F3" w14:textId="479B17E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1.595,00</w:t>
            </w:r>
          </w:p>
        </w:tc>
        <w:tc>
          <w:tcPr>
            <w:tcW w:w="886" w:type="dxa"/>
            <w:shd w:val="clear" w:color="000000" w:fill="FFFFFF"/>
            <w:vAlign w:val="center"/>
            <w:hideMark/>
          </w:tcPr>
          <w:p w14:paraId="229E94FF"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250</w:t>
            </w:r>
          </w:p>
        </w:tc>
        <w:tc>
          <w:tcPr>
            <w:tcW w:w="1032" w:type="dxa"/>
            <w:shd w:val="clear" w:color="000000" w:fill="FFFFFF"/>
            <w:vAlign w:val="center"/>
            <w:hideMark/>
          </w:tcPr>
          <w:p w14:paraId="38C6CCAF" w14:textId="5767D6B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7.975,00</w:t>
            </w:r>
          </w:p>
        </w:tc>
      </w:tr>
      <w:tr w:rsidR="00C46A24" w:rsidRPr="003901C1" w14:paraId="1745A342" w14:textId="77777777" w:rsidTr="005D629B">
        <w:trPr>
          <w:trHeight w:val="20"/>
        </w:trPr>
        <w:tc>
          <w:tcPr>
            <w:tcW w:w="575" w:type="dxa"/>
            <w:shd w:val="clear" w:color="auto" w:fill="auto"/>
            <w:noWrap/>
            <w:vAlign w:val="center"/>
            <w:hideMark/>
          </w:tcPr>
          <w:p w14:paraId="499C1CE5"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265</w:t>
            </w:r>
          </w:p>
        </w:tc>
        <w:tc>
          <w:tcPr>
            <w:tcW w:w="2255" w:type="dxa"/>
            <w:shd w:val="clear" w:color="auto" w:fill="auto"/>
            <w:vAlign w:val="center"/>
            <w:hideMark/>
          </w:tcPr>
          <w:p w14:paraId="050D5DEE"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Pinça hemostáticas Kelly curva</w:t>
            </w:r>
          </w:p>
        </w:tc>
        <w:tc>
          <w:tcPr>
            <w:tcW w:w="862" w:type="dxa"/>
            <w:shd w:val="clear" w:color="auto" w:fill="auto"/>
            <w:vAlign w:val="center"/>
            <w:hideMark/>
          </w:tcPr>
          <w:p w14:paraId="6CD913AD"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938" w:type="dxa"/>
            <w:shd w:val="clear" w:color="auto" w:fill="auto"/>
            <w:noWrap/>
            <w:vAlign w:val="center"/>
            <w:hideMark/>
          </w:tcPr>
          <w:p w14:paraId="5ED4D818" w14:textId="0114FEE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31,90</w:t>
            </w:r>
          </w:p>
        </w:tc>
        <w:tc>
          <w:tcPr>
            <w:tcW w:w="959" w:type="dxa"/>
            <w:shd w:val="clear" w:color="000000" w:fill="FFFFFF"/>
            <w:vAlign w:val="center"/>
            <w:hideMark/>
          </w:tcPr>
          <w:p w14:paraId="2673017D" w14:textId="5C622EB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1.595,00</w:t>
            </w:r>
          </w:p>
        </w:tc>
        <w:tc>
          <w:tcPr>
            <w:tcW w:w="886" w:type="dxa"/>
            <w:shd w:val="clear" w:color="000000" w:fill="FFFFFF"/>
            <w:vAlign w:val="center"/>
            <w:hideMark/>
          </w:tcPr>
          <w:p w14:paraId="250CDA0D"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955" w:type="dxa"/>
            <w:shd w:val="clear" w:color="000000" w:fill="FFFFFF"/>
            <w:vAlign w:val="center"/>
            <w:hideMark/>
          </w:tcPr>
          <w:p w14:paraId="7915DCB1" w14:textId="4E7BE5B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1.595,00</w:t>
            </w:r>
          </w:p>
        </w:tc>
        <w:tc>
          <w:tcPr>
            <w:tcW w:w="886" w:type="dxa"/>
            <w:shd w:val="clear" w:color="000000" w:fill="FFFFFF"/>
            <w:vAlign w:val="center"/>
            <w:hideMark/>
          </w:tcPr>
          <w:p w14:paraId="56C06670"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250</w:t>
            </w:r>
          </w:p>
        </w:tc>
        <w:tc>
          <w:tcPr>
            <w:tcW w:w="1032" w:type="dxa"/>
            <w:shd w:val="clear" w:color="000000" w:fill="FFFFFF"/>
            <w:vAlign w:val="center"/>
            <w:hideMark/>
          </w:tcPr>
          <w:p w14:paraId="2E26C582" w14:textId="4C217A38"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7.975,00</w:t>
            </w:r>
          </w:p>
        </w:tc>
      </w:tr>
      <w:tr w:rsidR="00C46A24" w:rsidRPr="003901C1" w14:paraId="1D38FB22" w14:textId="77777777" w:rsidTr="005D629B">
        <w:trPr>
          <w:trHeight w:val="20"/>
        </w:trPr>
        <w:tc>
          <w:tcPr>
            <w:tcW w:w="575" w:type="dxa"/>
            <w:shd w:val="clear" w:color="auto" w:fill="auto"/>
            <w:noWrap/>
            <w:vAlign w:val="center"/>
            <w:hideMark/>
          </w:tcPr>
          <w:p w14:paraId="6594DF02"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267</w:t>
            </w:r>
          </w:p>
        </w:tc>
        <w:tc>
          <w:tcPr>
            <w:tcW w:w="2255" w:type="dxa"/>
            <w:shd w:val="clear" w:color="auto" w:fill="auto"/>
            <w:vAlign w:val="center"/>
            <w:hideMark/>
          </w:tcPr>
          <w:p w14:paraId="1B3C4D3C" w14:textId="77777777" w:rsidR="00C46A24" w:rsidRPr="003901C1" w:rsidRDefault="00C46A24" w:rsidP="00C46A24">
            <w:pPr>
              <w:jc w:val="both"/>
              <w:rPr>
                <w:rFonts w:ascii="Cambria" w:hAnsi="Cambria" w:cs="Calibri"/>
                <w:color w:val="000000"/>
                <w:sz w:val="18"/>
                <w:szCs w:val="18"/>
              </w:rPr>
            </w:pPr>
            <w:proofErr w:type="spellStart"/>
            <w:r w:rsidRPr="003901C1">
              <w:rPr>
                <w:rFonts w:ascii="Cambria" w:hAnsi="Cambria" w:cs="Calibri"/>
                <w:color w:val="000000"/>
                <w:sz w:val="18"/>
                <w:szCs w:val="18"/>
              </w:rPr>
              <w:t>Periotomo</w:t>
            </w:r>
            <w:proofErr w:type="spellEnd"/>
            <w:r w:rsidRPr="003901C1">
              <w:rPr>
                <w:rFonts w:ascii="Cambria" w:hAnsi="Cambria" w:cs="Calibri"/>
                <w:color w:val="000000"/>
                <w:sz w:val="18"/>
                <w:szCs w:val="18"/>
              </w:rPr>
              <w:t xml:space="preserve"> simples</w:t>
            </w:r>
          </w:p>
        </w:tc>
        <w:tc>
          <w:tcPr>
            <w:tcW w:w="862" w:type="dxa"/>
            <w:shd w:val="clear" w:color="auto" w:fill="auto"/>
            <w:vAlign w:val="center"/>
            <w:hideMark/>
          </w:tcPr>
          <w:p w14:paraId="736BB3C9"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05DD20AE" w14:textId="1E42EDC4"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39,70</w:t>
            </w:r>
          </w:p>
        </w:tc>
        <w:tc>
          <w:tcPr>
            <w:tcW w:w="959" w:type="dxa"/>
            <w:shd w:val="clear" w:color="000000" w:fill="FFFFFF"/>
            <w:vAlign w:val="center"/>
            <w:hideMark/>
          </w:tcPr>
          <w:p w14:paraId="0F3B7407" w14:textId="3972036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1.191,00</w:t>
            </w:r>
          </w:p>
        </w:tc>
        <w:tc>
          <w:tcPr>
            <w:tcW w:w="886" w:type="dxa"/>
            <w:shd w:val="clear" w:color="000000" w:fill="FFFFFF"/>
            <w:vAlign w:val="center"/>
            <w:hideMark/>
          </w:tcPr>
          <w:p w14:paraId="76DEE89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608DBD99" w14:textId="47D2A8E5"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1.191,00</w:t>
            </w:r>
          </w:p>
        </w:tc>
        <w:tc>
          <w:tcPr>
            <w:tcW w:w="886" w:type="dxa"/>
            <w:shd w:val="clear" w:color="000000" w:fill="FFFFFF"/>
            <w:vAlign w:val="center"/>
            <w:hideMark/>
          </w:tcPr>
          <w:p w14:paraId="38AF8135"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3FFC93F0" w14:textId="3BA7C69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5.955,00</w:t>
            </w:r>
          </w:p>
        </w:tc>
      </w:tr>
      <w:tr w:rsidR="00C46A24" w:rsidRPr="003901C1" w14:paraId="5AAFEC02" w14:textId="77777777" w:rsidTr="005D629B">
        <w:trPr>
          <w:trHeight w:val="20"/>
        </w:trPr>
        <w:tc>
          <w:tcPr>
            <w:tcW w:w="575" w:type="dxa"/>
            <w:shd w:val="clear" w:color="auto" w:fill="auto"/>
            <w:noWrap/>
            <w:vAlign w:val="center"/>
            <w:hideMark/>
          </w:tcPr>
          <w:p w14:paraId="2E06FD87"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268</w:t>
            </w:r>
          </w:p>
        </w:tc>
        <w:tc>
          <w:tcPr>
            <w:tcW w:w="2255" w:type="dxa"/>
            <w:shd w:val="clear" w:color="auto" w:fill="auto"/>
            <w:vAlign w:val="center"/>
            <w:hideMark/>
          </w:tcPr>
          <w:p w14:paraId="5D38E408" w14:textId="77777777" w:rsidR="00C46A24" w:rsidRPr="003901C1" w:rsidRDefault="00C46A24" w:rsidP="00C46A24">
            <w:pPr>
              <w:jc w:val="both"/>
              <w:rPr>
                <w:rFonts w:ascii="Cambria" w:hAnsi="Cambria" w:cs="Calibri"/>
                <w:color w:val="000000"/>
                <w:sz w:val="18"/>
                <w:szCs w:val="18"/>
              </w:rPr>
            </w:pPr>
            <w:proofErr w:type="spellStart"/>
            <w:r w:rsidRPr="003901C1">
              <w:rPr>
                <w:rFonts w:ascii="Cambria" w:hAnsi="Cambria" w:cs="Calibri"/>
                <w:color w:val="000000"/>
                <w:sz w:val="18"/>
                <w:szCs w:val="18"/>
              </w:rPr>
              <w:t>Peritomo</w:t>
            </w:r>
            <w:proofErr w:type="spellEnd"/>
            <w:r w:rsidRPr="003901C1">
              <w:rPr>
                <w:rFonts w:ascii="Cambria" w:hAnsi="Cambria" w:cs="Calibri"/>
                <w:color w:val="000000"/>
                <w:sz w:val="18"/>
                <w:szCs w:val="18"/>
              </w:rPr>
              <w:t xml:space="preserve"> duplo</w:t>
            </w:r>
          </w:p>
        </w:tc>
        <w:tc>
          <w:tcPr>
            <w:tcW w:w="862" w:type="dxa"/>
            <w:shd w:val="clear" w:color="auto" w:fill="auto"/>
            <w:vAlign w:val="center"/>
            <w:hideMark/>
          </w:tcPr>
          <w:p w14:paraId="6A90E563"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38" w:type="dxa"/>
            <w:shd w:val="clear" w:color="auto" w:fill="auto"/>
            <w:noWrap/>
            <w:vAlign w:val="center"/>
            <w:hideMark/>
          </w:tcPr>
          <w:p w14:paraId="53BD090A" w14:textId="4297E040"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39,70</w:t>
            </w:r>
          </w:p>
        </w:tc>
        <w:tc>
          <w:tcPr>
            <w:tcW w:w="959" w:type="dxa"/>
            <w:shd w:val="clear" w:color="000000" w:fill="FFFFFF"/>
            <w:vAlign w:val="center"/>
            <w:hideMark/>
          </w:tcPr>
          <w:p w14:paraId="1610AB10" w14:textId="4EF2C42B"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1.191,00</w:t>
            </w:r>
          </w:p>
        </w:tc>
        <w:tc>
          <w:tcPr>
            <w:tcW w:w="886" w:type="dxa"/>
            <w:shd w:val="clear" w:color="000000" w:fill="FFFFFF"/>
            <w:vAlign w:val="center"/>
            <w:hideMark/>
          </w:tcPr>
          <w:p w14:paraId="187F43E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w:t>
            </w:r>
          </w:p>
        </w:tc>
        <w:tc>
          <w:tcPr>
            <w:tcW w:w="955" w:type="dxa"/>
            <w:shd w:val="clear" w:color="000000" w:fill="FFFFFF"/>
            <w:vAlign w:val="center"/>
            <w:hideMark/>
          </w:tcPr>
          <w:p w14:paraId="655CCC82" w14:textId="40EBEB0A"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1.191,00</w:t>
            </w:r>
          </w:p>
        </w:tc>
        <w:tc>
          <w:tcPr>
            <w:tcW w:w="886" w:type="dxa"/>
            <w:shd w:val="clear" w:color="000000" w:fill="FFFFFF"/>
            <w:vAlign w:val="center"/>
            <w:hideMark/>
          </w:tcPr>
          <w:p w14:paraId="341E7E07"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150</w:t>
            </w:r>
          </w:p>
        </w:tc>
        <w:tc>
          <w:tcPr>
            <w:tcW w:w="1032" w:type="dxa"/>
            <w:shd w:val="clear" w:color="000000" w:fill="FFFFFF"/>
            <w:vAlign w:val="center"/>
            <w:hideMark/>
          </w:tcPr>
          <w:p w14:paraId="10D5B47A" w14:textId="0C87BD2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5.955,00</w:t>
            </w:r>
          </w:p>
        </w:tc>
      </w:tr>
      <w:tr w:rsidR="00C46A24" w:rsidRPr="003901C1" w14:paraId="5C590FAE" w14:textId="77777777" w:rsidTr="005D629B">
        <w:trPr>
          <w:trHeight w:val="20"/>
        </w:trPr>
        <w:tc>
          <w:tcPr>
            <w:tcW w:w="575" w:type="dxa"/>
            <w:shd w:val="clear" w:color="auto" w:fill="auto"/>
            <w:vAlign w:val="center"/>
            <w:hideMark/>
          </w:tcPr>
          <w:p w14:paraId="29FDFF7D"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272</w:t>
            </w:r>
          </w:p>
        </w:tc>
        <w:tc>
          <w:tcPr>
            <w:tcW w:w="2255" w:type="dxa"/>
            <w:shd w:val="clear" w:color="auto" w:fill="auto"/>
            <w:vAlign w:val="center"/>
            <w:hideMark/>
          </w:tcPr>
          <w:p w14:paraId="103F346E"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Porta agulha </w:t>
            </w:r>
            <w:proofErr w:type="spellStart"/>
            <w:r w:rsidRPr="003901C1">
              <w:rPr>
                <w:rFonts w:ascii="Cambria" w:hAnsi="Cambria" w:cs="Calibri"/>
                <w:color w:val="000000"/>
                <w:sz w:val="18"/>
                <w:szCs w:val="18"/>
              </w:rPr>
              <w:t>mayo</w:t>
            </w:r>
            <w:proofErr w:type="spellEnd"/>
            <w:r w:rsidRPr="003901C1">
              <w:rPr>
                <w:rFonts w:ascii="Cambria" w:hAnsi="Cambria" w:cs="Calibri"/>
                <w:color w:val="000000"/>
                <w:sz w:val="18"/>
                <w:szCs w:val="18"/>
              </w:rPr>
              <w:t xml:space="preserve">- </w:t>
            </w:r>
            <w:proofErr w:type="spellStart"/>
            <w:r w:rsidRPr="003901C1">
              <w:rPr>
                <w:rFonts w:ascii="Cambria" w:hAnsi="Cambria" w:cs="Calibri"/>
                <w:color w:val="000000"/>
                <w:sz w:val="18"/>
                <w:szCs w:val="18"/>
              </w:rPr>
              <w:t>hegar</w:t>
            </w:r>
            <w:proofErr w:type="spellEnd"/>
            <w:r w:rsidRPr="003901C1">
              <w:rPr>
                <w:rFonts w:ascii="Cambria" w:hAnsi="Cambria" w:cs="Calibri"/>
                <w:color w:val="000000"/>
                <w:sz w:val="18"/>
                <w:szCs w:val="18"/>
              </w:rPr>
              <w:t xml:space="preserve"> 14cm</w:t>
            </w:r>
          </w:p>
        </w:tc>
        <w:tc>
          <w:tcPr>
            <w:tcW w:w="862" w:type="dxa"/>
            <w:shd w:val="clear" w:color="auto" w:fill="auto"/>
            <w:vAlign w:val="center"/>
            <w:hideMark/>
          </w:tcPr>
          <w:p w14:paraId="63CB2784"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938" w:type="dxa"/>
            <w:shd w:val="clear" w:color="auto" w:fill="auto"/>
            <w:noWrap/>
            <w:vAlign w:val="center"/>
            <w:hideMark/>
          </w:tcPr>
          <w:p w14:paraId="03B7DEB4" w14:textId="3BA174AD"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29,99</w:t>
            </w:r>
          </w:p>
        </w:tc>
        <w:tc>
          <w:tcPr>
            <w:tcW w:w="959" w:type="dxa"/>
            <w:shd w:val="clear" w:color="000000" w:fill="FFFFFF"/>
            <w:vAlign w:val="center"/>
            <w:hideMark/>
          </w:tcPr>
          <w:p w14:paraId="3FE75A82" w14:textId="464EDE8C"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1.499,50</w:t>
            </w:r>
          </w:p>
        </w:tc>
        <w:tc>
          <w:tcPr>
            <w:tcW w:w="886" w:type="dxa"/>
            <w:shd w:val="clear" w:color="000000" w:fill="FFFFFF"/>
            <w:vAlign w:val="center"/>
            <w:hideMark/>
          </w:tcPr>
          <w:p w14:paraId="29881321"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955" w:type="dxa"/>
            <w:shd w:val="clear" w:color="000000" w:fill="FFFFFF"/>
            <w:vAlign w:val="center"/>
            <w:hideMark/>
          </w:tcPr>
          <w:p w14:paraId="6452B406" w14:textId="09BC4DB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1.499,50</w:t>
            </w:r>
          </w:p>
        </w:tc>
        <w:tc>
          <w:tcPr>
            <w:tcW w:w="886" w:type="dxa"/>
            <w:shd w:val="clear" w:color="000000" w:fill="FFFFFF"/>
            <w:vAlign w:val="center"/>
            <w:hideMark/>
          </w:tcPr>
          <w:p w14:paraId="53D13E9E"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250</w:t>
            </w:r>
          </w:p>
        </w:tc>
        <w:tc>
          <w:tcPr>
            <w:tcW w:w="1032" w:type="dxa"/>
            <w:shd w:val="clear" w:color="000000" w:fill="FFFFFF"/>
            <w:vAlign w:val="center"/>
            <w:hideMark/>
          </w:tcPr>
          <w:p w14:paraId="1D5C1794" w14:textId="1630B50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7.497,50</w:t>
            </w:r>
          </w:p>
        </w:tc>
      </w:tr>
      <w:tr w:rsidR="00C46A24" w:rsidRPr="003901C1" w14:paraId="7F7EAF97" w14:textId="77777777" w:rsidTr="005D629B">
        <w:trPr>
          <w:trHeight w:val="20"/>
        </w:trPr>
        <w:tc>
          <w:tcPr>
            <w:tcW w:w="575" w:type="dxa"/>
            <w:shd w:val="clear" w:color="auto" w:fill="auto"/>
            <w:noWrap/>
            <w:vAlign w:val="center"/>
            <w:hideMark/>
          </w:tcPr>
          <w:p w14:paraId="5FBB61D9"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274</w:t>
            </w:r>
          </w:p>
        </w:tc>
        <w:tc>
          <w:tcPr>
            <w:tcW w:w="2255" w:type="dxa"/>
            <w:shd w:val="clear" w:color="auto" w:fill="auto"/>
            <w:vAlign w:val="center"/>
            <w:hideMark/>
          </w:tcPr>
          <w:p w14:paraId="32A5A14B"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Porta matriz </w:t>
            </w:r>
            <w:proofErr w:type="spellStart"/>
            <w:r w:rsidRPr="003901C1">
              <w:rPr>
                <w:rFonts w:ascii="Cambria" w:hAnsi="Cambria" w:cs="Calibri"/>
                <w:color w:val="000000"/>
                <w:sz w:val="18"/>
                <w:szCs w:val="18"/>
              </w:rPr>
              <w:t>toffemire</w:t>
            </w:r>
            <w:proofErr w:type="spellEnd"/>
          </w:p>
        </w:tc>
        <w:tc>
          <w:tcPr>
            <w:tcW w:w="862" w:type="dxa"/>
            <w:shd w:val="clear" w:color="auto" w:fill="auto"/>
            <w:vAlign w:val="center"/>
            <w:hideMark/>
          </w:tcPr>
          <w:p w14:paraId="17297D7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40</w:t>
            </w:r>
          </w:p>
        </w:tc>
        <w:tc>
          <w:tcPr>
            <w:tcW w:w="938" w:type="dxa"/>
            <w:shd w:val="clear" w:color="auto" w:fill="auto"/>
            <w:noWrap/>
            <w:vAlign w:val="center"/>
            <w:hideMark/>
          </w:tcPr>
          <w:p w14:paraId="2DBEC8B9" w14:textId="49847B5F"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30,57</w:t>
            </w:r>
          </w:p>
        </w:tc>
        <w:tc>
          <w:tcPr>
            <w:tcW w:w="959" w:type="dxa"/>
            <w:shd w:val="clear" w:color="000000" w:fill="FFFFFF"/>
            <w:vAlign w:val="center"/>
            <w:hideMark/>
          </w:tcPr>
          <w:p w14:paraId="0B27252C" w14:textId="48DD3EC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1.222,80</w:t>
            </w:r>
          </w:p>
        </w:tc>
        <w:tc>
          <w:tcPr>
            <w:tcW w:w="886" w:type="dxa"/>
            <w:shd w:val="clear" w:color="000000" w:fill="FFFFFF"/>
            <w:vAlign w:val="center"/>
            <w:hideMark/>
          </w:tcPr>
          <w:p w14:paraId="77C9B2CB"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40</w:t>
            </w:r>
          </w:p>
        </w:tc>
        <w:tc>
          <w:tcPr>
            <w:tcW w:w="955" w:type="dxa"/>
            <w:shd w:val="clear" w:color="000000" w:fill="FFFFFF"/>
            <w:vAlign w:val="center"/>
            <w:hideMark/>
          </w:tcPr>
          <w:p w14:paraId="0FDCFD3A" w14:textId="1D231933"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1.222,80</w:t>
            </w:r>
          </w:p>
        </w:tc>
        <w:tc>
          <w:tcPr>
            <w:tcW w:w="886" w:type="dxa"/>
            <w:shd w:val="clear" w:color="000000" w:fill="FFFFFF"/>
            <w:vAlign w:val="center"/>
            <w:hideMark/>
          </w:tcPr>
          <w:p w14:paraId="2BEB47B4"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200</w:t>
            </w:r>
          </w:p>
        </w:tc>
        <w:tc>
          <w:tcPr>
            <w:tcW w:w="1032" w:type="dxa"/>
            <w:shd w:val="clear" w:color="000000" w:fill="FFFFFF"/>
            <w:vAlign w:val="center"/>
            <w:hideMark/>
          </w:tcPr>
          <w:p w14:paraId="7C2A8F9E" w14:textId="69283E2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6.114,00</w:t>
            </w:r>
          </w:p>
        </w:tc>
      </w:tr>
      <w:tr w:rsidR="00C46A24" w:rsidRPr="003901C1" w14:paraId="6A0B9CAB" w14:textId="77777777" w:rsidTr="005D629B">
        <w:trPr>
          <w:trHeight w:val="20"/>
        </w:trPr>
        <w:tc>
          <w:tcPr>
            <w:tcW w:w="575" w:type="dxa"/>
            <w:shd w:val="clear" w:color="auto" w:fill="auto"/>
            <w:vAlign w:val="center"/>
            <w:hideMark/>
          </w:tcPr>
          <w:p w14:paraId="3A233316" w14:textId="77777777" w:rsidR="00C46A24" w:rsidRPr="003901C1" w:rsidRDefault="00C46A24" w:rsidP="003901C1">
            <w:pPr>
              <w:jc w:val="center"/>
              <w:rPr>
                <w:rFonts w:ascii="Cambria" w:hAnsi="Cambria" w:cs="Calibri"/>
                <w:color w:val="000000"/>
                <w:sz w:val="18"/>
                <w:szCs w:val="18"/>
              </w:rPr>
            </w:pPr>
            <w:r w:rsidRPr="003901C1">
              <w:rPr>
                <w:rFonts w:ascii="Cambria" w:hAnsi="Cambria" w:cs="Calibri"/>
                <w:color w:val="000000"/>
                <w:sz w:val="18"/>
                <w:szCs w:val="18"/>
              </w:rPr>
              <w:t>275</w:t>
            </w:r>
          </w:p>
        </w:tc>
        <w:tc>
          <w:tcPr>
            <w:tcW w:w="2255" w:type="dxa"/>
            <w:shd w:val="clear" w:color="auto" w:fill="auto"/>
            <w:vAlign w:val="center"/>
            <w:hideMark/>
          </w:tcPr>
          <w:p w14:paraId="736B96F3" w14:textId="77777777" w:rsidR="00C46A24" w:rsidRPr="003901C1" w:rsidRDefault="00C46A24" w:rsidP="00C46A24">
            <w:pPr>
              <w:jc w:val="both"/>
              <w:rPr>
                <w:rFonts w:ascii="Cambria" w:hAnsi="Cambria" w:cs="Calibri"/>
                <w:color w:val="000000"/>
                <w:sz w:val="18"/>
                <w:szCs w:val="18"/>
              </w:rPr>
            </w:pPr>
            <w:r w:rsidRPr="003901C1">
              <w:rPr>
                <w:rFonts w:ascii="Cambria" w:hAnsi="Cambria" w:cs="Calibri"/>
                <w:color w:val="000000"/>
                <w:sz w:val="18"/>
                <w:szCs w:val="18"/>
              </w:rPr>
              <w:t xml:space="preserve">Seringa </w:t>
            </w:r>
            <w:proofErr w:type="spellStart"/>
            <w:r w:rsidRPr="003901C1">
              <w:rPr>
                <w:rFonts w:ascii="Cambria" w:hAnsi="Cambria" w:cs="Calibri"/>
                <w:color w:val="000000"/>
                <w:sz w:val="18"/>
                <w:szCs w:val="18"/>
              </w:rPr>
              <w:t>carpule</w:t>
            </w:r>
            <w:proofErr w:type="spellEnd"/>
            <w:r w:rsidRPr="003901C1">
              <w:rPr>
                <w:rFonts w:ascii="Cambria" w:hAnsi="Cambria" w:cs="Calibri"/>
                <w:color w:val="000000"/>
                <w:sz w:val="18"/>
                <w:szCs w:val="18"/>
              </w:rPr>
              <w:t>, dobrável, para anestesia</w:t>
            </w:r>
          </w:p>
        </w:tc>
        <w:tc>
          <w:tcPr>
            <w:tcW w:w="862" w:type="dxa"/>
            <w:shd w:val="clear" w:color="auto" w:fill="auto"/>
            <w:vAlign w:val="center"/>
            <w:hideMark/>
          </w:tcPr>
          <w:p w14:paraId="018ADED1"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938" w:type="dxa"/>
            <w:shd w:val="clear" w:color="auto" w:fill="auto"/>
            <w:noWrap/>
            <w:vAlign w:val="center"/>
            <w:hideMark/>
          </w:tcPr>
          <w:p w14:paraId="4792B930" w14:textId="4162E239"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43,35</w:t>
            </w:r>
          </w:p>
        </w:tc>
        <w:tc>
          <w:tcPr>
            <w:tcW w:w="959" w:type="dxa"/>
            <w:shd w:val="clear" w:color="000000" w:fill="FFFFFF"/>
            <w:vAlign w:val="center"/>
            <w:hideMark/>
          </w:tcPr>
          <w:p w14:paraId="62D7484B" w14:textId="158FC346"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2.167,50</w:t>
            </w:r>
          </w:p>
        </w:tc>
        <w:tc>
          <w:tcPr>
            <w:tcW w:w="886" w:type="dxa"/>
            <w:shd w:val="clear" w:color="000000" w:fill="FFFFFF"/>
            <w:vAlign w:val="center"/>
            <w:hideMark/>
          </w:tcPr>
          <w:p w14:paraId="77FD5316"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50</w:t>
            </w:r>
          </w:p>
        </w:tc>
        <w:tc>
          <w:tcPr>
            <w:tcW w:w="955" w:type="dxa"/>
            <w:shd w:val="clear" w:color="000000" w:fill="FFFFFF"/>
            <w:vAlign w:val="center"/>
            <w:hideMark/>
          </w:tcPr>
          <w:p w14:paraId="4C697E22" w14:textId="735F0C42"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2.167,50</w:t>
            </w:r>
          </w:p>
        </w:tc>
        <w:tc>
          <w:tcPr>
            <w:tcW w:w="886" w:type="dxa"/>
            <w:shd w:val="clear" w:color="000000" w:fill="FFFFFF"/>
            <w:vAlign w:val="center"/>
            <w:hideMark/>
          </w:tcPr>
          <w:p w14:paraId="0618C408" w14:textId="7777777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250</w:t>
            </w:r>
          </w:p>
        </w:tc>
        <w:tc>
          <w:tcPr>
            <w:tcW w:w="1032" w:type="dxa"/>
            <w:shd w:val="clear" w:color="000000" w:fill="FFFFFF"/>
            <w:vAlign w:val="center"/>
            <w:hideMark/>
          </w:tcPr>
          <w:p w14:paraId="7F252D09" w14:textId="0C93C3A7" w:rsidR="00C46A24" w:rsidRPr="003901C1" w:rsidRDefault="00C46A24" w:rsidP="00C46A24">
            <w:pPr>
              <w:jc w:val="center"/>
              <w:rPr>
                <w:rFonts w:ascii="Cambria" w:hAnsi="Cambria" w:cs="Calibri"/>
                <w:color w:val="000000"/>
                <w:sz w:val="18"/>
                <w:szCs w:val="18"/>
              </w:rPr>
            </w:pPr>
            <w:r w:rsidRPr="003901C1">
              <w:rPr>
                <w:rFonts w:ascii="Cambria" w:hAnsi="Cambria" w:cs="Calibri"/>
                <w:color w:val="000000"/>
                <w:sz w:val="18"/>
                <w:szCs w:val="18"/>
              </w:rPr>
              <w:t>10.837,50</w:t>
            </w:r>
          </w:p>
        </w:tc>
      </w:tr>
    </w:tbl>
    <w:p w14:paraId="46DB3225" w14:textId="77777777" w:rsidR="00961925" w:rsidRPr="00173E14" w:rsidRDefault="00961925" w:rsidP="00961925">
      <w:pPr>
        <w:pStyle w:val="Corpodetexto"/>
        <w:tabs>
          <w:tab w:val="left" w:pos="4156"/>
          <w:tab w:val="left" w:pos="5426"/>
        </w:tabs>
        <w:spacing w:after="0" w:line="200" w:lineRule="atLeast"/>
        <w:rPr>
          <w:rFonts w:ascii="Cambria" w:hAnsi="Cambria" w:cs="Arial"/>
          <w:color w:val="000000"/>
        </w:rPr>
      </w:pPr>
    </w:p>
    <w:p w14:paraId="46DB3226" w14:textId="77777777"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 xml:space="preserve">01 </w:t>
      </w:r>
      <w:r w:rsidRPr="00173E14">
        <w:rPr>
          <w:rFonts w:ascii="Cambria" w:hAnsi="Cambria"/>
          <w:b/>
          <w:color w:val="000000"/>
          <w:szCs w:val="24"/>
        </w:rPr>
        <w:noBreakHyphen/>
        <w:t xml:space="preserve"> DO OBJETO:</w:t>
      </w:r>
    </w:p>
    <w:p w14:paraId="46DB3228" w14:textId="77777777" w:rsidR="00961925" w:rsidRPr="00173E14" w:rsidRDefault="00961925" w:rsidP="00961925">
      <w:pPr>
        <w:pStyle w:val="Recuodecorpodetexto"/>
        <w:spacing w:line="200" w:lineRule="atLeast"/>
        <w:ind w:firstLine="0"/>
        <w:rPr>
          <w:rFonts w:ascii="Cambria" w:hAnsi="Cambria"/>
          <w:color w:val="000000"/>
        </w:rPr>
      </w:pPr>
      <w:r w:rsidRPr="00173E14">
        <w:rPr>
          <w:rFonts w:ascii="Cambria" w:hAnsi="Cambria"/>
          <w:color w:val="000000"/>
        </w:rPr>
        <w:t xml:space="preserve">I </w:t>
      </w:r>
      <w:proofErr w:type="gramStart"/>
      <w:r w:rsidRPr="00173E14">
        <w:rPr>
          <w:rFonts w:ascii="Cambria" w:hAnsi="Cambria"/>
          <w:color w:val="000000"/>
        </w:rPr>
        <w:noBreakHyphen/>
        <w:t xml:space="preserve"> Os</w:t>
      </w:r>
      <w:proofErr w:type="gramEnd"/>
      <w:r w:rsidRPr="00173E14">
        <w:rPr>
          <w:rFonts w:ascii="Cambria" w:hAnsi="Cambria"/>
          <w:color w:val="000000"/>
        </w:rPr>
        <w:t xml:space="preserve"> objetos do fornecimento são os produtos constantes </w:t>
      </w:r>
      <w:r w:rsidR="00357D85">
        <w:rPr>
          <w:rFonts w:ascii="Cambria" w:hAnsi="Cambria"/>
          <w:color w:val="000000"/>
        </w:rPr>
        <w:t>do quadro acima</w:t>
      </w:r>
      <w:r w:rsidRPr="00173E14">
        <w:rPr>
          <w:rFonts w:ascii="Cambria" w:hAnsi="Cambria"/>
          <w:color w:val="000000"/>
        </w:rPr>
        <w:t>, em que são discriminados, a apresentação de cada produto, o consumo estimado e o prazo para entrega.</w:t>
      </w:r>
    </w:p>
    <w:p w14:paraId="46DB3229" w14:textId="77777777" w:rsidR="00961925" w:rsidRPr="00173E14" w:rsidRDefault="00961925" w:rsidP="00961925">
      <w:pPr>
        <w:pStyle w:val="Recuodecorpodetexto"/>
        <w:spacing w:line="200" w:lineRule="atLeast"/>
        <w:ind w:firstLine="0"/>
        <w:rPr>
          <w:rFonts w:ascii="Cambria" w:hAnsi="Cambria"/>
          <w:color w:val="000000"/>
        </w:rPr>
      </w:pPr>
    </w:p>
    <w:p w14:paraId="46DB322A" w14:textId="77777777" w:rsidR="00961925" w:rsidRPr="00173E14" w:rsidRDefault="00961925" w:rsidP="00961925">
      <w:pPr>
        <w:tabs>
          <w:tab w:val="right" w:pos="6589"/>
        </w:tabs>
        <w:spacing w:line="200" w:lineRule="atLeast"/>
        <w:jc w:val="both"/>
        <w:rPr>
          <w:rFonts w:ascii="Cambria" w:hAnsi="Cambria"/>
          <w:b/>
          <w:color w:val="000000"/>
          <w:szCs w:val="24"/>
        </w:rPr>
      </w:pPr>
      <w:r w:rsidRPr="00173E14">
        <w:rPr>
          <w:rFonts w:ascii="Cambria" w:hAnsi="Cambria"/>
          <w:b/>
          <w:color w:val="000000"/>
          <w:szCs w:val="24"/>
        </w:rPr>
        <w:t xml:space="preserve">02 </w:t>
      </w:r>
      <w:r w:rsidRPr="00173E14">
        <w:rPr>
          <w:rFonts w:ascii="Cambria" w:hAnsi="Cambria"/>
          <w:b/>
          <w:color w:val="000000"/>
          <w:szCs w:val="24"/>
        </w:rPr>
        <w:noBreakHyphen/>
        <w:t xml:space="preserve"> DA VALIDADE DO REGISTRO DE PREÇOS</w:t>
      </w:r>
    </w:p>
    <w:p w14:paraId="46DB322C"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A presente Ata de Registro de Preços terá a validade de 12 meses a partir da homologação do processo.</w:t>
      </w:r>
    </w:p>
    <w:p w14:paraId="46DB322D" w14:textId="77777777" w:rsidR="00961925" w:rsidRPr="00173E14" w:rsidRDefault="00961925" w:rsidP="00961925">
      <w:pPr>
        <w:spacing w:line="200" w:lineRule="atLeast"/>
        <w:jc w:val="both"/>
        <w:rPr>
          <w:rFonts w:ascii="Cambria" w:hAnsi="Cambria"/>
          <w:color w:val="000000"/>
          <w:szCs w:val="24"/>
        </w:rPr>
      </w:pPr>
    </w:p>
    <w:p w14:paraId="46DB322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lastRenderedPageBreak/>
        <w:t xml:space="preserve">II </w:t>
      </w:r>
      <w:proofErr w:type="gramStart"/>
      <w:r w:rsidRPr="00173E14">
        <w:rPr>
          <w:rFonts w:ascii="Cambria" w:hAnsi="Cambria"/>
          <w:color w:val="000000"/>
          <w:szCs w:val="24"/>
        </w:rPr>
        <w:noBreakHyphen/>
        <w:t xml:space="preserve"> Nos</w:t>
      </w:r>
      <w:proofErr w:type="gramEnd"/>
      <w:r w:rsidRPr="00173E14">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173E14" w:rsidRDefault="00961925" w:rsidP="00961925">
      <w:pPr>
        <w:spacing w:line="200" w:lineRule="atLeast"/>
        <w:jc w:val="both"/>
        <w:rPr>
          <w:rFonts w:ascii="Cambria" w:hAnsi="Cambria"/>
          <w:color w:val="000000"/>
          <w:szCs w:val="24"/>
        </w:rPr>
      </w:pPr>
    </w:p>
    <w:p w14:paraId="46DB3230"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III </w:t>
      </w:r>
      <w:proofErr w:type="gramStart"/>
      <w:r w:rsidRPr="00173E14">
        <w:rPr>
          <w:rFonts w:ascii="Cambria" w:hAnsi="Cambria"/>
          <w:color w:val="000000"/>
          <w:szCs w:val="24"/>
        </w:rPr>
        <w:noBreakHyphen/>
        <w:t xml:space="preserve"> Ocorrendo</w:t>
      </w:r>
      <w:proofErr w:type="gramEnd"/>
      <w:r w:rsidRPr="00173E14">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173E14" w:rsidRDefault="00961925" w:rsidP="00961925">
      <w:pPr>
        <w:spacing w:line="200" w:lineRule="atLeast"/>
        <w:jc w:val="both"/>
        <w:rPr>
          <w:rFonts w:ascii="Cambria" w:hAnsi="Cambria"/>
          <w:color w:val="000000"/>
          <w:szCs w:val="24"/>
        </w:rPr>
      </w:pPr>
    </w:p>
    <w:p w14:paraId="46DB3232" w14:textId="77777777" w:rsidR="00961925" w:rsidRPr="00173E14" w:rsidRDefault="00961925" w:rsidP="00961925">
      <w:pPr>
        <w:tabs>
          <w:tab w:val="right" w:pos="7944"/>
        </w:tabs>
        <w:spacing w:line="200" w:lineRule="atLeast"/>
        <w:jc w:val="both"/>
        <w:rPr>
          <w:rFonts w:ascii="Cambria" w:hAnsi="Cambria"/>
          <w:b/>
          <w:color w:val="000000"/>
          <w:szCs w:val="24"/>
        </w:rPr>
      </w:pPr>
      <w:r w:rsidRPr="00173E14">
        <w:rPr>
          <w:rFonts w:ascii="Cambria" w:hAnsi="Cambria"/>
          <w:b/>
          <w:color w:val="000000"/>
          <w:szCs w:val="24"/>
        </w:rPr>
        <w:t xml:space="preserve">03 </w:t>
      </w:r>
      <w:r w:rsidRPr="00173E14">
        <w:rPr>
          <w:rFonts w:ascii="Cambria" w:hAnsi="Cambria"/>
          <w:b/>
          <w:color w:val="000000"/>
          <w:szCs w:val="24"/>
        </w:rPr>
        <w:noBreakHyphen/>
        <w:t xml:space="preserve"> DA UTILIZAÇÃO DA ATA DE REGISTRO DE PREÇOS</w:t>
      </w:r>
    </w:p>
    <w:p w14:paraId="46DB3234"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173E14" w:rsidRDefault="00961925" w:rsidP="00961925">
      <w:pPr>
        <w:spacing w:line="200" w:lineRule="atLeast"/>
        <w:jc w:val="both"/>
        <w:rPr>
          <w:rFonts w:ascii="Cambria" w:hAnsi="Cambria"/>
          <w:color w:val="000000"/>
          <w:szCs w:val="24"/>
        </w:rPr>
      </w:pPr>
    </w:p>
    <w:p w14:paraId="46DB3236" w14:textId="77777777" w:rsidR="00961925" w:rsidRPr="00173E14" w:rsidRDefault="00961925" w:rsidP="00961925">
      <w:pPr>
        <w:tabs>
          <w:tab w:val="right" w:pos="2401"/>
        </w:tabs>
        <w:spacing w:line="200" w:lineRule="atLeast"/>
        <w:jc w:val="both"/>
        <w:rPr>
          <w:rFonts w:ascii="Cambria" w:hAnsi="Cambria"/>
          <w:b/>
          <w:color w:val="000000"/>
          <w:szCs w:val="24"/>
        </w:rPr>
      </w:pPr>
      <w:r w:rsidRPr="00173E14">
        <w:rPr>
          <w:rFonts w:ascii="Cambria" w:hAnsi="Cambria"/>
          <w:b/>
          <w:color w:val="000000"/>
          <w:szCs w:val="24"/>
        </w:rPr>
        <w:t xml:space="preserve">04 </w:t>
      </w:r>
      <w:r w:rsidRPr="00173E14">
        <w:rPr>
          <w:rFonts w:ascii="Cambria" w:hAnsi="Cambria"/>
          <w:b/>
          <w:color w:val="000000"/>
          <w:szCs w:val="24"/>
        </w:rPr>
        <w:noBreakHyphen/>
        <w:t xml:space="preserve"> DO PREÇO</w:t>
      </w:r>
    </w:p>
    <w:p w14:paraId="46DB3238" w14:textId="3C52973A"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proofErr w:type="gramStart"/>
      <w:r w:rsidRPr="00173E14">
        <w:rPr>
          <w:rFonts w:ascii="Cambria" w:hAnsi="Cambria"/>
          <w:color w:val="000000"/>
          <w:szCs w:val="24"/>
        </w:rPr>
        <w:noBreakHyphen/>
        <w:t xml:space="preserve"> Os</w:t>
      </w:r>
      <w:proofErr w:type="gramEnd"/>
      <w:r w:rsidRPr="00173E14">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C275E2">
        <w:rPr>
          <w:rFonts w:ascii="Cambria" w:hAnsi="Cambria"/>
          <w:color w:val="000000"/>
          <w:szCs w:val="24"/>
        </w:rPr>
        <w:t>047/2021</w:t>
      </w:r>
      <w:r w:rsidRPr="00173E14">
        <w:rPr>
          <w:rFonts w:ascii="Cambria" w:hAnsi="Cambria"/>
          <w:color w:val="000000"/>
          <w:szCs w:val="24"/>
        </w:rPr>
        <w:t>.</w:t>
      </w:r>
    </w:p>
    <w:p w14:paraId="46DB3239" w14:textId="77777777" w:rsidR="00961925" w:rsidRPr="00173E14" w:rsidRDefault="00961925" w:rsidP="00961925">
      <w:pPr>
        <w:tabs>
          <w:tab w:val="right" w:pos="9122"/>
        </w:tabs>
        <w:spacing w:line="200" w:lineRule="atLeast"/>
        <w:jc w:val="both"/>
        <w:rPr>
          <w:rFonts w:ascii="Cambria" w:hAnsi="Cambria"/>
          <w:color w:val="000000"/>
          <w:szCs w:val="24"/>
        </w:rPr>
      </w:pPr>
    </w:p>
    <w:p w14:paraId="46DB323A" w14:textId="25B28EB9" w:rsidR="00961925" w:rsidRPr="00173E14" w:rsidRDefault="00961925" w:rsidP="00961925">
      <w:pPr>
        <w:tabs>
          <w:tab w:val="right" w:pos="9122"/>
        </w:tabs>
        <w:spacing w:line="200" w:lineRule="atLeast"/>
        <w:jc w:val="both"/>
        <w:rPr>
          <w:rFonts w:ascii="Cambria" w:hAnsi="Cambria"/>
          <w:color w:val="000000"/>
          <w:szCs w:val="24"/>
        </w:rPr>
      </w:pPr>
      <w:r w:rsidRPr="00173E14">
        <w:rPr>
          <w:rFonts w:ascii="Cambria" w:hAnsi="Cambria"/>
          <w:color w:val="000000"/>
          <w:szCs w:val="24"/>
        </w:rPr>
        <w:t xml:space="preserve">II </w:t>
      </w:r>
      <w:proofErr w:type="gramStart"/>
      <w:r w:rsidRPr="00173E14">
        <w:rPr>
          <w:rFonts w:ascii="Cambria" w:hAnsi="Cambria"/>
          <w:color w:val="000000"/>
          <w:szCs w:val="24"/>
        </w:rPr>
        <w:noBreakHyphen/>
        <w:t xml:space="preserve"> Em</w:t>
      </w:r>
      <w:proofErr w:type="gramEnd"/>
      <w:r w:rsidRPr="00173E14">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C275E2">
        <w:rPr>
          <w:rFonts w:ascii="Cambria" w:hAnsi="Cambria"/>
          <w:color w:val="000000"/>
          <w:szCs w:val="24"/>
        </w:rPr>
        <w:t>047/2021</w:t>
      </w:r>
      <w:r w:rsidRPr="00173E14">
        <w:rPr>
          <w:rFonts w:ascii="Cambria" w:hAnsi="Cambria"/>
          <w:color w:val="000000"/>
          <w:szCs w:val="24"/>
        </w:rPr>
        <w:t>, que integra o presente instrumento de compromisso.</w:t>
      </w:r>
    </w:p>
    <w:p w14:paraId="46DB323B" w14:textId="77777777" w:rsidR="00961925" w:rsidRPr="00173E14" w:rsidRDefault="00961925" w:rsidP="00961925">
      <w:pPr>
        <w:tabs>
          <w:tab w:val="right" w:pos="9106"/>
        </w:tabs>
        <w:spacing w:line="200" w:lineRule="atLeast"/>
        <w:jc w:val="both"/>
        <w:rPr>
          <w:rFonts w:ascii="Cambria" w:hAnsi="Cambria"/>
          <w:color w:val="000000"/>
          <w:szCs w:val="24"/>
        </w:rPr>
      </w:pPr>
    </w:p>
    <w:p w14:paraId="46DB323C" w14:textId="5B918F72" w:rsidR="00961925" w:rsidRPr="00173E14" w:rsidRDefault="00961925" w:rsidP="00094E69">
      <w:pPr>
        <w:tabs>
          <w:tab w:val="right" w:pos="9106"/>
        </w:tabs>
        <w:jc w:val="both"/>
        <w:rPr>
          <w:rFonts w:ascii="Cambria" w:hAnsi="Cambria"/>
          <w:color w:val="000000"/>
          <w:szCs w:val="24"/>
        </w:rPr>
      </w:pPr>
      <w:r w:rsidRPr="00173E14">
        <w:rPr>
          <w:rFonts w:ascii="Cambria" w:hAnsi="Cambria"/>
          <w:color w:val="000000"/>
          <w:szCs w:val="24"/>
        </w:rPr>
        <w:t xml:space="preserve">III </w:t>
      </w:r>
      <w:proofErr w:type="gramStart"/>
      <w:r w:rsidRPr="00173E14">
        <w:rPr>
          <w:rFonts w:ascii="Cambria" w:hAnsi="Cambria"/>
          <w:color w:val="000000"/>
          <w:szCs w:val="24"/>
        </w:rPr>
        <w:noBreakHyphen/>
        <w:t xml:space="preserve"> Em</w:t>
      </w:r>
      <w:proofErr w:type="gramEnd"/>
      <w:r w:rsidRPr="00173E14">
        <w:rPr>
          <w:rFonts w:ascii="Cambria" w:hAnsi="Cambria"/>
          <w:color w:val="000000"/>
          <w:szCs w:val="24"/>
        </w:rPr>
        <w:t xml:space="preserve"> cada fornecimento, o preço unitário a ser pago será o constante das propostas apresentadas, no Pregão nº </w:t>
      </w:r>
      <w:r w:rsidR="00C275E2">
        <w:rPr>
          <w:rFonts w:ascii="Cambria" w:hAnsi="Cambria"/>
          <w:color w:val="000000"/>
          <w:szCs w:val="24"/>
        </w:rPr>
        <w:t>047/2021</w:t>
      </w:r>
      <w:r w:rsidRPr="00173E14">
        <w:rPr>
          <w:rFonts w:ascii="Cambria" w:hAnsi="Cambria"/>
          <w:color w:val="000000"/>
          <w:szCs w:val="24"/>
        </w:rPr>
        <w:t xml:space="preserve"> pelas empresas detentoras da presente Ata, as quais também a integram.</w:t>
      </w:r>
    </w:p>
    <w:p w14:paraId="46DB323D" w14:textId="77777777" w:rsidR="00961925" w:rsidRPr="00173E14" w:rsidRDefault="00961925" w:rsidP="00094E69">
      <w:pPr>
        <w:tabs>
          <w:tab w:val="left" w:pos="50"/>
          <w:tab w:val="left" w:leader="dot" w:pos="5971"/>
          <w:tab w:val="right" w:pos="6021"/>
        </w:tabs>
        <w:jc w:val="both"/>
        <w:rPr>
          <w:rFonts w:ascii="Cambria" w:hAnsi="Cambria"/>
          <w:b/>
          <w:color w:val="000000"/>
          <w:szCs w:val="24"/>
        </w:rPr>
      </w:pPr>
    </w:p>
    <w:p w14:paraId="46DB323E" w14:textId="77777777" w:rsidR="00961925" w:rsidRPr="00173E14" w:rsidRDefault="00961925" w:rsidP="00094E69">
      <w:pPr>
        <w:tabs>
          <w:tab w:val="left" w:pos="50"/>
          <w:tab w:val="left" w:leader="dot" w:pos="5971"/>
          <w:tab w:val="right" w:pos="6021"/>
        </w:tabs>
        <w:jc w:val="both"/>
        <w:rPr>
          <w:rFonts w:ascii="Cambria" w:hAnsi="Cambria"/>
          <w:b/>
          <w:color w:val="000000"/>
          <w:szCs w:val="24"/>
        </w:rPr>
      </w:pPr>
      <w:r w:rsidRPr="00173E14">
        <w:rPr>
          <w:rFonts w:ascii="Cambria" w:hAnsi="Cambria"/>
          <w:b/>
          <w:color w:val="000000"/>
          <w:szCs w:val="24"/>
        </w:rPr>
        <w:t xml:space="preserve">05 </w:t>
      </w:r>
      <w:r w:rsidRPr="00173E14">
        <w:rPr>
          <w:rFonts w:ascii="Cambria" w:hAnsi="Cambria"/>
          <w:b/>
          <w:color w:val="000000"/>
          <w:szCs w:val="24"/>
        </w:rPr>
        <w:noBreakHyphen/>
        <w:t xml:space="preserve"> DO LOCAL E PRAZO DE ENTREGA</w:t>
      </w:r>
    </w:p>
    <w:p w14:paraId="46DB3240"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 </w:t>
      </w:r>
      <w:proofErr w:type="gramStart"/>
      <w:r w:rsidRPr="00173E14">
        <w:rPr>
          <w:rFonts w:ascii="Cambria" w:hAnsi="Cambria"/>
          <w:color w:val="000000"/>
          <w:szCs w:val="24"/>
        </w:rPr>
        <w:noBreakHyphen/>
        <w:t xml:space="preserve"> Em</w:t>
      </w:r>
      <w:proofErr w:type="gramEnd"/>
      <w:r w:rsidRPr="00173E14">
        <w:rPr>
          <w:rFonts w:ascii="Cambria" w:hAnsi="Cambria"/>
          <w:color w:val="000000"/>
          <w:szCs w:val="24"/>
        </w:rPr>
        <w:t xml:space="preserve"> cada fornecimento, o prazo de entrega do produto será o constante dos anexos desta, e será contado a partir da Ordem de Fornecimento.</w:t>
      </w:r>
    </w:p>
    <w:p w14:paraId="46DB3241" w14:textId="77777777" w:rsidR="00961925" w:rsidRPr="00094E69" w:rsidRDefault="00961925" w:rsidP="00094E69">
      <w:pPr>
        <w:jc w:val="both"/>
        <w:rPr>
          <w:rFonts w:ascii="Cambria" w:hAnsi="Cambria"/>
          <w:color w:val="000000"/>
          <w:szCs w:val="24"/>
        </w:rPr>
      </w:pPr>
    </w:p>
    <w:p w14:paraId="46DB3242" w14:textId="77777777" w:rsidR="00961925" w:rsidRPr="00094E69" w:rsidRDefault="00961925" w:rsidP="00094E69">
      <w:pPr>
        <w:jc w:val="both"/>
        <w:rPr>
          <w:rFonts w:ascii="Cambria" w:hAnsi="Cambria"/>
          <w:color w:val="000000"/>
          <w:szCs w:val="24"/>
        </w:rPr>
      </w:pPr>
      <w:r w:rsidRPr="00094E69">
        <w:rPr>
          <w:rFonts w:ascii="Cambria" w:hAnsi="Cambria"/>
          <w:color w:val="000000"/>
          <w:szCs w:val="24"/>
        </w:rPr>
        <w:t xml:space="preserve">II </w:t>
      </w:r>
      <w:r w:rsidRPr="00094E69">
        <w:rPr>
          <w:rFonts w:ascii="Cambria" w:hAnsi="Cambria"/>
          <w:color w:val="000000"/>
          <w:szCs w:val="24"/>
        </w:rPr>
        <w:noBreakHyphen/>
        <w:t xml:space="preserve"> O local da entrega, em cada fornecimento, será o constante da Ordem de Fornecimento.</w:t>
      </w:r>
    </w:p>
    <w:p w14:paraId="46DB3243" w14:textId="77777777" w:rsidR="00961925" w:rsidRPr="00094E69" w:rsidRDefault="00961925" w:rsidP="00094E69">
      <w:pPr>
        <w:jc w:val="both"/>
        <w:rPr>
          <w:rFonts w:ascii="Cambria" w:hAnsi="Cambria"/>
          <w:color w:val="000000"/>
          <w:szCs w:val="24"/>
        </w:rPr>
      </w:pPr>
    </w:p>
    <w:p w14:paraId="46DB3244" w14:textId="77777777" w:rsidR="00961925" w:rsidRPr="00094E69" w:rsidRDefault="00961925" w:rsidP="00094E69">
      <w:pPr>
        <w:tabs>
          <w:tab w:val="right" w:pos="3229"/>
        </w:tabs>
        <w:jc w:val="both"/>
        <w:rPr>
          <w:rFonts w:ascii="Cambria" w:hAnsi="Cambria"/>
          <w:b/>
          <w:color w:val="000000"/>
          <w:szCs w:val="24"/>
        </w:rPr>
      </w:pPr>
      <w:r w:rsidRPr="00094E69">
        <w:rPr>
          <w:rFonts w:ascii="Cambria" w:hAnsi="Cambria"/>
          <w:b/>
          <w:color w:val="000000"/>
          <w:szCs w:val="24"/>
        </w:rPr>
        <w:t xml:space="preserve">06 </w:t>
      </w:r>
      <w:r w:rsidRPr="00094E69">
        <w:rPr>
          <w:rFonts w:ascii="Cambria" w:hAnsi="Cambria"/>
          <w:b/>
          <w:color w:val="000000"/>
          <w:szCs w:val="24"/>
        </w:rPr>
        <w:noBreakHyphen/>
        <w:t xml:space="preserve"> DO PAGAMENTO</w:t>
      </w:r>
    </w:p>
    <w:p w14:paraId="46DB3247" w14:textId="77777777" w:rsidR="00094E69" w:rsidRPr="00094E69" w:rsidRDefault="00094E69" w:rsidP="00094E69">
      <w:pPr>
        <w:jc w:val="both"/>
        <w:rPr>
          <w:rFonts w:ascii="Cambria" w:hAnsi="Cambria"/>
          <w:szCs w:val="24"/>
        </w:rPr>
      </w:pPr>
      <w:r w:rsidRPr="00094E69">
        <w:rPr>
          <w:rFonts w:ascii="Cambria" w:hAnsi="Cambria"/>
          <w:szCs w:val="24"/>
        </w:rPr>
        <w:t xml:space="preserve">I </w:t>
      </w:r>
      <w:proofErr w:type="gramStart"/>
      <w:r w:rsidRPr="00094E69">
        <w:rPr>
          <w:rFonts w:ascii="Cambria" w:hAnsi="Cambria"/>
          <w:szCs w:val="24"/>
        </w:rPr>
        <w:noBreakHyphen/>
        <w:t xml:space="preserve"> Em</w:t>
      </w:r>
      <w:proofErr w:type="gramEnd"/>
      <w:r w:rsidRPr="00094E69">
        <w:rPr>
          <w:rFonts w:ascii="Cambria" w:hAnsi="Cambria"/>
          <w:szCs w:val="24"/>
        </w:rPr>
        <w:t xml:space="preserve"> todos os fornecimentos, o pagamento será feito por crédito em conta corrente na instituição bancaria, ou excepcionalmente, pela Secretaria da Fazenda, </w:t>
      </w:r>
      <w:r w:rsidRPr="00094E69">
        <w:rPr>
          <w:rFonts w:ascii="Cambria" w:hAnsi="Cambria"/>
          <w:bCs/>
          <w:szCs w:val="24"/>
        </w:rPr>
        <w:t xml:space="preserve">em até 30 (trinta) dias após recebimento </w:t>
      </w:r>
      <w:r w:rsidRPr="00094E69">
        <w:rPr>
          <w:rFonts w:ascii="Cambria" w:hAnsi="Cambria"/>
          <w:szCs w:val="24"/>
        </w:rPr>
        <w:t>definitivo pela unidade requisitante</w:t>
      </w:r>
      <w:r w:rsidRPr="00094E69">
        <w:rPr>
          <w:rFonts w:ascii="Cambria" w:hAnsi="Cambria"/>
          <w:bCs/>
          <w:szCs w:val="24"/>
        </w:rPr>
        <w:t xml:space="preserve"> do objeto, </w:t>
      </w:r>
      <w:r w:rsidRPr="00094E69">
        <w:rPr>
          <w:rFonts w:ascii="Cambria" w:hAnsi="Cambria"/>
          <w:szCs w:val="24"/>
        </w:rPr>
        <w:t>mediante apresentação da Nota Fiscal.</w:t>
      </w:r>
    </w:p>
    <w:p w14:paraId="46DB3248" w14:textId="77777777" w:rsidR="00094E69" w:rsidRPr="00094E69" w:rsidRDefault="00094E69" w:rsidP="00094E69">
      <w:pPr>
        <w:jc w:val="both"/>
        <w:rPr>
          <w:rFonts w:ascii="Cambria" w:hAnsi="Cambria"/>
          <w:szCs w:val="24"/>
        </w:rPr>
      </w:pPr>
    </w:p>
    <w:p w14:paraId="46DB3249" w14:textId="77777777" w:rsidR="00094E69" w:rsidRPr="00094E69" w:rsidRDefault="00094E69" w:rsidP="00094E69">
      <w:pPr>
        <w:pStyle w:val="Standard"/>
        <w:jc w:val="both"/>
        <w:rPr>
          <w:rFonts w:ascii="Cambria" w:hAnsi="Cambria" w:cs="Arial"/>
        </w:rPr>
      </w:pPr>
      <w:r w:rsidRPr="00094E69">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094E69" w:rsidRDefault="00094E69" w:rsidP="00094E69">
      <w:pPr>
        <w:pStyle w:val="Standard"/>
        <w:jc w:val="both"/>
        <w:rPr>
          <w:rFonts w:ascii="Cambria" w:hAnsi="Cambria" w:cs="Arial"/>
          <w:b/>
          <w:bCs/>
        </w:rPr>
      </w:pPr>
      <w:r w:rsidRPr="00094E69">
        <w:rPr>
          <w:rFonts w:ascii="Cambria" w:hAnsi="Cambria" w:cs="Arial"/>
          <w:b/>
          <w:bCs/>
        </w:rPr>
        <w:lastRenderedPageBreak/>
        <w:t>EM = N x VP x I</w:t>
      </w:r>
    </w:p>
    <w:p w14:paraId="46DB324B" w14:textId="77777777" w:rsidR="00094E69" w:rsidRPr="00094E69" w:rsidRDefault="00094E69" w:rsidP="00094E69">
      <w:pPr>
        <w:pStyle w:val="Standard"/>
        <w:jc w:val="both"/>
        <w:rPr>
          <w:rFonts w:ascii="Cambria" w:hAnsi="Cambria" w:cs="Arial"/>
          <w:b/>
          <w:bCs/>
        </w:rPr>
      </w:pPr>
      <w:r w:rsidRPr="00094E69">
        <w:rPr>
          <w:rFonts w:ascii="Cambria" w:hAnsi="Cambria" w:cs="Arial"/>
          <w:b/>
          <w:bCs/>
        </w:rPr>
        <w:t>onde:</w:t>
      </w:r>
    </w:p>
    <w:p w14:paraId="46DB324C" w14:textId="77777777" w:rsidR="00094E69" w:rsidRPr="00094E69" w:rsidRDefault="00094E69" w:rsidP="00094E69">
      <w:pPr>
        <w:pStyle w:val="Standard"/>
        <w:jc w:val="both"/>
        <w:rPr>
          <w:rFonts w:ascii="Cambria" w:hAnsi="Cambria"/>
        </w:rPr>
      </w:pPr>
      <w:r w:rsidRPr="00094E69">
        <w:rPr>
          <w:rFonts w:ascii="Cambria" w:hAnsi="Cambria" w:cs="Arial"/>
          <w:b/>
          <w:bCs/>
        </w:rPr>
        <w:t>EM =</w:t>
      </w:r>
      <w:r w:rsidRPr="00094E69">
        <w:rPr>
          <w:rFonts w:ascii="Cambria" w:hAnsi="Cambria" w:cs="Arial"/>
        </w:rPr>
        <w:t xml:space="preserve"> Encargos moratórios;</w:t>
      </w:r>
    </w:p>
    <w:p w14:paraId="46DB324D" w14:textId="77777777" w:rsidR="00094E69" w:rsidRPr="00094E69" w:rsidRDefault="00094E69" w:rsidP="00094E69">
      <w:pPr>
        <w:pStyle w:val="Standard"/>
        <w:jc w:val="both"/>
        <w:rPr>
          <w:rFonts w:ascii="Cambria" w:hAnsi="Cambria"/>
        </w:rPr>
      </w:pPr>
      <w:r w:rsidRPr="00094E69">
        <w:rPr>
          <w:rFonts w:ascii="Cambria" w:hAnsi="Cambria" w:cs="Arial"/>
          <w:b/>
          <w:bCs/>
        </w:rPr>
        <w:t>VP =</w:t>
      </w:r>
      <w:r w:rsidRPr="00094E69">
        <w:rPr>
          <w:rFonts w:ascii="Cambria" w:hAnsi="Cambria" w:cs="Arial"/>
        </w:rPr>
        <w:t xml:space="preserve"> Valor da parcela em atraso;</w:t>
      </w:r>
    </w:p>
    <w:p w14:paraId="46DB324E" w14:textId="77777777" w:rsidR="00094E69" w:rsidRPr="00094E69" w:rsidRDefault="00094E69" w:rsidP="00094E69">
      <w:pPr>
        <w:pStyle w:val="Standard"/>
        <w:jc w:val="both"/>
        <w:rPr>
          <w:rFonts w:ascii="Cambria" w:hAnsi="Cambria"/>
        </w:rPr>
      </w:pPr>
      <w:r w:rsidRPr="00094E69">
        <w:rPr>
          <w:rFonts w:ascii="Cambria" w:hAnsi="Cambria" w:cs="Arial"/>
          <w:b/>
          <w:bCs/>
        </w:rPr>
        <w:t>N =</w:t>
      </w:r>
      <w:r w:rsidRPr="00094E69">
        <w:rPr>
          <w:rFonts w:ascii="Cambria" w:hAnsi="Cambria" w:cs="Arial"/>
        </w:rPr>
        <w:t xml:space="preserve"> Número de dias entre a data prevista para o pagamento (vencimento) e a do efetivo pagamento;</w:t>
      </w:r>
    </w:p>
    <w:p w14:paraId="46DB324F" w14:textId="77777777" w:rsidR="00094E69" w:rsidRPr="00094E69" w:rsidRDefault="00094E69" w:rsidP="00094E69">
      <w:pPr>
        <w:pStyle w:val="Standard"/>
        <w:jc w:val="both"/>
        <w:rPr>
          <w:rFonts w:ascii="Cambria" w:hAnsi="Cambria"/>
        </w:rPr>
      </w:pPr>
      <w:r w:rsidRPr="00094E69">
        <w:rPr>
          <w:rFonts w:ascii="Cambria" w:hAnsi="Cambria" w:cs="Arial"/>
          <w:b/>
          <w:bCs/>
        </w:rPr>
        <w:t>I =</w:t>
      </w:r>
      <w:r w:rsidRPr="00094E69">
        <w:rPr>
          <w:rFonts w:ascii="Cambria" w:hAnsi="Cambria" w:cs="Arial"/>
        </w:rPr>
        <w:t xml:space="preserve"> Índice de compensação financeira, assim apurado:</w:t>
      </w:r>
    </w:p>
    <w:p w14:paraId="46DB3250" w14:textId="77777777" w:rsidR="00094E69" w:rsidRPr="00094E69" w:rsidRDefault="00094E69" w:rsidP="00094E69">
      <w:pPr>
        <w:pStyle w:val="Standard"/>
        <w:jc w:val="both"/>
        <w:rPr>
          <w:rFonts w:ascii="Cambria" w:hAnsi="Cambria" w:cs="Arial"/>
        </w:rPr>
      </w:pPr>
    </w:p>
    <w:p w14:paraId="46DB3251" w14:textId="77777777" w:rsidR="00094E69" w:rsidRPr="00094E69" w:rsidRDefault="00094E69" w:rsidP="00094E69">
      <w:pPr>
        <w:pStyle w:val="Standard"/>
        <w:jc w:val="center"/>
        <w:rPr>
          <w:rFonts w:ascii="Cambria" w:hAnsi="Cambria"/>
        </w:rPr>
      </w:pPr>
      <w:r w:rsidRPr="00094E69">
        <w:rPr>
          <w:rFonts w:ascii="Cambria" w:hAnsi="Cambria" w:cs="Arial"/>
          <w:b/>
          <w:bCs/>
        </w:rPr>
        <w:t>I = (</w:t>
      </w:r>
      <w:r w:rsidRPr="00094E69">
        <w:rPr>
          <w:rFonts w:ascii="Cambria" w:hAnsi="Cambria" w:cs="Arial"/>
          <w:b/>
          <w:bCs/>
          <w:u w:val="single"/>
        </w:rPr>
        <w:t>TX / 100</w:t>
      </w:r>
      <w:r w:rsidRPr="00094E69">
        <w:rPr>
          <w:rFonts w:ascii="Cambria" w:hAnsi="Cambria" w:cs="Arial"/>
          <w:b/>
          <w:bCs/>
        </w:rPr>
        <w:t>)</w:t>
      </w:r>
    </w:p>
    <w:p w14:paraId="46DB3252" w14:textId="77777777" w:rsidR="00094E69" w:rsidRPr="00094E69" w:rsidRDefault="00094E69" w:rsidP="00094E69">
      <w:pPr>
        <w:pStyle w:val="Standard"/>
        <w:jc w:val="center"/>
        <w:rPr>
          <w:rFonts w:ascii="Cambria" w:hAnsi="Cambria"/>
        </w:rPr>
      </w:pPr>
      <w:r w:rsidRPr="00094E69">
        <w:rPr>
          <w:rFonts w:ascii="Cambria" w:eastAsia="Arial" w:hAnsi="Cambria" w:cs="Arial"/>
          <w:b/>
          <w:bCs/>
        </w:rPr>
        <w:t xml:space="preserve">    </w:t>
      </w:r>
      <w:r w:rsidRPr="00094E69">
        <w:rPr>
          <w:rFonts w:ascii="Cambria" w:hAnsi="Cambria" w:cs="Arial"/>
          <w:b/>
          <w:bCs/>
        </w:rPr>
        <w:t>30</w:t>
      </w:r>
    </w:p>
    <w:p w14:paraId="46DB3253" w14:textId="77777777" w:rsidR="00094E69" w:rsidRPr="00094E69" w:rsidRDefault="00094E69" w:rsidP="00094E69">
      <w:pPr>
        <w:pStyle w:val="Standard"/>
        <w:jc w:val="both"/>
        <w:rPr>
          <w:rFonts w:ascii="Cambria" w:hAnsi="Cambria" w:cs="Arial"/>
        </w:rPr>
      </w:pPr>
      <w:r w:rsidRPr="00094E69">
        <w:rPr>
          <w:rFonts w:ascii="Cambria" w:hAnsi="Cambria" w:cs="Arial"/>
          <w:b/>
          <w:bCs/>
        </w:rPr>
        <w:t xml:space="preserve">TX = </w:t>
      </w:r>
      <w:r w:rsidRPr="00094E69">
        <w:rPr>
          <w:rFonts w:ascii="Cambria" w:hAnsi="Cambria" w:cs="Arial"/>
        </w:rPr>
        <w:t>Percentual da taxa de juros de mora mensal definida no edital/contrato.</w:t>
      </w:r>
    </w:p>
    <w:p w14:paraId="46DB3255" w14:textId="77777777" w:rsidR="00961925" w:rsidRPr="00094E69" w:rsidRDefault="00961925" w:rsidP="00094E69">
      <w:pPr>
        <w:jc w:val="both"/>
        <w:rPr>
          <w:rFonts w:ascii="Cambria" w:hAnsi="Cambria"/>
          <w:color w:val="000000"/>
          <w:szCs w:val="24"/>
        </w:rPr>
      </w:pPr>
    </w:p>
    <w:p w14:paraId="46DB3256" w14:textId="77777777" w:rsidR="00961925" w:rsidRPr="00094E69" w:rsidRDefault="00961925" w:rsidP="00094E69">
      <w:pPr>
        <w:tabs>
          <w:tab w:val="right" w:pos="6375"/>
        </w:tabs>
        <w:jc w:val="both"/>
        <w:rPr>
          <w:rFonts w:ascii="Cambria" w:hAnsi="Cambria"/>
          <w:b/>
          <w:color w:val="000000"/>
          <w:szCs w:val="24"/>
        </w:rPr>
      </w:pPr>
      <w:r w:rsidRPr="00094E69">
        <w:rPr>
          <w:rFonts w:ascii="Cambria" w:hAnsi="Cambria"/>
          <w:b/>
          <w:color w:val="000000"/>
          <w:szCs w:val="24"/>
        </w:rPr>
        <w:t xml:space="preserve">07 </w:t>
      </w:r>
      <w:r w:rsidRPr="00094E69">
        <w:rPr>
          <w:rFonts w:ascii="Cambria" w:hAnsi="Cambria"/>
          <w:b/>
          <w:color w:val="000000"/>
          <w:szCs w:val="24"/>
        </w:rPr>
        <w:noBreakHyphen/>
        <w:t xml:space="preserve"> DAS CONDIÇÕES DE FORNECIMENTO</w:t>
      </w:r>
    </w:p>
    <w:p w14:paraId="46DB3258" w14:textId="77777777" w:rsidR="00961925" w:rsidRPr="00094E69" w:rsidRDefault="00961925" w:rsidP="00094E69">
      <w:pPr>
        <w:jc w:val="both"/>
        <w:rPr>
          <w:rFonts w:ascii="Cambria" w:hAnsi="Cambria"/>
          <w:color w:val="000000"/>
          <w:szCs w:val="24"/>
        </w:rPr>
      </w:pPr>
      <w:r w:rsidRPr="00094E69">
        <w:rPr>
          <w:rFonts w:ascii="Cambria" w:hAnsi="Cambria"/>
          <w:color w:val="000000"/>
          <w:szCs w:val="24"/>
        </w:rPr>
        <w:t xml:space="preserve">I </w:t>
      </w:r>
      <w:proofErr w:type="gramStart"/>
      <w:r w:rsidRPr="00094E69">
        <w:rPr>
          <w:rFonts w:ascii="Cambria" w:hAnsi="Cambria"/>
          <w:color w:val="000000"/>
          <w:szCs w:val="24"/>
        </w:rPr>
        <w:noBreakHyphen/>
        <w:t xml:space="preserve"> As</w:t>
      </w:r>
      <w:proofErr w:type="gramEnd"/>
      <w:r w:rsidRPr="00094E69">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173E14" w:rsidRDefault="00961925" w:rsidP="00094E69">
      <w:pPr>
        <w:jc w:val="both"/>
        <w:rPr>
          <w:rFonts w:ascii="Cambria" w:hAnsi="Cambria"/>
          <w:color w:val="000000"/>
          <w:szCs w:val="24"/>
        </w:rPr>
      </w:pPr>
    </w:p>
    <w:p w14:paraId="46DB325A"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II </w:t>
      </w:r>
      <w:proofErr w:type="gramStart"/>
      <w:r w:rsidRPr="00173E14">
        <w:rPr>
          <w:rFonts w:ascii="Cambria" w:hAnsi="Cambria"/>
          <w:color w:val="000000"/>
          <w:szCs w:val="24"/>
        </w:rPr>
        <w:noBreakHyphen/>
        <w:t xml:space="preserve"> Se</w:t>
      </w:r>
      <w:proofErr w:type="gramEnd"/>
      <w:r w:rsidRPr="00173E14">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173E14" w:rsidRDefault="00961925" w:rsidP="00094E69">
      <w:pPr>
        <w:jc w:val="both"/>
        <w:rPr>
          <w:rFonts w:ascii="Cambria" w:hAnsi="Cambria"/>
          <w:color w:val="000000"/>
          <w:szCs w:val="24"/>
        </w:rPr>
      </w:pPr>
    </w:p>
    <w:p w14:paraId="46DB325C"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III </w:t>
      </w:r>
      <w:proofErr w:type="gramStart"/>
      <w:r w:rsidRPr="00173E14">
        <w:rPr>
          <w:rFonts w:ascii="Cambria" w:hAnsi="Cambria"/>
          <w:color w:val="000000"/>
          <w:szCs w:val="24"/>
        </w:rPr>
        <w:noBreakHyphen/>
        <w:t xml:space="preserve"> Cada</w:t>
      </w:r>
      <w:proofErr w:type="gramEnd"/>
      <w:r w:rsidRPr="00173E14">
        <w:rPr>
          <w:rFonts w:ascii="Cambria" w:hAnsi="Cambria"/>
          <w:color w:val="000000"/>
          <w:szCs w:val="24"/>
        </w:rPr>
        <w:t xml:space="preserve">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173E14" w:rsidRDefault="00961925" w:rsidP="00094E69">
      <w:pPr>
        <w:jc w:val="both"/>
        <w:rPr>
          <w:rFonts w:ascii="Cambria" w:hAnsi="Cambria"/>
          <w:color w:val="000000"/>
          <w:szCs w:val="24"/>
        </w:rPr>
      </w:pPr>
    </w:p>
    <w:p w14:paraId="46DB325E"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IV </w:t>
      </w:r>
      <w:proofErr w:type="gramStart"/>
      <w:r w:rsidRPr="00173E14">
        <w:rPr>
          <w:rFonts w:ascii="Cambria" w:hAnsi="Cambria"/>
          <w:color w:val="000000"/>
          <w:szCs w:val="24"/>
        </w:rPr>
        <w:noBreakHyphen/>
        <w:t xml:space="preserve"> Os</w:t>
      </w:r>
      <w:proofErr w:type="gramEnd"/>
      <w:r w:rsidRPr="00173E14">
        <w:rPr>
          <w:rFonts w:ascii="Cambria" w:hAnsi="Cambria"/>
          <w:color w:val="000000"/>
          <w:szCs w:val="24"/>
        </w:rPr>
        <w:t xml:space="preserve"> produtos deverão ser entregues acompanhados da Nota Fiscal ou Nota Fiscal Fatura, conforme o caso.</w:t>
      </w:r>
    </w:p>
    <w:p w14:paraId="46DB325F" w14:textId="77777777" w:rsidR="00961925" w:rsidRPr="00173E14" w:rsidRDefault="00961925" w:rsidP="00094E69">
      <w:pPr>
        <w:jc w:val="both"/>
        <w:rPr>
          <w:rFonts w:ascii="Cambria" w:hAnsi="Cambria"/>
          <w:color w:val="000000"/>
          <w:szCs w:val="24"/>
        </w:rPr>
      </w:pPr>
    </w:p>
    <w:p w14:paraId="46DB3260"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V </w:t>
      </w:r>
      <w:r w:rsidRPr="00173E14">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173E14" w:rsidRDefault="00961925" w:rsidP="00961925">
      <w:pPr>
        <w:spacing w:line="200" w:lineRule="atLeast"/>
        <w:jc w:val="both"/>
        <w:rPr>
          <w:rFonts w:ascii="Cambria" w:hAnsi="Cambria"/>
          <w:color w:val="000000"/>
          <w:szCs w:val="24"/>
        </w:rPr>
      </w:pPr>
    </w:p>
    <w:p w14:paraId="46DB3262"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VI </w:t>
      </w:r>
      <w:r w:rsidRPr="00173E14">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173E14" w:rsidRDefault="00961925" w:rsidP="00961925">
      <w:pPr>
        <w:spacing w:line="200" w:lineRule="atLeast"/>
        <w:jc w:val="both"/>
        <w:rPr>
          <w:rFonts w:ascii="Cambria" w:hAnsi="Cambria"/>
          <w:color w:val="000000"/>
          <w:szCs w:val="24"/>
        </w:rPr>
      </w:pPr>
    </w:p>
    <w:p w14:paraId="46DB3264"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VII </w:t>
      </w:r>
      <w:proofErr w:type="gramStart"/>
      <w:r w:rsidRPr="00173E14">
        <w:rPr>
          <w:rFonts w:ascii="Cambria" w:hAnsi="Cambria"/>
          <w:color w:val="000000"/>
          <w:szCs w:val="24"/>
        </w:rPr>
        <w:noBreakHyphen/>
        <w:t xml:space="preserve"> As</w:t>
      </w:r>
      <w:proofErr w:type="gramEnd"/>
      <w:r w:rsidRPr="00173E14">
        <w:rPr>
          <w:rFonts w:ascii="Cambria" w:hAnsi="Cambria"/>
          <w:color w:val="000000"/>
          <w:szCs w:val="24"/>
        </w:rPr>
        <w:t xml:space="preserve"> empresas detentoras da presente ata ficam obrigadas a aceitar o acréscimo de até vinte e cinco por cento nas quantidades estimadas.</w:t>
      </w:r>
    </w:p>
    <w:p w14:paraId="46DB3265" w14:textId="77777777" w:rsidR="00961925" w:rsidRPr="00173E14" w:rsidRDefault="00961925" w:rsidP="00961925">
      <w:pPr>
        <w:spacing w:line="200" w:lineRule="atLeast"/>
        <w:jc w:val="both"/>
        <w:rPr>
          <w:rFonts w:ascii="Cambria" w:hAnsi="Cambria"/>
          <w:color w:val="000000"/>
          <w:szCs w:val="24"/>
        </w:rPr>
      </w:pPr>
    </w:p>
    <w:p w14:paraId="46DB3266"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VIII – Apresentar a atualização, a cada 180 dias, da Certidão Negativa de Débito Trabalhista (CNDT) referida na Lei nº 12.440 de 07.07.2011.</w:t>
      </w:r>
    </w:p>
    <w:p w14:paraId="46DB3267" w14:textId="77777777" w:rsidR="00961925" w:rsidRPr="00173E14" w:rsidRDefault="00961925" w:rsidP="00961925">
      <w:pPr>
        <w:spacing w:line="200" w:lineRule="atLeast"/>
        <w:jc w:val="both"/>
        <w:rPr>
          <w:rFonts w:ascii="Cambria" w:hAnsi="Cambria"/>
          <w:color w:val="000000"/>
          <w:szCs w:val="24"/>
        </w:rPr>
      </w:pPr>
    </w:p>
    <w:p w14:paraId="46DB3268" w14:textId="77777777" w:rsidR="00961925" w:rsidRPr="00173E14" w:rsidRDefault="00961925" w:rsidP="00961925">
      <w:pPr>
        <w:tabs>
          <w:tab w:val="left" w:pos="92"/>
          <w:tab w:val="right" w:pos="4024"/>
        </w:tabs>
        <w:spacing w:line="200" w:lineRule="atLeast"/>
        <w:jc w:val="both"/>
        <w:rPr>
          <w:rFonts w:ascii="Cambria" w:hAnsi="Cambria"/>
          <w:b/>
          <w:color w:val="000000"/>
          <w:szCs w:val="24"/>
        </w:rPr>
      </w:pPr>
      <w:r w:rsidRPr="00173E14">
        <w:rPr>
          <w:rFonts w:ascii="Cambria" w:hAnsi="Cambria"/>
          <w:b/>
          <w:color w:val="000000"/>
          <w:szCs w:val="24"/>
        </w:rPr>
        <w:lastRenderedPageBreak/>
        <w:t xml:space="preserve">08 </w:t>
      </w:r>
      <w:r w:rsidRPr="00173E14">
        <w:rPr>
          <w:rFonts w:ascii="Cambria" w:hAnsi="Cambria"/>
          <w:b/>
          <w:color w:val="000000"/>
          <w:szCs w:val="24"/>
        </w:rPr>
        <w:noBreakHyphen/>
        <w:t xml:space="preserve"> DAS PENALIDADES</w:t>
      </w:r>
    </w:p>
    <w:p w14:paraId="46DB326A" w14:textId="77777777" w:rsidR="00961925" w:rsidRPr="00173E14" w:rsidRDefault="00961925" w:rsidP="00961925">
      <w:pPr>
        <w:tabs>
          <w:tab w:val="left" w:pos="1245"/>
        </w:tabs>
        <w:spacing w:line="200" w:lineRule="atLeast"/>
        <w:jc w:val="both"/>
        <w:rPr>
          <w:rFonts w:ascii="Cambria" w:hAnsi="Cambria"/>
          <w:color w:val="000000"/>
          <w:szCs w:val="24"/>
        </w:rPr>
      </w:pPr>
      <w:r w:rsidRPr="00173E14">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173E14">
        <w:rPr>
          <w:rFonts w:ascii="Cambria" w:hAnsi="Cambria"/>
          <w:color w:val="000000"/>
          <w:szCs w:val="24"/>
        </w:rPr>
        <w:t>á</w:t>
      </w:r>
      <w:proofErr w:type="spellEnd"/>
      <w:r w:rsidRPr="00173E14">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46DB326B" w14:textId="77777777" w:rsidR="00961925" w:rsidRPr="00173E14" w:rsidRDefault="00961925" w:rsidP="00961925">
      <w:pPr>
        <w:spacing w:line="200" w:lineRule="atLeast"/>
        <w:jc w:val="both"/>
        <w:rPr>
          <w:rFonts w:ascii="Cambria" w:hAnsi="Cambria"/>
          <w:color w:val="000000"/>
          <w:szCs w:val="24"/>
        </w:rPr>
      </w:pPr>
    </w:p>
    <w:p w14:paraId="46DB326C" w14:textId="77777777" w:rsidR="00961925" w:rsidRPr="00173E14" w:rsidRDefault="00961925" w:rsidP="00961925">
      <w:pPr>
        <w:jc w:val="both"/>
        <w:rPr>
          <w:rFonts w:ascii="Cambria" w:hAnsi="Cambria"/>
          <w:color w:val="000000"/>
          <w:szCs w:val="24"/>
        </w:rPr>
      </w:pPr>
      <w:r w:rsidRPr="00173E14">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173E14" w:rsidRDefault="00961925" w:rsidP="00961925">
      <w:pPr>
        <w:spacing w:line="200" w:lineRule="atLeast"/>
        <w:jc w:val="both"/>
        <w:rPr>
          <w:rFonts w:ascii="Cambria" w:hAnsi="Cambria"/>
          <w:color w:val="000000"/>
          <w:szCs w:val="24"/>
        </w:rPr>
      </w:pPr>
    </w:p>
    <w:p w14:paraId="46DB326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A) Advertência;</w:t>
      </w:r>
    </w:p>
    <w:p w14:paraId="46DB326F" w14:textId="77777777" w:rsidR="00961925" w:rsidRPr="00173E14" w:rsidRDefault="00961925" w:rsidP="00961925">
      <w:pPr>
        <w:pStyle w:val="Recuodecorpodetexto34"/>
        <w:spacing w:after="0" w:line="200" w:lineRule="atLeast"/>
        <w:ind w:left="0"/>
        <w:rPr>
          <w:rFonts w:ascii="Cambria" w:hAnsi="Cambria"/>
          <w:color w:val="000000"/>
          <w:sz w:val="24"/>
          <w:szCs w:val="24"/>
        </w:rPr>
      </w:pPr>
    </w:p>
    <w:p w14:paraId="46DB3270" w14:textId="77777777" w:rsidR="00961925" w:rsidRPr="00173E14" w:rsidRDefault="00961925" w:rsidP="00961925">
      <w:pPr>
        <w:pStyle w:val="Recuodecorpodetexto34"/>
        <w:spacing w:after="0" w:line="200" w:lineRule="atLeast"/>
        <w:ind w:left="0"/>
        <w:jc w:val="both"/>
        <w:rPr>
          <w:rFonts w:ascii="Cambria" w:hAnsi="Cambria" w:cs="Arial"/>
          <w:color w:val="000000"/>
          <w:sz w:val="24"/>
          <w:szCs w:val="24"/>
        </w:rPr>
      </w:pPr>
      <w:r w:rsidRPr="00173E14">
        <w:rPr>
          <w:rFonts w:ascii="Cambria" w:hAnsi="Cambria" w:cs="Arial"/>
          <w:color w:val="000000"/>
          <w:sz w:val="24"/>
          <w:szCs w:val="24"/>
        </w:rPr>
        <w:t>B) Multa de 0,3% (três décimos por cento) por dia, até o 10</w:t>
      </w:r>
      <w:r w:rsidRPr="00173E14">
        <w:rPr>
          <w:rFonts w:ascii="Cambria" w:hAnsi="Cambria" w:cs="Arial"/>
          <w:color w:val="000000"/>
          <w:sz w:val="24"/>
          <w:szCs w:val="24"/>
          <w:u w:val="single"/>
          <w:vertAlign w:val="superscript"/>
        </w:rPr>
        <w:t>o</w:t>
      </w:r>
      <w:r w:rsidRPr="00173E14">
        <w:rPr>
          <w:rFonts w:ascii="Cambria" w:hAnsi="Cambria" w:cs="Arial"/>
          <w:color w:val="000000"/>
          <w:sz w:val="24"/>
          <w:szCs w:val="24"/>
        </w:rPr>
        <w:t xml:space="preserve"> (décimo) dia de atraso, da entrega do produto, sobre o valor da parcela, por ocorrência;</w:t>
      </w:r>
    </w:p>
    <w:p w14:paraId="46DB3271" w14:textId="77777777" w:rsidR="00961925" w:rsidRPr="00173E14" w:rsidRDefault="00961925" w:rsidP="00961925">
      <w:pPr>
        <w:pStyle w:val="Recuodecorpodetexto34"/>
        <w:spacing w:after="0" w:line="200" w:lineRule="atLeast"/>
        <w:ind w:left="0"/>
        <w:jc w:val="both"/>
        <w:rPr>
          <w:rFonts w:ascii="Cambria" w:hAnsi="Cambria"/>
          <w:color w:val="000000"/>
          <w:sz w:val="24"/>
          <w:szCs w:val="24"/>
        </w:rPr>
      </w:pPr>
    </w:p>
    <w:p w14:paraId="46DB3272" w14:textId="77777777" w:rsidR="00961925" w:rsidRPr="00173E14" w:rsidRDefault="00961925" w:rsidP="00961925">
      <w:pPr>
        <w:pStyle w:val="Recuodecorpodetexto34"/>
        <w:spacing w:after="0" w:line="200" w:lineRule="atLeast"/>
        <w:ind w:left="0"/>
        <w:jc w:val="both"/>
        <w:rPr>
          <w:rFonts w:ascii="Cambria" w:hAnsi="Cambria" w:cs="Arial"/>
          <w:color w:val="000000"/>
          <w:sz w:val="24"/>
          <w:szCs w:val="24"/>
        </w:rPr>
      </w:pPr>
      <w:r w:rsidRPr="00173E14">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46DB3273" w14:textId="77777777" w:rsidR="00961925" w:rsidRPr="00173E14" w:rsidRDefault="00961925" w:rsidP="00961925">
      <w:pPr>
        <w:pStyle w:val="Corpodetexto"/>
        <w:spacing w:after="0" w:line="200" w:lineRule="atLeast"/>
        <w:rPr>
          <w:rFonts w:ascii="Cambria" w:hAnsi="Cambria"/>
          <w:color w:val="000000"/>
        </w:rPr>
      </w:pPr>
    </w:p>
    <w:p w14:paraId="46DB3274"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D) Multa de 20% (vinte por cento) sobre o valor do contrato, nos casos:</w:t>
      </w:r>
    </w:p>
    <w:p w14:paraId="46DB3276"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a) inobservância do nível de qualidade dos fornecimentos;</w:t>
      </w:r>
    </w:p>
    <w:p w14:paraId="46DB3278"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b) transferência total ou parcial do contrato a terceiros;</w:t>
      </w:r>
    </w:p>
    <w:p w14:paraId="46DB327A" w14:textId="77777777" w:rsidR="00961925" w:rsidRPr="00173E14" w:rsidRDefault="00961925" w:rsidP="00961925">
      <w:pPr>
        <w:pStyle w:val="Corpodetexto"/>
        <w:spacing w:after="0" w:line="200" w:lineRule="atLeast"/>
        <w:jc w:val="both"/>
        <w:rPr>
          <w:rFonts w:ascii="Cambria" w:hAnsi="Cambria" w:cs="Arial"/>
          <w:color w:val="000000"/>
        </w:rPr>
      </w:pPr>
      <w:r w:rsidRPr="00173E14">
        <w:rPr>
          <w:rFonts w:ascii="Cambria" w:hAnsi="Cambria" w:cs="Arial"/>
          <w:color w:val="000000"/>
        </w:rPr>
        <w:t>c) subcontratação no todo ou em parte do objeto sem prévia autorização formal da Contratante;</w:t>
      </w:r>
    </w:p>
    <w:p w14:paraId="46DB327C"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d) descumprimento de cláusula contratual.</w:t>
      </w:r>
    </w:p>
    <w:p w14:paraId="46DB327D" w14:textId="77777777" w:rsidR="00961925" w:rsidRPr="00173E14" w:rsidRDefault="00961925" w:rsidP="00961925">
      <w:pPr>
        <w:tabs>
          <w:tab w:val="center" w:pos="2268"/>
        </w:tabs>
        <w:spacing w:line="200" w:lineRule="atLeast"/>
        <w:jc w:val="both"/>
        <w:rPr>
          <w:rFonts w:ascii="Cambria" w:hAnsi="Cambria"/>
          <w:color w:val="000000"/>
          <w:szCs w:val="24"/>
        </w:rPr>
      </w:pPr>
    </w:p>
    <w:p w14:paraId="46DB327E" w14:textId="77777777" w:rsidR="00961925" w:rsidRPr="00173E14" w:rsidRDefault="00961925" w:rsidP="00961925">
      <w:pPr>
        <w:tabs>
          <w:tab w:val="center" w:pos="2268"/>
        </w:tabs>
        <w:spacing w:line="200" w:lineRule="atLeast"/>
        <w:jc w:val="both"/>
        <w:rPr>
          <w:rFonts w:ascii="Cambria" w:hAnsi="Cambria"/>
          <w:bCs/>
          <w:color w:val="000000"/>
          <w:szCs w:val="24"/>
        </w:rPr>
      </w:pPr>
      <w:r w:rsidRPr="00173E14">
        <w:rPr>
          <w:rFonts w:ascii="Cambria" w:hAnsi="Cambria"/>
          <w:color w:val="000000"/>
          <w:szCs w:val="24"/>
        </w:rPr>
        <w:t xml:space="preserve">III - </w:t>
      </w:r>
      <w:r w:rsidRPr="00173E14">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2850A47C" w14:textId="77777777" w:rsidR="005D629B" w:rsidRDefault="005D629B" w:rsidP="00961925">
      <w:pPr>
        <w:spacing w:line="200" w:lineRule="atLeast"/>
        <w:jc w:val="both"/>
        <w:rPr>
          <w:rFonts w:ascii="Cambria" w:hAnsi="Cambria"/>
          <w:color w:val="000000"/>
          <w:szCs w:val="24"/>
        </w:rPr>
      </w:pPr>
    </w:p>
    <w:p w14:paraId="46DB3280" w14:textId="6F7CF85B"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173E14" w:rsidRDefault="00961925" w:rsidP="00961925">
      <w:pPr>
        <w:pStyle w:val="Corpodetexto"/>
        <w:spacing w:after="0" w:line="200" w:lineRule="atLeast"/>
        <w:rPr>
          <w:rFonts w:ascii="Cambria" w:hAnsi="Cambria" w:cs="Arial"/>
          <w:color w:val="000000"/>
        </w:rPr>
      </w:pPr>
    </w:p>
    <w:p w14:paraId="46DB3282" w14:textId="77777777" w:rsidR="00961925" w:rsidRPr="00173E14" w:rsidRDefault="00961925" w:rsidP="00961925">
      <w:pPr>
        <w:pStyle w:val="Corpodetexto"/>
        <w:spacing w:after="0" w:line="200" w:lineRule="atLeast"/>
        <w:jc w:val="both"/>
        <w:rPr>
          <w:rFonts w:ascii="Cambria" w:hAnsi="Cambria" w:cs="Arial"/>
          <w:color w:val="000000"/>
        </w:rPr>
      </w:pPr>
      <w:r w:rsidRPr="00173E14">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173E14"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46DB3284" w14:textId="77777777" w:rsidR="00961925" w:rsidRPr="00173E14" w:rsidRDefault="00961925" w:rsidP="00961925">
      <w:pPr>
        <w:tabs>
          <w:tab w:val="right" w:pos="6019"/>
        </w:tabs>
        <w:spacing w:line="200" w:lineRule="atLeast"/>
        <w:jc w:val="both"/>
        <w:rPr>
          <w:rFonts w:ascii="Cambria" w:hAnsi="Cambria"/>
          <w:b/>
          <w:color w:val="000000"/>
          <w:szCs w:val="24"/>
        </w:rPr>
      </w:pPr>
      <w:r w:rsidRPr="00173E14">
        <w:rPr>
          <w:rFonts w:ascii="Cambria" w:hAnsi="Cambria"/>
          <w:b/>
          <w:color w:val="000000"/>
          <w:szCs w:val="24"/>
        </w:rPr>
        <w:lastRenderedPageBreak/>
        <w:t xml:space="preserve">09 </w:t>
      </w:r>
      <w:r w:rsidRPr="00173E14">
        <w:rPr>
          <w:rFonts w:ascii="Cambria" w:hAnsi="Cambria"/>
          <w:b/>
          <w:color w:val="000000"/>
          <w:szCs w:val="24"/>
        </w:rPr>
        <w:noBreakHyphen/>
        <w:t xml:space="preserve"> DOS REAJUSTAMENTOS DE PREÇOS</w:t>
      </w:r>
    </w:p>
    <w:p w14:paraId="46DB3286" w14:textId="7507555E"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proofErr w:type="gramStart"/>
      <w:r w:rsidRPr="00173E14">
        <w:rPr>
          <w:rFonts w:ascii="Cambria" w:hAnsi="Cambria"/>
          <w:color w:val="000000"/>
          <w:szCs w:val="24"/>
        </w:rPr>
        <w:noBreakHyphen/>
        <w:t xml:space="preserve"> Considerado</w:t>
      </w:r>
      <w:proofErr w:type="gramEnd"/>
      <w:r w:rsidRPr="00173E14">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C275E2">
        <w:rPr>
          <w:rFonts w:ascii="Cambria" w:hAnsi="Cambria"/>
          <w:color w:val="000000"/>
          <w:szCs w:val="24"/>
        </w:rPr>
        <w:t>047/2021</w:t>
      </w:r>
      <w:r w:rsidRPr="00173E14">
        <w:rPr>
          <w:rFonts w:ascii="Cambria" w:hAnsi="Cambria"/>
          <w:color w:val="000000"/>
          <w:szCs w:val="24"/>
        </w:rPr>
        <w:t>, que integra a presente Ata de Registro de Preços, ressalvados os casos de revisão de registro a que se refere o Decreto instituidor do Registro de preços.</w:t>
      </w:r>
    </w:p>
    <w:p w14:paraId="46DB3287" w14:textId="77777777" w:rsidR="00961925" w:rsidRPr="00173E14" w:rsidRDefault="00961925" w:rsidP="00961925">
      <w:pPr>
        <w:spacing w:line="200" w:lineRule="atLeast"/>
        <w:jc w:val="both"/>
        <w:rPr>
          <w:rFonts w:ascii="Cambria" w:hAnsi="Cambria"/>
          <w:color w:val="000000"/>
          <w:szCs w:val="24"/>
        </w:rPr>
      </w:pPr>
    </w:p>
    <w:p w14:paraId="46DB3288"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 </w:t>
      </w:r>
      <w:proofErr w:type="gramStart"/>
      <w:r w:rsidRPr="00173E14">
        <w:rPr>
          <w:rFonts w:ascii="Cambria" w:hAnsi="Cambria"/>
          <w:color w:val="000000"/>
          <w:szCs w:val="24"/>
        </w:rPr>
        <w:noBreakHyphen/>
        <w:t xml:space="preserve"> Fica</w:t>
      </w:r>
      <w:proofErr w:type="gramEnd"/>
      <w:r w:rsidRPr="00173E14">
        <w:rPr>
          <w:rFonts w:ascii="Cambria" w:hAnsi="Cambria"/>
          <w:color w:val="000000"/>
          <w:szCs w:val="24"/>
        </w:rPr>
        <w:t xml:space="preserve"> ressalvada a possibilidade de alteração das condições para a concessão de reajustes em face da superveniência de normas federais aplicáveis à espécie.</w:t>
      </w:r>
    </w:p>
    <w:p w14:paraId="46DB3289" w14:textId="77777777" w:rsidR="00961925" w:rsidRPr="00173E14" w:rsidRDefault="00961925" w:rsidP="00961925">
      <w:pPr>
        <w:spacing w:line="200" w:lineRule="atLeast"/>
        <w:jc w:val="both"/>
        <w:rPr>
          <w:rFonts w:ascii="Cambria" w:hAnsi="Cambria"/>
          <w:color w:val="000000"/>
          <w:szCs w:val="24"/>
        </w:rPr>
      </w:pPr>
    </w:p>
    <w:p w14:paraId="46DB328A" w14:textId="77777777"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 xml:space="preserve">10 </w:t>
      </w:r>
      <w:r w:rsidRPr="00173E14">
        <w:rPr>
          <w:rFonts w:ascii="Cambria" w:hAnsi="Cambria"/>
          <w:b/>
          <w:color w:val="000000"/>
          <w:szCs w:val="24"/>
        </w:rPr>
        <w:noBreakHyphen/>
        <w:t xml:space="preserve"> DAS CONDIÇÕES DE RECEBIMENTO DO OBJETO DA ATA DE REGISTRO DE PREÇOS</w:t>
      </w:r>
    </w:p>
    <w:p w14:paraId="46DB328C"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173E14">
        <w:rPr>
          <w:rFonts w:ascii="Cambria" w:hAnsi="Cambria"/>
          <w:color w:val="000000"/>
          <w:szCs w:val="24"/>
        </w:rPr>
        <w:t>93.e</w:t>
      </w:r>
      <w:proofErr w:type="gramEnd"/>
      <w:r w:rsidRPr="00173E14">
        <w:rPr>
          <w:rFonts w:ascii="Cambria" w:hAnsi="Cambria"/>
          <w:color w:val="000000"/>
          <w:szCs w:val="24"/>
        </w:rPr>
        <w:t xml:space="preserve"> demais normas pertinentes.</w:t>
      </w:r>
    </w:p>
    <w:p w14:paraId="46DB328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 </w:t>
      </w:r>
      <w:r w:rsidRPr="00173E14">
        <w:rPr>
          <w:rFonts w:ascii="Cambria" w:hAnsi="Cambria"/>
          <w:color w:val="000000"/>
          <w:szCs w:val="24"/>
        </w:rPr>
        <w:noBreakHyphen/>
        <w:t xml:space="preserve"> A cada fornecimento serão emitidos recibos, nos termos do art. 73, II, “a” e “b”, da Lei Federal 8.666/93.</w:t>
      </w:r>
    </w:p>
    <w:p w14:paraId="46DB328F" w14:textId="77777777" w:rsidR="00961925" w:rsidRPr="00173E14" w:rsidRDefault="00961925" w:rsidP="00961925">
      <w:pPr>
        <w:tabs>
          <w:tab w:val="right" w:pos="8512"/>
        </w:tabs>
        <w:spacing w:line="200" w:lineRule="atLeast"/>
        <w:jc w:val="both"/>
        <w:rPr>
          <w:rFonts w:ascii="Cambria" w:hAnsi="Cambria"/>
          <w:color w:val="000000"/>
          <w:szCs w:val="24"/>
        </w:rPr>
      </w:pPr>
    </w:p>
    <w:p w14:paraId="46DB3290" w14:textId="77777777" w:rsidR="00961925" w:rsidRPr="00173E14" w:rsidRDefault="00961925" w:rsidP="00961925">
      <w:pPr>
        <w:tabs>
          <w:tab w:val="right" w:pos="8512"/>
        </w:tabs>
        <w:spacing w:line="200" w:lineRule="atLeast"/>
        <w:jc w:val="both"/>
        <w:rPr>
          <w:rFonts w:ascii="Cambria" w:hAnsi="Cambria"/>
          <w:b/>
          <w:color w:val="000000"/>
          <w:szCs w:val="24"/>
        </w:rPr>
      </w:pPr>
      <w:r w:rsidRPr="00173E14">
        <w:rPr>
          <w:rFonts w:ascii="Cambria" w:hAnsi="Cambria"/>
          <w:b/>
          <w:color w:val="000000"/>
          <w:szCs w:val="24"/>
        </w:rPr>
        <w:t xml:space="preserve">11 </w:t>
      </w:r>
      <w:r w:rsidRPr="00173E14">
        <w:rPr>
          <w:rFonts w:ascii="Cambria" w:hAnsi="Cambria"/>
          <w:b/>
          <w:color w:val="000000"/>
          <w:szCs w:val="24"/>
        </w:rPr>
        <w:noBreakHyphen/>
        <w:t xml:space="preserve"> DO CANCELAMENTO DA ATA DE REGISTRO DE PREÇOS</w:t>
      </w:r>
    </w:p>
    <w:p w14:paraId="46DB3292"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A presente Ata de Registro de Preços poderá ser cancelada, de pleno direito:</w:t>
      </w:r>
    </w:p>
    <w:p w14:paraId="46DB3293" w14:textId="77777777" w:rsidR="00961925" w:rsidRPr="00173E14" w:rsidRDefault="00961925" w:rsidP="00961925">
      <w:pPr>
        <w:tabs>
          <w:tab w:val="left" w:pos="226"/>
        </w:tabs>
        <w:spacing w:line="200" w:lineRule="atLeast"/>
        <w:jc w:val="both"/>
        <w:rPr>
          <w:rFonts w:ascii="Cambria" w:hAnsi="Cambria"/>
          <w:b/>
          <w:color w:val="000000"/>
          <w:szCs w:val="24"/>
        </w:rPr>
      </w:pPr>
    </w:p>
    <w:p w14:paraId="46DB3294" w14:textId="77777777" w:rsidR="00961925" w:rsidRPr="00173E14" w:rsidRDefault="00961925" w:rsidP="00961925">
      <w:pPr>
        <w:tabs>
          <w:tab w:val="left" w:pos="226"/>
        </w:tabs>
        <w:spacing w:line="200" w:lineRule="atLeast"/>
        <w:jc w:val="both"/>
        <w:rPr>
          <w:rFonts w:ascii="Cambria" w:hAnsi="Cambria"/>
          <w:b/>
          <w:color w:val="000000"/>
          <w:szCs w:val="24"/>
        </w:rPr>
      </w:pPr>
      <w:r w:rsidRPr="00173E14">
        <w:rPr>
          <w:rFonts w:ascii="Cambria" w:hAnsi="Cambria"/>
          <w:b/>
          <w:color w:val="000000"/>
          <w:szCs w:val="24"/>
        </w:rPr>
        <w:t>Pela Administração, quando:</w:t>
      </w:r>
    </w:p>
    <w:p w14:paraId="46DB3295" w14:textId="77777777" w:rsidR="00961925" w:rsidRPr="00173E14" w:rsidRDefault="00961925" w:rsidP="00961925">
      <w:pPr>
        <w:tabs>
          <w:tab w:val="left" w:pos="715"/>
        </w:tabs>
        <w:spacing w:line="200" w:lineRule="atLeast"/>
        <w:jc w:val="both"/>
        <w:rPr>
          <w:rFonts w:ascii="Cambria" w:hAnsi="Cambria"/>
          <w:color w:val="000000"/>
          <w:szCs w:val="24"/>
        </w:rPr>
      </w:pPr>
    </w:p>
    <w:p w14:paraId="46DB3296"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A </w:t>
      </w:r>
      <w:r w:rsidRPr="00173E14">
        <w:rPr>
          <w:rFonts w:ascii="Cambria" w:hAnsi="Cambria"/>
          <w:color w:val="000000"/>
          <w:szCs w:val="24"/>
        </w:rPr>
        <w:noBreakHyphen/>
        <w:t xml:space="preserve"> </w:t>
      </w:r>
      <w:proofErr w:type="spellStart"/>
      <w:r w:rsidRPr="00173E14">
        <w:rPr>
          <w:rFonts w:ascii="Cambria" w:hAnsi="Cambria"/>
          <w:color w:val="000000"/>
          <w:szCs w:val="24"/>
        </w:rPr>
        <w:t>a</w:t>
      </w:r>
      <w:proofErr w:type="spellEnd"/>
      <w:r w:rsidRPr="00173E14">
        <w:rPr>
          <w:rFonts w:ascii="Cambria" w:hAnsi="Cambria"/>
          <w:color w:val="000000"/>
          <w:szCs w:val="24"/>
        </w:rPr>
        <w:t xml:space="preserve"> detentora não cumprir as obrigações constantes desta Ata de Registro de Preços;</w:t>
      </w:r>
    </w:p>
    <w:p w14:paraId="46DB3297" w14:textId="77777777" w:rsidR="00961925" w:rsidRPr="00173E14" w:rsidRDefault="00961925" w:rsidP="00961925">
      <w:pPr>
        <w:tabs>
          <w:tab w:val="left" w:pos="715"/>
        </w:tabs>
        <w:spacing w:line="200" w:lineRule="atLeast"/>
        <w:jc w:val="both"/>
        <w:rPr>
          <w:rFonts w:ascii="Cambria" w:hAnsi="Cambria"/>
          <w:color w:val="000000"/>
          <w:szCs w:val="24"/>
        </w:rPr>
      </w:pPr>
    </w:p>
    <w:p w14:paraId="46DB3298"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B </w:t>
      </w:r>
      <w:r w:rsidRPr="00173E14">
        <w:rPr>
          <w:rFonts w:ascii="Cambria" w:hAnsi="Cambria"/>
          <w:color w:val="000000"/>
          <w:szCs w:val="24"/>
        </w:rPr>
        <w:noBreakHyphen/>
        <w:t xml:space="preserve"> a detentora não retirar qualquer Ordem de Fornecimento, no prazo estabelecido, e a Administração não aceitar sua justificativa;</w:t>
      </w:r>
    </w:p>
    <w:p w14:paraId="46DB3299" w14:textId="77777777" w:rsidR="00961925" w:rsidRPr="00173E14" w:rsidRDefault="00961925" w:rsidP="00961925">
      <w:pPr>
        <w:tabs>
          <w:tab w:val="left" w:pos="715"/>
        </w:tabs>
        <w:spacing w:line="200" w:lineRule="atLeast"/>
        <w:jc w:val="both"/>
        <w:rPr>
          <w:rFonts w:ascii="Cambria" w:hAnsi="Cambria"/>
          <w:color w:val="000000"/>
          <w:szCs w:val="24"/>
        </w:rPr>
      </w:pPr>
    </w:p>
    <w:p w14:paraId="46DB329A"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C </w:t>
      </w:r>
      <w:r w:rsidRPr="00173E14">
        <w:rPr>
          <w:rFonts w:ascii="Cambria" w:hAnsi="Cambria"/>
          <w:color w:val="000000"/>
          <w:szCs w:val="24"/>
        </w:rPr>
        <w:noBreakHyphen/>
        <w:t xml:space="preserve"> a detentora der causa a rescisão administrativa de contrato decorrente de registro de preços, a critério da Administração;</w:t>
      </w:r>
    </w:p>
    <w:p w14:paraId="46DB329B" w14:textId="77777777" w:rsidR="00961925" w:rsidRPr="00173E14" w:rsidRDefault="00961925" w:rsidP="00961925">
      <w:pPr>
        <w:tabs>
          <w:tab w:val="left" w:pos="715"/>
        </w:tabs>
        <w:spacing w:line="200" w:lineRule="atLeast"/>
        <w:jc w:val="both"/>
        <w:rPr>
          <w:rFonts w:ascii="Cambria" w:hAnsi="Cambria"/>
          <w:color w:val="000000"/>
          <w:szCs w:val="24"/>
        </w:rPr>
      </w:pPr>
    </w:p>
    <w:p w14:paraId="46DB329C"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D </w:t>
      </w:r>
      <w:r w:rsidRPr="00173E14">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46DB329D" w14:textId="77777777" w:rsidR="00961925" w:rsidRPr="00173E14" w:rsidRDefault="00961925" w:rsidP="00961925">
      <w:pPr>
        <w:tabs>
          <w:tab w:val="right" w:pos="8371"/>
        </w:tabs>
        <w:spacing w:line="200" w:lineRule="atLeast"/>
        <w:jc w:val="both"/>
        <w:rPr>
          <w:rFonts w:ascii="Cambria" w:hAnsi="Cambria"/>
          <w:color w:val="000000"/>
          <w:szCs w:val="24"/>
        </w:rPr>
      </w:pPr>
    </w:p>
    <w:p w14:paraId="46DB329E" w14:textId="77777777" w:rsidR="00961925" w:rsidRPr="00173E14" w:rsidRDefault="00961925" w:rsidP="00961925">
      <w:pPr>
        <w:tabs>
          <w:tab w:val="right" w:pos="8371"/>
        </w:tabs>
        <w:spacing w:line="200" w:lineRule="atLeast"/>
        <w:jc w:val="both"/>
        <w:rPr>
          <w:rFonts w:ascii="Cambria" w:hAnsi="Cambria"/>
          <w:color w:val="000000"/>
          <w:szCs w:val="24"/>
        </w:rPr>
      </w:pPr>
      <w:r w:rsidRPr="00173E14">
        <w:rPr>
          <w:rFonts w:ascii="Cambria" w:hAnsi="Cambria"/>
          <w:color w:val="000000"/>
          <w:szCs w:val="24"/>
        </w:rPr>
        <w:t xml:space="preserve">E </w:t>
      </w:r>
      <w:r w:rsidRPr="00173E14">
        <w:rPr>
          <w:rFonts w:ascii="Cambria" w:hAnsi="Cambria"/>
          <w:color w:val="000000"/>
          <w:szCs w:val="24"/>
        </w:rPr>
        <w:noBreakHyphen/>
        <w:t xml:space="preserve"> os preços registrados se apresentarem superiores aos praticados no mercado;</w:t>
      </w:r>
    </w:p>
    <w:p w14:paraId="46DB329F" w14:textId="77777777" w:rsidR="00961925" w:rsidRPr="00173E14" w:rsidRDefault="00961925" w:rsidP="00961925">
      <w:pPr>
        <w:tabs>
          <w:tab w:val="left" w:pos="715"/>
        </w:tabs>
        <w:spacing w:line="200" w:lineRule="atLeast"/>
        <w:jc w:val="both"/>
        <w:rPr>
          <w:rFonts w:ascii="Cambria" w:hAnsi="Cambria"/>
          <w:color w:val="000000"/>
          <w:szCs w:val="24"/>
        </w:rPr>
      </w:pPr>
    </w:p>
    <w:p w14:paraId="46DB32A0"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F </w:t>
      </w:r>
      <w:r w:rsidRPr="00173E14">
        <w:rPr>
          <w:rFonts w:ascii="Cambria" w:hAnsi="Cambria"/>
          <w:color w:val="000000"/>
          <w:szCs w:val="24"/>
        </w:rPr>
        <w:noBreakHyphen/>
        <w:t xml:space="preserve"> por razões de interesse público devidamente demonstradas e justificadas pela Administração;</w:t>
      </w:r>
    </w:p>
    <w:p w14:paraId="46DB32A1" w14:textId="77777777" w:rsidR="00961925" w:rsidRPr="00173E14" w:rsidRDefault="00961925" w:rsidP="00961925">
      <w:pPr>
        <w:pStyle w:val="Recuodecorpodetexto"/>
        <w:spacing w:line="200" w:lineRule="atLeast"/>
        <w:ind w:firstLine="0"/>
        <w:rPr>
          <w:rFonts w:ascii="Cambria" w:hAnsi="Cambria"/>
          <w:color w:val="000000"/>
        </w:rPr>
      </w:pPr>
    </w:p>
    <w:p w14:paraId="46DB32A2" w14:textId="77777777" w:rsidR="00961925" w:rsidRPr="00173E14" w:rsidRDefault="00961925" w:rsidP="00961925">
      <w:pPr>
        <w:pStyle w:val="Recuodecorpodetexto"/>
        <w:spacing w:line="200" w:lineRule="atLeast"/>
        <w:ind w:firstLine="0"/>
        <w:rPr>
          <w:rFonts w:ascii="Cambria" w:hAnsi="Cambria"/>
          <w:color w:val="000000"/>
        </w:rPr>
      </w:pPr>
      <w:r w:rsidRPr="00173E14">
        <w:rPr>
          <w:rFonts w:ascii="Cambria" w:hAnsi="Cambria"/>
          <w:color w:val="000000"/>
        </w:rPr>
        <w:t xml:space="preserve">G </w:t>
      </w:r>
      <w:r w:rsidRPr="00173E14">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lastRenderedPageBreak/>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173E14" w:rsidRDefault="00961925" w:rsidP="00961925">
      <w:pPr>
        <w:pStyle w:val="Recuodecorpodetexto23"/>
        <w:spacing w:after="0" w:line="200" w:lineRule="atLeast"/>
        <w:ind w:left="0"/>
        <w:rPr>
          <w:rFonts w:ascii="Cambria" w:hAnsi="Cambria"/>
          <w:color w:val="000000"/>
        </w:rPr>
      </w:pPr>
    </w:p>
    <w:p w14:paraId="46DB32A5" w14:textId="77777777" w:rsidR="00961925" w:rsidRPr="00173E14" w:rsidRDefault="00961925" w:rsidP="00961925">
      <w:pPr>
        <w:pStyle w:val="Recuodecorpodetexto23"/>
        <w:spacing w:after="0" w:line="200" w:lineRule="atLeast"/>
        <w:ind w:left="0"/>
        <w:jc w:val="both"/>
        <w:rPr>
          <w:rFonts w:ascii="Cambria" w:hAnsi="Cambria" w:cs="Arial"/>
          <w:color w:val="000000"/>
        </w:rPr>
      </w:pPr>
      <w:r w:rsidRPr="00173E14">
        <w:rPr>
          <w:rFonts w:ascii="Cambria" w:hAnsi="Cambria" w:cs="Arial"/>
          <w:b/>
          <w:color w:val="000000"/>
        </w:rPr>
        <w:t>Pelas detentoras, quando</w:t>
      </w:r>
      <w:r w:rsidRPr="00173E14">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173E14" w:rsidRDefault="00961925" w:rsidP="00961925">
      <w:pPr>
        <w:pStyle w:val="Recuodecorpodetexto23"/>
        <w:spacing w:after="0" w:line="200" w:lineRule="atLeast"/>
        <w:ind w:left="0"/>
        <w:jc w:val="both"/>
        <w:rPr>
          <w:rFonts w:ascii="Cambria" w:hAnsi="Cambria"/>
          <w:color w:val="000000"/>
        </w:rPr>
      </w:pPr>
    </w:p>
    <w:p w14:paraId="46DB32A7" w14:textId="77777777" w:rsidR="00961925" w:rsidRPr="00173E14" w:rsidRDefault="00961925" w:rsidP="00961925">
      <w:pPr>
        <w:tabs>
          <w:tab w:val="left" w:pos="717"/>
        </w:tabs>
        <w:spacing w:line="200" w:lineRule="atLeast"/>
        <w:jc w:val="both"/>
        <w:rPr>
          <w:rFonts w:ascii="Cambria" w:hAnsi="Cambria"/>
          <w:color w:val="000000"/>
          <w:szCs w:val="24"/>
        </w:rPr>
      </w:pPr>
      <w:r w:rsidRPr="00173E14">
        <w:rPr>
          <w:rFonts w:ascii="Cambria" w:hAnsi="Cambria"/>
          <w:color w:val="000000"/>
          <w:szCs w:val="24"/>
        </w:rPr>
        <w:t xml:space="preserve">A </w:t>
      </w:r>
      <w:r w:rsidRPr="00173E14">
        <w:rPr>
          <w:rFonts w:ascii="Cambria" w:hAnsi="Cambria"/>
          <w:color w:val="000000"/>
          <w:szCs w:val="24"/>
        </w:rPr>
        <w:noBreakHyphen/>
        <w:t xml:space="preserve"> </w:t>
      </w:r>
      <w:proofErr w:type="spellStart"/>
      <w:r w:rsidRPr="00173E14">
        <w:rPr>
          <w:rFonts w:ascii="Cambria" w:hAnsi="Cambria"/>
          <w:color w:val="000000"/>
          <w:szCs w:val="24"/>
        </w:rPr>
        <w:t>a</w:t>
      </w:r>
      <w:proofErr w:type="spellEnd"/>
      <w:r w:rsidRPr="00173E14">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173E14" w:rsidRDefault="00961925" w:rsidP="00961925">
      <w:pPr>
        <w:tabs>
          <w:tab w:val="right" w:pos="6945"/>
        </w:tabs>
        <w:spacing w:line="200" w:lineRule="atLeast"/>
        <w:jc w:val="both"/>
        <w:rPr>
          <w:rFonts w:ascii="Cambria" w:hAnsi="Cambria"/>
          <w:b/>
          <w:color w:val="000000"/>
          <w:szCs w:val="24"/>
        </w:rPr>
      </w:pPr>
    </w:p>
    <w:p w14:paraId="46DB32A9" w14:textId="77777777" w:rsidR="00961925" w:rsidRPr="00173E14" w:rsidRDefault="00961925" w:rsidP="00961925">
      <w:pPr>
        <w:tabs>
          <w:tab w:val="right" w:pos="6945"/>
        </w:tabs>
        <w:spacing w:line="200" w:lineRule="atLeast"/>
        <w:jc w:val="both"/>
        <w:rPr>
          <w:rFonts w:ascii="Cambria" w:hAnsi="Cambria"/>
          <w:b/>
          <w:color w:val="000000"/>
          <w:szCs w:val="24"/>
        </w:rPr>
      </w:pPr>
      <w:r w:rsidRPr="00173E14">
        <w:rPr>
          <w:rFonts w:ascii="Cambria" w:hAnsi="Cambria"/>
          <w:b/>
          <w:color w:val="000000"/>
          <w:szCs w:val="24"/>
        </w:rPr>
        <w:t xml:space="preserve">12 </w:t>
      </w:r>
      <w:r w:rsidRPr="00173E14">
        <w:rPr>
          <w:rFonts w:ascii="Cambria" w:hAnsi="Cambria"/>
          <w:b/>
          <w:color w:val="000000"/>
          <w:szCs w:val="24"/>
        </w:rPr>
        <w:noBreakHyphen/>
        <w:t xml:space="preserve"> DA AUTORIZAÇÃO PARA FORNECIMENTO</w:t>
      </w:r>
    </w:p>
    <w:p w14:paraId="46DB32AB"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I</w:t>
      </w:r>
      <w:r w:rsidRPr="00173E14">
        <w:rPr>
          <w:rFonts w:ascii="Cambria" w:hAnsi="Cambria"/>
          <w:b/>
          <w:color w:val="000000"/>
          <w:szCs w:val="24"/>
        </w:rPr>
        <w:t xml:space="preserve"> </w:t>
      </w:r>
      <w:proofErr w:type="gramStart"/>
      <w:r w:rsidRPr="00173E14">
        <w:rPr>
          <w:rFonts w:ascii="Cambria" w:hAnsi="Cambria"/>
          <w:b/>
          <w:color w:val="000000"/>
          <w:szCs w:val="24"/>
        </w:rPr>
        <w:noBreakHyphen/>
      </w:r>
      <w:r w:rsidRPr="00173E14">
        <w:rPr>
          <w:rFonts w:ascii="Cambria" w:hAnsi="Cambria"/>
          <w:color w:val="000000"/>
          <w:szCs w:val="24"/>
        </w:rPr>
        <w:t xml:space="preserve"> As</w:t>
      </w:r>
      <w:proofErr w:type="gramEnd"/>
      <w:r w:rsidRPr="00173E14">
        <w:rPr>
          <w:rFonts w:ascii="Cambria" w:hAnsi="Cambria"/>
          <w:color w:val="000000"/>
          <w:szCs w:val="24"/>
        </w:rPr>
        <w:t xml:space="preserve"> aquisições do objeto da presente Ata de Registro de Preços serão autorizadas, caso a caso, pela Secretaria requisitante.</w:t>
      </w:r>
    </w:p>
    <w:p w14:paraId="46DB32AC" w14:textId="77777777" w:rsidR="00961925" w:rsidRPr="00173E14" w:rsidRDefault="00961925" w:rsidP="00961925">
      <w:pPr>
        <w:spacing w:line="200" w:lineRule="atLeast"/>
        <w:jc w:val="both"/>
        <w:rPr>
          <w:rFonts w:ascii="Cambria" w:hAnsi="Cambria"/>
          <w:color w:val="000000"/>
          <w:szCs w:val="24"/>
        </w:rPr>
      </w:pPr>
    </w:p>
    <w:p w14:paraId="46DB32AD" w14:textId="77777777"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13- DAS DISPOSIÇÕES FINAIS</w:t>
      </w:r>
    </w:p>
    <w:p w14:paraId="46DB32AF" w14:textId="270CE30A" w:rsidR="00961925" w:rsidRPr="00173E14" w:rsidRDefault="0001726F" w:rsidP="00961925">
      <w:pPr>
        <w:pStyle w:val="Corpodetexto"/>
        <w:tabs>
          <w:tab w:val="left" w:pos="50"/>
          <w:tab w:val="right" w:leader="dot" w:pos="8981"/>
          <w:tab w:val="right" w:pos="9111"/>
        </w:tabs>
        <w:spacing w:after="0" w:line="200" w:lineRule="atLeast"/>
        <w:jc w:val="both"/>
        <w:rPr>
          <w:rFonts w:ascii="Cambria" w:hAnsi="Cambria" w:cs="Arial"/>
          <w:color w:val="000000"/>
        </w:rPr>
      </w:pPr>
      <w:r>
        <w:rPr>
          <w:rFonts w:ascii="Cambria" w:hAnsi="Cambria" w:cs="Arial"/>
          <w:color w:val="000000"/>
        </w:rPr>
        <w:t xml:space="preserve">I – </w:t>
      </w:r>
      <w:r w:rsidR="00961925" w:rsidRPr="00173E14">
        <w:rPr>
          <w:rFonts w:ascii="Cambria" w:hAnsi="Cambria" w:cs="Arial"/>
          <w:color w:val="000000"/>
        </w:rPr>
        <w:t xml:space="preserve">Integram esta Ata, o edital do Pregão nº </w:t>
      </w:r>
      <w:r w:rsidR="00C275E2">
        <w:rPr>
          <w:rFonts w:ascii="Cambria" w:hAnsi="Cambria" w:cs="Arial"/>
          <w:color w:val="000000"/>
        </w:rPr>
        <w:t>047/2021</w:t>
      </w:r>
      <w:r w:rsidR="00961925" w:rsidRPr="00173E14">
        <w:rPr>
          <w:rFonts w:ascii="Cambria" w:hAnsi="Cambria" w:cs="Arial"/>
          <w:color w:val="000000"/>
        </w:rPr>
        <w:t xml:space="preserve"> e as propostas das empresas classificadas no certame supranumerado.</w:t>
      </w:r>
    </w:p>
    <w:p w14:paraId="46DB32B0" w14:textId="77777777" w:rsidR="00961925" w:rsidRPr="00173E14" w:rsidRDefault="00961925" w:rsidP="00961925">
      <w:pPr>
        <w:tabs>
          <w:tab w:val="right" w:pos="9112"/>
        </w:tabs>
        <w:spacing w:line="200" w:lineRule="atLeast"/>
        <w:jc w:val="both"/>
        <w:rPr>
          <w:rFonts w:ascii="Cambria" w:hAnsi="Cambria"/>
          <w:color w:val="000000"/>
          <w:szCs w:val="24"/>
        </w:rPr>
      </w:pPr>
    </w:p>
    <w:p w14:paraId="46DB32B1" w14:textId="5E701F7E" w:rsidR="00961925" w:rsidRPr="00173E14" w:rsidRDefault="0001726F" w:rsidP="00961925">
      <w:pPr>
        <w:tabs>
          <w:tab w:val="right" w:pos="9112"/>
        </w:tabs>
        <w:spacing w:line="200" w:lineRule="atLeast"/>
        <w:jc w:val="both"/>
        <w:rPr>
          <w:rFonts w:ascii="Cambria" w:hAnsi="Cambria"/>
          <w:color w:val="000000"/>
          <w:szCs w:val="24"/>
        </w:rPr>
      </w:pPr>
      <w:r>
        <w:rPr>
          <w:rFonts w:ascii="Cambria" w:hAnsi="Cambria"/>
          <w:color w:val="000000"/>
          <w:szCs w:val="24"/>
        </w:rPr>
        <w:t>II –</w:t>
      </w:r>
      <w:r w:rsidR="00961925" w:rsidRPr="00173E14">
        <w:rPr>
          <w:rFonts w:ascii="Cambria" w:hAnsi="Cambria"/>
          <w:color w:val="000000"/>
          <w:szCs w:val="24"/>
        </w:rPr>
        <w:t xml:space="preserve"> Fica eleito o foro desta Comarca de Pitangui/MG para dirimir quaisquer questões decorrentes da utilização da presente Ata.</w:t>
      </w:r>
    </w:p>
    <w:p w14:paraId="46DB32B2" w14:textId="77777777" w:rsidR="00961925" w:rsidRPr="00173E14" w:rsidRDefault="00961925" w:rsidP="00961925">
      <w:pPr>
        <w:tabs>
          <w:tab w:val="right" w:pos="9112"/>
        </w:tabs>
        <w:spacing w:line="200" w:lineRule="atLeast"/>
        <w:jc w:val="both"/>
        <w:rPr>
          <w:rFonts w:ascii="Cambria" w:hAnsi="Cambria"/>
          <w:color w:val="000000"/>
          <w:szCs w:val="24"/>
        </w:rPr>
      </w:pPr>
    </w:p>
    <w:p w14:paraId="46DB32B3" w14:textId="7B5AFC3F" w:rsidR="00961925" w:rsidRPr="00173E14" w:rsidRDefault="0001726F" w:rsidP="00961925">
      <w:pPr>
        <w:spacing w:line="200" w:lineRule="atLeast"/>
        <w:jc w:val="both"/>
        <w:rPr>
          <w:rFonts w:ascii="Cambria" w:hAnsi="Cambria"/>
          <w:color w:val="000000"/>
          <w:szCs w:val="24"/>
        </w:rPr>
      </w:pPr>
      <w:r>
        <w:rPr>
          <w:rFonts w:ascii="Cambria" w:hAnsi="Cambria"/>
          <w:color w:val="000000"/>
          <w:szCs w:val="24"/>
        </w:rPr>
        <w:t xml:space="preserve">III – </w:t>
      </w:r>
      <w:r w:rsidR="00961925" w:rsidRPr="00173E14">
        <w:rPr>
          <w:rFonts w:ascii="Cambria" w:hAnsi="Cambria"/>
          <w:color w:val="000000"/>
          <w:szCs w:val="24"/>
        </w:rPr>
        <w:t>Os casos omissos serão resolvidos de acordo com a Lei Federal 8.666/93, Lei 10.520/02 e demais normas aplicáveis. Subsidiariamente, aplicar-se-ão os princípios gerais de Direito.</w:t>
      </w:r>
    </w:p>
    <w:p w14:paraId="46DB32B4" w14:textId="77777777" w:rsidR="00961925" w:rsidRPr="00173E14" w:rsidRDefault="00961925" w:rsidP="00961925">
      <w:pPr>
        <w:spacing w:line="200" w:lineRule="atLeast"/>
        <w:jc w:val="both"/>
        <w:rPr>
          <w:rFonts w:ascii="Cambria" w:hAnsi="Cambria"/>
          <w:color w:val="000000"/>
          <w:szCs w:val="24"/>
        </w:rPr>
      </w:pPr>
    </w:p>
    <w:p w14:paraId="46DB32B7" w14:textId="7ACC1562"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Papagaios, </w:t>
      </w:r>
      <w:r w:rsidR="00BF31A8">
        <w:rPr>
          <w:rFonts w:ascii="Cambria" w:hAnsi="Cambria"/>
          <w:color w:val="000000"/>
          <w:szCs w:val="24"/>
        </w:rPr>
        <w:t>13 de agosto de 2021.</w:t>
      </w:r>
    </w:p>
    <w:p w14:paraId="46DB32B8" w14:textId="77777777" w:rsidR="00961925" w:rsidRPr="00173E14" w:rsidRDefault="00961925" w:rsidP="00961925">
      <w:pPr>
        <w:pStyle w:val="Corpodetexto"/>
        <w:spacing w:after="0" w:line="200" w:lineRule="atLeast"/>
        <w:jc w:val="both"/>
        <w:rPr>
          <w:rFonts w:ascii="Cambria" w:hAnsi="Cambria" w:cs="Arial"/>
          <w:color w:val="000000"/>
        </w:rPr>
      </w:pPr>
    </w:p>
    <w:p w14:paraId="46DB32BB" w14:textId="3C8001C5" w:rsidR="00961925" w:rsidRDefault="00961925" w:rsidP="00961925">
      <w:pPr>
        <w:pStyle w:val="Corpodetexto"/>
        <w:spacing w:after="0" w:line="200" w:lineRule="atLeast"/>
        <w:jc w:val="both"/>
        <w:rPr>
          <w:rFonts w:ascii="Cambria" w:hAnsi="Cambria" w:cs="Arial"/>
          <w:color w:val="000000"/>
        </w:rPr>
      </w:pPr>
    </w:p>
    <w:p w14:paraId="15D0B48A" w14:textId="77777777" w:rsidR="005D629B" w:rsidRPr="00173E14" w:rsidRDefault="005D629B" w:rsidP="00961925">
      <w:pPr>
        <w:pStyle w:val="Corpodetexto"/>
        <w:spacing w:after="0" w:line="200" w:lineRule="atLeast"/>
        <w:jc w:val="both"/>
        <w:rPr>
          <w:rFonts w:ascii="Cambria" w:hAnsi="Cambria" w:cs="Arial"/>
          <w:color w:val="000000"/>
        </w:rPr>
      </w:pPr>
    </w:p>
    <w:p w14:paraId="7189B20F" w14:textId="77777777" w:rsidR="00BF31A8" w:rsidRPr="00BF31A8" w:rsidRDefault="00BF31A8" w:rsidP="00BF31A8">
      <w:pPr>
        <w:pStyle w:val="Corpodetexto"/>
        <w:spacing w:after="0" w:line="200" w:lineRule="atLeast"/>
        <w:jc w:val="center"/>
        <w:rPr>
          <w:rFonts w:ascii="Cambria" w:hAnsi="Cambria" w:cs="Arial"/>
          <w:b/>
          <w:bCs/>
          <w:i/>
          <w:iCs/>
          <w:color w:val="000000"/>
        </w:rPr>
      </w:pPr>
      <w:r w:rsidRPr="00BF31A8">
        <w:rPr>
          <w:rFonts w:ascii="Cambria" w:hAnsi="Cambria" w:cs="Arial"/>
          <w:b/>
          <w:bCs/>
          <w:i/>
          <w:iCs/>
          <w:color w:val="000000"/>
        </w:rPr>
        <w:t xml:space="preserve">Mário Reis </w:t>
      </w:r>
      <w:proofErr w:type="spellStart"/>
      <w:r w:rsidRPr="00BF31A8">
        <w:rPr>
          <w:rFonts w:ascii="Cambria" w:hAnsi="Cambria" w:cs="Arial"/>
          <w:b/>
          <w:bCs/>
          <w:i/>
          <w:iCs/>
          <w:color w:val="000000"/>
        </w:rPr>
        <w:t>Filgueiras</w:t>
      </w:r>
      <w:proofErr w:type="spellEnd"/>
    </w:p>
    <w:p w14:paraId="46DB32BC" w14:textId="77777777" w:rsidR="00961925" w:rsidRPr="00173E14" w:rsidRDefault="00961925" w:rsidP="00961925">
      <w:pPr>
        <w:pStyle w:val="Corpodetexto"/>
        <w:spacing w:after="0" w:line="200" w:lineRule="atLeast"/>
        <w:jc w:val="center"/>
        <w:rPr>
          <w:rFonts w:ascii="Cambria" w:hAnsi="Cambria" w:cs="Arial"/>
          <w:color w:val="000000"/>
        </w:rPr>
      </w:pPr>
      <w:r w:rsidRPr="00173E14">
        <w:rPr>
          <w:rFonts w:ascii="Cambria" w:hAnsi="Cambria" w:cs="Arial"/>
          <w:color w:val="000000"/>
        </w:rPr>
        <w:t xml:space="preserve">Município de Papagaios/MG  </w:t>
      </w:r>
    </w:p>
    <w:p w14:paraId="46DB32BE" w14:textId="3C80FD55" w:rsidR="00961925" w:rsidRDefault="00961925" w:rsidP="00961925">
      <w:pPr>
        <w:pStyle w:val="Corpodetexto"/>
        <w:spacing w:after="0" w:line="200" w:lineRule="atLeast"/>
        <w:jc w:val="center"/>
        <w:rPr>
          <w:rFonts w:ascii="Cambria" w:hAnsi="Cambria" w:cs="Arial"/>
          <w:color w:val="000000"/>
        </w:rPr>
      </w:pPr>
    </w:p>
    <w:p w14:paraId="3B837082" w14:textId="77777777" w:rsidR="005D629B" w:rsidRPr="00173E14" w:rsidRDefault="005D629B" w:rsidP="00961925">
      <w:pPr>
        <w:pStyle w:val="Corpodetexto"/>
        <w:spacing w:after="0" w:line="200" w:lineRule="atLeast"/>
        <w:jc w:val="center"/>
        <w:rPr>
          <w:rFonts w:ascii="Cambria" w:hAnsi="Cambria" w:cs="Arial"/>
          <w:color w:val="000000"/>
        </w:rPr>
      </w:pPr>
    </w:p>
    <w:p w14:paraId="46DB32C1" w14:textId="4F2FE20E" w:rsidR="00961925" w:rsidRPr="00BF31A8" w:rsidRDefault="00F4219A" w:rsidP="00961925">
      <w:pPr>
        <w:pStyle w:val="Corpodetexto"/>
        <w:spacing w:after="0" w:line="200" w:lineRule="atLeast"/>
        <w:jc w:val="center"/>
        <w:rPr>
          <w:rFonts w:ascii="Cambria" w:hAnsi="Cambria" w:cs="Arial"/>
          <w:b/>
          <w:bCs/>
          <w:i/>
          <w:iCs/>
          <w:color w:val="000000"/>
        </w:rPr>
      </w:pPr>
      <w:proofErr w:type="spellStart"/>
      <w:r>
        <w:rPr>
          <w:rFonts w:ascii="Cambria" w:hAnsi="Cambria" w:cs="Arial"/>
          <w:b/>
          <w:bCs/>
          <w:i/>
          <w:iCs/>
          <w:color w:val="000000"/>
        </w:rPr>
        <w:t>Procir</w:t>
      </w:r>
      <w:proofErr w:type="spellEnd"/>
      <w:r>
        <w:rPr>
          <w:rFonts w:ascii="Cambria" w:hAnsi="Cambria" w:cs="Arial"/>
          <w:b/>
          <w:bCs/>
          <w:i/>
          <w:iCs/>
          <w:color w:val="000000"/>
        </w:rPr>
        <w:t xml:space="preserve"> Produtos Para Saúde </w:t>
      </w:r>
      <w:proofErr w:type="spellStart"/>
      <w:r>
        <w:rPr>
          <w:rFonts w:ascii="Cambria" w:hAnsi="Cambria" w:cs="Arial"/>
          <w:b/>
          <w:bCs/>
          <w:i/>
          <w:iCs/>
          <w:color w:val="000000"/>
        </w:rPr>
        <w:t>Eireli</w:t>
      </w:r>
      <w:proofErr w:type="spellEnd"/>
    </w:p>
    <w:p w14:paraId="46DB32C2" w14:textId="71D24082" w:rsidR="00961925" w:rsidRPr="00173E14" w:rsidRDefault="00BF31A8" w:rsidP="00961925">
      <w:pPr>
        <w:pStyle w:val="Corpodetexto"/>
        <w:spacing w:after="0" w:line="200" w:lineRule="atLeast"/>
        <w:jc w:val="center"/>
        <w:rPr>
          <w:rFonts w:ascii="Cambria" w:hAnsi="Cambria" w:cs="Arial"/>
          <w:color w:val="000000"/>
        </w:rPr>
      </w:pPr>
      <w:r>
        <w:rPr>
          <w:rFonts w:ascii="Cambria" w:hAnsi="Cambria" w:cs="Arial"/>
          <w:color w:val="000000"/>
        </w:rPr>
        <w:t xml:space="preserve">CNPJ/MF </w:t>
      </w:r>
      <w:r w:rsidR="00F4219A">
        <w:rPr>
          <w:rFonts w:ascii="Cambria" w:hAnsi="Cambria" w:cs="Arial"/>
          <w:color w:val="000000"/>
        </w:rPr>
        <w:t>19.188.783/0001-07</w:t>
      </w:r>
    </w:p>
    <w:sectPr w:rsidR="00961925" w:rsidRPr="00173E14">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3321" w14:textId="77777777" w:rsidR="008105C9" w:rsidRDefault="008105C9">
      <w:r>
        <w:separator/>
      </w:r>
    </w:p>
  </w:endnote>
  <w:endnote w:type="continuationSeparator" w:id="0">
    <w:p w14:paraId="46DB3322" w14:textId="77777777" w:rsidR="008105C9" w:rsidRDefault="0081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331F" w14:textId="77777777" w:rsidR="008105C9" w:rsidRDefault="008105C9">
      <w:r>
        <w:separator/>
      </w:r>
    </w:p>
  </w:footnote>
  <w:footnote w:type="continuationSeparator" w:id="0">
    <w:p w14:paraId="46DB3320" w14:textId="77777777" w:rsidR="008105C9" w:rsidRDefault="00810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51"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1726F"/>
    <w:rsid w:val="0002060E"/>
    <w:rsid w:val="00026B1B"/>
    <w:rsid w:val="000417AD"/>
    <w:rsid w:val="00044035"/>
    <w:rsid w:val="00050F88"/>
    <w:rsid w:val="0005239B"/>
    <w:rsid w:val="0005728F"/>
    <w:rsid w:val="0006281E"/>
    <w:rsid w:val="00071E54"/>
    <w:rsid w:val="000770C1"/>
    <w:rsid w:val="0008125B"/>
    <w:rsid w:val="00083DD1"/>
    <w:rsid w:val="0008701C"/>
    <w:rsid w:val="00094E69"/>
    <w:rsid w:val="00095633"/>
    <w:rsid w:val="000D2FA6"/>
    <w:rsid w:val="000E427B"/>
    <w:rsid w:val="000E479B"/>
    <w:rsid w:val="0010144B"/>
    <w:rsid w:val="00173E14"/>
    <w:rsid w:val="00177C07"/>
    <w:rsid w:val="00181C40"/>
    <w:rsid w:val="001A15A9"/>
    <w:rsid w:val="001A5F93"/>
    <w:rsid w:val="001B2E39"/>
    <w:rsid w:val="001B5D1E"/>
    <w:rsid w:val="001D46C5"/>
    <w:rsid w:val="00200713"/>
    <w:rsid w:val="00210FD8"/>
    <w:rsid w:val="002234F9"/>
    <w:rsid w:val="002476CF"/>
    <w:rsid w:val="00247BEF"/>
    <w:rsid w:val="0027092D"/>
    <w:rsid w:val="002713E3"/>
    <w:rsid w:val="00273022"/>
    <w:rsid w:val="00276B3F"/>
    <w:rsid w:val="002770C2"/>
    <w:rsid w:val="002A01B8"/>
    <w:rsid w:val="002B522C"/>
    <w:rsid w:val="002B7728"/>
    <w:rsid w:val="002C36F6"/>
    <w:rsid w:val="002C5D24"/>
    <w:rsid w:val="002D3DAC"/>
    <w:rsid w:val="002E4F4B"/>
    <w:rsid w:val="00301908"/>
    <w:rsid w:val="00305E4E"/>
    <w:rsid w:val="00306696"/>
    <w:rsid w:val="003102B1"/>
    <w:rsid w:val="003103EC"/>
    <w:rsid w:val="003209D5"/>
    <w:rsid w:val="003243CA"/>
    <w:rsid w:val="00345654"/>
    <w:rsid w:val="003457EA"/>
    <w:rsid w:val="00346EE3"/>
    <w:rsid w:val="00357D85"/>
    <w:rsid w:val="003901C1"/>
    <w:rsid w:val="0039711B"/>
    <w:rsid w:val="003B0F42"/>
    <w:rsid w:val="003C5BCC"/>
    <w:rsid w:val="003C6857"/>
    <w:rsid w:val="003C72FB"/>
    <w:rsid w:val="003D1005"/>
    <w:rsid w:val="003E3FEC"/>
    <w:rsid w:val="003F46E8"/>
    <w:rsid w:val="003F55D1"/>
    <w:rsid w:val="004114C2"/>
    <w:rsid w:val="00447CF8"/>
    <w:rsid w:val="004526D9"/>
    <w:rsid w:val="00453819"/>
    <w:rsid w:val="004539B5"/>
    <w:rsid w:val="0046055F"/>
    <w:rsid w:val="00460ED7"/>
    <w:rsid w:val="004868C0"/>
    <w:rsid w:val="004A0C06"/>
    <w:rsid w:val="004B39EA"/>
    <w:rsid w:val="004D5CDA"/>
    <w:rsid w:val="004E220D"/>
    <w:rsid w:val="004E6A8A"/>
    <w:rsid w:val="004F10A0"/>
    <w:rsid w:val="004F29E5"/>
    <w:rsid w:val="004F42C4"/>
    <w:rsid w:val="004F7F5C"/>
    <w:rsid w:val="005012C1"/>
    <w:rsid w:val="00505467"/>
    <w:rsid w:val="005101A8"/>
    <w:rsid w:val="00542B7A"/>
    <w:rsid w:val="00573148"/>
    <w:rsid w:val="005937A6"/>
    <w:rsid w:val="005A0CC7"/>
    <w:rsid w:val="005A3440"/>
    <w:rsid w:val="005D629B"/>
    <w:rsid w:val="005E4232"/>
    <w:rsid w:val="005F1399"/>
    <w:rsid w:val="005F7E83"/>
    <w:rsid w:val="00614622"/>
    <w:rsid w:val="00647358"/>
    <w:rsid w:val="00656F20"/>
    <w:rsid w:val="0066409A"/>
    <w:rsid w:val="006709C5"/>
    <w:rsid w:val="00676EF3"/>
    <w:rsid w:val="00694DC5"/>
    <w:rsid w:val="006A06B2"/>
    <w:rsid w:val="006C3979"/>
    <w:rsid w:val="006D7103"/>
    <w:rsid w:val="006E6F38"/>
    <w:rsid w:val="006E7153"/>
    <w:rsid w:val="006F2F8D"/>
    <w:rsid w:val="006F7B8E"/>
    <w:rsid w:val="006F7D62"/>
    <w:rsid w:val="007301AD"/>
    <w:rsid w:val="0075147A"/>
    <w:rsid w:val="00764C26"/>
    <w:rsid w:val="00765FCA"/>
    <w:rsid w:val="0077017E"/>
    <w:rsid w:val="00775080"/>
    <w:rsid w:val="00775184"/>
    <w:rsid w:val="00777A1B"/>
    <w:rsid w:val="00781F43"/>
    <w:rsid w:val="00790E98"/>
    <w:rsid w:val="00796EC9"/>
    <w:rsid w:val="007A3F57"/>
    <w:rsid w:val="007B5DF6"/>
    <w:rsid w:val="007D123F"/>
    <w:rsid w:val="007D35B8"/>
    <w:rsid w:val="007E65F8"/>
    <w:rsid w:val="007E7333"/>
    <w:rsid w:val="007F6918"/>
    <w:rsid w:val="008020A0"/>
    <w:rsid w:val="00804E05"/>
    <w:rsid w:val="008105C9"/>
    <w:rsid w:val="00816A61"/>
    <w:rsid w:val="00823D9E"/>
    <w:rsid w:val="00844F2C"/>
    <w:rsid w:val="00853118"/>
    <w:rsid w:val="008537C3"/>
    <w:rsid w:val="00865AE6"/>
    <w:rsid w:val="00873FA6"/>
    <w:rsid w:val="008763DC"/>
    <w:rsid w:val="00891BB4"/>
    <w:rsid w:val="008A4BCA"/>
    <w:rsid w:val="008D2D20"/>
    <w:rsid w:val="008D6E6C"/>
    <w:rsid w:val="008E594C"/>
    <w:rsid w:val="00912F36"/>
    <w:rsid w:val="009345DA"/>
    <w:rsid w:val="00934867"/>
    <w:rsid w:val="009615FB"/>
    <w:rsid w:val="00961925"/>
    <w:rsid w:val="00976E4C"/>
    <w:rsid w:val="00980456"/>
    <w:rsid w:val="009B1C3D"/>
    <w:rsid w:val="009C09EF"/>
    <w:rsid w:val="009D0A08"/>
    <w:rsid w:val="009D484C"/>
    <w:rsid w:val="00A15133"/>
    <w:rsid w:val="00A23322"/>
    <w:rsid w:val="00A26A5D"/>
    <w:rsid w:val="00A309C3"/>
    <w:rsid w:val="00A31AC8"/>
    <w:rsid w:val="00A33EC6"/>
    <w:rsid w:val="00A61E0C"/>
    <w:rsid w:val="00A644AA"/>
    <w:rsid w:val="00A64F5E"/>
    <w:rsid w:val="00A71E72"/>
    <w:rsid w:val="00AA4390"/>
    <w:rsid w:val="00AC0E53"/>
    <w:rsid w:val="00AC65DE"/>
    <w:rsid w:val="00AC7096"/>
    <w:rsid w:val="00AD0F4F"/>
    <w:rsid w:val="00AD2662"/>
    <w:rsid w:val="00B00BE4"/>
    <w:rsid w:val="00B168C4"/>
    <w:rsid w:val="00B27EB9"/>
    <w:rsid w:val="00B328B9"/>
    <w:rsid w:val="00B32E89"/>
    <w:rsid w:val="00B92C88"/>
    <w:rsid w:val="00B940AC"/>
    <w:rsid w:val="00BA129C"/>
    <w:rsid w:val="00BA3FC8"/>
    <w:rsid w:val="00BA623F"/>
    <w:rsid w:val="00BD06EE"/>
    <w:rsid w:val="00BF31A8"/>
    <w:rsid w:val="00C275E2"/>
    <w:rsid w:val="00C31066"/>
    <w:rsid w:val="00C37DC7"/>
    <w:rsid w:val="00C46A24"/>
    <w:rsid w:val="00C513D4"/>
    <w:rsid w:val="00C610E1"/>
    <w:rsid w:val="00C7580C"/>
    <w:rsid w:val="00C80443"/>
    <w:rsid w:val="00CD19D5"/>
    <w:rsid w:val="00CE7F25"/>
    <w:rsid w:val="00CF5B1A"/>
    <w:rsid w:val="00D01E09"/>
    <w:rsid w:val="00D17C0D"/>
    <w:rsid w:val="00D31BF6"/>
    <w:rsid w:val="00D358F0"/>
    <w:rsid w:val="00D5154D"/>
    <w:rsid w:val="00D55E83"/>
    <w:rsid w:val="00D85C00"/>
    <w:rsid w:val="00DC18A7"/>
    <w:rsid w:val="00DE2653"/>
    <w:rsid w:val="00DE3EED"/>
    <w:rsid w:val="00DE67DD"/>
    <w:rsid w:val="00DF1244"/>
    <w:rsid w:val="00DF46D5"/>
    <w:rsid w:val="00E14E84"/>
    <w:rsid w:val="00E16988"/>
    <w:rsid w:val="00E548A9"/>
    <w:rsid w:val="00E76E67"/>
    <w:rsid w:val="00E83D4F"/>
    <w:rsid w:val="00EB2761"/>
    <w:rsid w:val="00EB3B2C"/>
    <w:rsid w:val="00EE09C2"/>
    <w:rsid w:val="00EE128B"/>
    <w:rsid w:val="00F04523"/>
    <w:rsid w:val="00F04A35"/>
    <w:rsid w:val="00F07077"/>
    <w:rsid w:val="00F1182B"/>
    <w:rsid w:val="00F255A0"/>
    <w:rsid w:val="00F263B2"/>
    <w:rsid w:val="00F32291"/>
    <w:rsid w:val="00F330D2"/>
    <w:rsid w:val="00F343DA"/>
    <w:rsid w:val="00F4219A"/>
    <w:rsid w:val="00F71E73"/>
    <w:rsid w:val="00F83F8D"/>
    <w:rsid w:val="00F858CD"/>
    <w:rsid w:val="00FB3378"/>
    <w:rsid w:val="00FB4EAF"/>
    <w:rsid w:val="00FB7541"/>
    <w:rsid w:val="00FC20C9"/>
    <w:rsid w:val="00FD6B30"/>
    <w:rsid w:val="00FE2F33"/>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styleId="MenoPendente">
    <w:name w:val="Unresolved Mention"/>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2547">
      <w:bodyDiv w:val="1"/>
      <w:marLeft w:val="0"/>
      <w:marRight w:val="0"/>
      <w:marTop w:val="0"/>
      <w:marBottom w:val="0"/>
      <w:divBdr>
        <w:top w:val="none" w:sz="0" w:space="0" w:color="auto"/>
        <w:left w:val="none" w:sz="0" w:space="0" w:color="auto"/>
        <w:bottom w:val="none" w:sz="0" w:space="0" w:color="auto"/>
        <w:right w:val="none" w:sz="0" w:space="0" w:color="auto"/>
      </w:divBdr>
    </w:div>
    <w:div w:id="1454179393">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3150</Words>
  <Characters>17015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10</cp:revision>
  <cp:lastPrinted>2019-03-15T12:10:00Z</cp:lastPrinted>
  <dcterms:created xsi:type="dcterms:W3CDTF">2021-08-30T13:40:00Z</dcterms:created>
  <dcterms:modified xsi:type="dcterms:W3CDTF">2021-08-30T14:00:00Z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